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25" w:rsidRPr="00076C25" w:rsidRDefault="00076C25" w:rsidP="00076C2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  <w:sz w:val="32"/>
          <w:szCs w:val="32"/>
        </w:rPr>
      </w:pPr>
      <w:r w:rsidRPr="00076C25">
        <w:rPr>
          <w:rStyle w:val="Strong"/>
          <w:rFonts w:ascii="Arial" w:hAnsi="Arial" w:cs="Arial"/>
          <w:color w:val="314318"/>
          <w:sz w:val="32"/>
          <w:szCs w:val="32"/>
          <w:bdr w:val="none" w:sz="0" w:space="0" w:color="auto" w:frame="1"/>
          <w:rtl/>
        </w:rPr>
        <w:t>توقيتات واماكن بعض المعارض العربية لعام 2012</w:t>
      </w:r>
    </w:p>
    <w:p w:rsidR="00076C25" w:rsidRPr="00076C25" w:rsidRDefault="00076C25" w:rsidP="00076C2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  <w:sz w:val="32"/>
          <w:szCs w:val="32"/>
        </w:rPr>
      </w:pPr>
      <w:r w:rsidRPr="00076C25">
        <w:rPr>
          <w:rStyle w:val="Strong"/>
          <w:rFonts w:ascii="Arial" w:hAnsi="Arial" w:cs="Arial"/>
          <w:color w:val="314318"/>
          <w:sz w:val="32"/>
          <w:szCs w:val="32"/>
          <w:bdr w:val="none" w:sz="0" w:space="0" w:color="auto" w:frame="1"/>
          <w:rtl/>
        </w:rPr>
        <w:t>معرض الرياض الدولي للكتاب -2012 الرياض 06/03 - 16/03-2012</w:t>
      </w:r>
    </w:p>
    <w:p w:rsidR="00076C25" w:rsidRPr="00076C25" w:rsidRDefault="00076C25" w:rsidP="00076C2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  <w:sz w:val="32"/>
          <w:szCs w:val="32"/>
        </w:rPr>
      </w:pPr>
      <w:r w:rsidRPr="00076C25">
        <w:rPr>
          <w:rStyle w:val="Strong"/>
          <w:rFonts w:ascii="Arial" w:hAnsi="Arial" w:cs="Arial"/>
          <w:color w:val="314318"/>
          <w:sz w:val="32"/>
          <w:szCs w:val="32"/>
          <w:bdr w:val="none" w:sz="0" w:space="0" w:color="auto" w:frame="1"/>
          <w:rtl/>
        </w:rPr>
        <w:t>معرض أبوظبي الدولي ال22 للكتاب أبو ظبي 20/03 - 25/03-2012 معرض مسقط الدولي ال17 للكتاب مسقط 21/02 - 02/03-2012</w:t>
      </w:r>
    </w:p>
    <w:p w:rsidR="00076C25" w:rsidRPr="00076C25" w:rsidRDefault="00076C25" w:rsidP="00076C2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  <w:sz w:val="32"/>
          <w:szCs w:val="32"/>
        </w:rPr>
      </w:pPr>
      <w:r w:rsidRPr="00076C25">
        <w:rPr>
          <w:rStyle w:val="Strong"/>
          <w:rFonts w:ascii="Arial" w:hAnsi="Arial" w:cs="Arial"/>
          <w:color w:val="314318"/>
          <w:sz w:val="32"/>
          <w:szCs w:val="32"/>
          <w:bdr w:val="none" w:sz="0" w:space="0" w:color="auto" w:frame="1"/>
          <w:rtl/>
        </w:rPr>
        <w:t>المعرض الدولي ال18 للنشر والكتاب المغرب 10/02 - 19/02-2012</w:t>
      </w:r>
    </w:p>
    <w:p w:rsidR="00076C25" w:rsidRPr="00076C25" w:rsidRDefault="00076C25" w:rsidP="00076C2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  <w:sz w:val="32"/>
          <w:szCs w:val="32"/>
        </w:rPr>
      </w:pPr>
      <w:r w:rsidRPr="00076C25">
        <w:rPr>
          <w:rStyle w:val="Strong"/>
          <w:rFonts w:ascii="Arial" w:hAnsi="Arial" w:cs="Arial"/>
          <w:color w:val="314318"/>
          <w:sz w:val="32"/>
          <w:szCs w:val="32"/>
          <w:bdr w:val="none" w:sz="0" w:space="0" w:color="auto" w:frame="1"/>
          <w:rtl/>
        </w:rPr>
        <w:t>وللحصول على أحدث قائمة معارض الكتاب الصادرة عن اتحاد الناشرين العرب</w:t>
      </w:r>
    </w:p>
    <w:p w:rsidR="00076C25" w:rsidRPr="00076C25" w:rsidRDefault="00076C25" w:rsidP="00076C2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  <w:sz w:val="32"/>
          <w:szCs w:val="32"/>
        </w:rPr>
      </w:pPr>
      <w:hyperlink r:id="rId4" w:history="1">
        <w:r w:rsidRPr="00076C25">
          <w:rPr>
            <w:rStyle w:val="Hyperlink"/>
            <w:rFonts w:ascii="Arial" w:hAnsi="Arial" w:cs="Arial"/>
            <w:b/>
            <w:bCs/>
            <w:sz w:val="32"/>
            <w:szCs w:val="32"/>
            <w:bdr w:val="none" w:sz="0" w:space="0" w:color="auto" w:frame="1"/>
          </w:rPr>
          <w:t>http://www.arab-pa.org/UploadFiles/uploadEditor/file/%D9%82%D8%A7%D8%A6%...</w:t>
        </w:r>
      </w:hyperlink>
    </w:p>
    <w:p w:rsidR="00076C25" w:rsidRPr="00076C25" w:rsidRDefault="00076C25" w:rsidP="00076C2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  <w:sz w:val="32"/>
          <w:szCs w:val="32"/>
        </w:rPr>
      </w:pPr>
      <w:r w:rsidRPr="00076C25">
        <w:rPr>
          <w:rStyle w:val="Strong"/>
          <w:rFonts w:ascii="Arial" w:hAnsi="Arial" w:cs="Arial"/>
          <w:color w:val="314318"/>
          <w:sz w:val="32"/>
          <w:szCs w:val="32"/>
          <w:bdr w:val="none" w:sz="0" w:space="0" w:color="auto" w:frame="1"/>
          <w:rtl/>
        </w:rPr>
        <w:t>وقائمة المعارض الدولية لعام 2011</w:t>
      </w:r>
    </w:p>
    <w:p w:rsidR="00076C25" w:rsidRDefault="00076C25" w:rsidP="00076C2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5" w:history="1">
        <w:r w:rsidRPr="00076C25">
          <w:rPr>
            <w:rStyle w:val="Hyperlink"/>
            <w:rFonts w:ascii="Arial" w:hAnsi="Arial" w:cs="Arial"/>
            <w:b/>
            <w:bCs/>
            <w:sz w:val="32"/>
            <w:szCs w:val="32"/>
            <w:bdr w:val="none" w:sz="0" w:space="0" w:color="auto" w:frame="1"/>
          </w:rPr>
          <w:t>http://www.arab-pa.org/UploadFiles/uploadEditor/file/%D8%AC%D8%AF%D9%8</w:t>
        </w:r>
      </w:hyperlink>
    </w:p>
    <w:p w:rsidR="00BB462B" w:rsidRPr="00076C25" w:rsidRDefault="00BB462B">
      <w:pPr>
        <w:rPr>
          <w:rFonts w:hint="cs"/>
        </w:rPr>
      </w:pPr>
    </w:p>
    <w:sectPr w:rsidR="00BB462B" w:rsidRPr="00076C25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C25"/>
    <w:rsid w:val="00076C25"/>
    <w:rsid w:val="008F0086"/>
    <w:rsid w:val="00BB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076C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6C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6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ab-pa.org/UploadFiles/uploadEditor/file/%D8%AC%D8%AF%D9%88%D9%84%20%D8%A7%D9%84%D9%85%D8%B9%D8%A7%D8%B1%D8%B6%20%D8%A7%D9%84%D8%AF%D9%88%D9%84%D9%8A%D8%A9.pdf" TargetMode="External"/><Relationship Id="rId4" Type="http://schemas.openxmlformats.org/officeDocument/2006/relationships/hyperlink" Target="http://www.arab-pa.org/UploadFiles/uploadEditor/file/%D9%82%D8%A7%D8%A6%D9%85%D8%A9%20%D9%85%D8%B9%D8%A7%D8%B1%D8%B6%20%D8%A7%D9%84%D9%83%D8%AA%D8%A7%D8%A8%20%D8%A7%D9%84%D8%B9%D8%B1%D8%A8%D9%8A%D8%A9%202_11_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2015-03-30T07:16:00Z</cp:lastPrinted>
  <dcterms:created xsi:type="dcterms:W3CDTF">2015-03-30T07:15:00Z</dcterms:created>
  <dcterms:modified xsi:type="dcterms:W3CDTF">2015-03-30T07:16:00Z</dcterms:modified>
</cp:coreProperties>
</file>