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FC" w:rsidRPr="005B3EA6" w:rsidRDefault="005416FC">
      <w:pPr>
        <w:rPr>
          <w:rFonts w:hint="cs"/>
          <w:sz w:val="28"/>
          <w:szCs w:val="28"/>
        </w:rPr>
      </w:pPr>
    </w:p>
    <w:p w:rsidR="00C70FCE" w:rsidRDefault="00C70FCE" w:rsidP="00C70FCE">
      <w:pPr>
        <w:tabs>
          <w:tab w:val="left" w:pos="3116"/>
        </w:tabs>
        <w:bidi w:val="0"/>
        <w:rPr>
          <w:b/>
          <w:bCs/>
          <w:sz w:val="28"/>
          <w:szCs w:val="28"/>
          <w:u w:val="single"/>
        </w:rPr>
      </w:pPr>
    </w:p>
    <w:tbl>
      <w:tblPr>
        <w:tblStyle w:val="a4"/>
        <w:tblW w:w="0" w:type="auto"/>
        <w:tblLook w:val="04A0" w:firstRow="1" w:lastRow="0" w:firstColumn="1" w:lastColumn="0" w:noHBand="0" w:noVBand="1"/>
      </w:tblPr>
      <w:tblGrid>
        <w:gridCol w:w="8522"/>
      </w:tblGrid>
      <w:tr w:rsidR="00C70FCE" w:rsidTr="00C70FCE">
        <w:tc>
          <w:tcPr>
            <w:tcW w:w="8522" w:type="dxa"/>
          </w:tcPr>
          <w:p w:rsidR="00C70FCE" w:rsidRPr="00EA792A" w:rsidRDefault="00C70FCE" w:rsidP="00C70FCE">
            <w:pPr>
              <w:bidi w:val="0"/>
              <w:jc w:val="center"/>
              <w:rPr>
                <w:sz w:val="28"/>
                <w:szCs w:val="28"/>
                <w:u w:val="single"/>
              </w:rPr>
            </w:pPr>
            <w:r w:rsidRPr="00EA792A">
              <w:rPr>
                <w:sz w:val="28"/>
                <w:szCs w:val="28"/>
                <w:u w:val="single"/>
              </w:rPr>
              <w:t>The target market</w:t>
            </w:r>
          </w:p>
          <w:p w:rsidR="00C70FCE" w:rsidRDefault="00C70FCE" w:rsidP="007D1BB2">
            <w:pPr>
              <w:bidi w:val="0"/>
              <w:jc w:val="lowKashida"/>
              <w:rPr>
                <w:sz w:val="28"/>
                <w:szCs w:val="28"/>
              </w:rPr>
            </w:pPr>
            <w:r w:rsidRPr="00EA792A">
              <w:rPr>
                <w:sz w:val="28"/>
                <w:szCs w:val="28"/>
              </w:rPr>
              <w:t xml:space="preserve">    The marketing strategies of determining product, price, placement, and promotion are not planned in isolation. Marketing analys</w:t>
            </w:r>
            <w:r w:rsidR="007D1BB2">
              <w:rPr>
                <w:sz w:val="28"/>
                <w:szCs w:val="28"/>
              </w:rPr>
              <w:t>t</w:t>
            </w:r>
            <w:r w:rsidRPr="00EA792A">
              <w:rPr>
                <w:sz w:val="28"/>
                <w:szCs w:val="28"/>
              </w:rPr>
              <w:t>s often look at a combination of these four P's is known as the market mix. The elements  of market mix focus on the consumer. In order to develop a successful market</w:t>
            </w:r>
            <w:r w:rsidR="006C3A43">
              <w:rPr>
                <w:sz w:val="28"/>
                <w:szCs w:val="28"/>
              </w:rPr>
              <w:t>ing</w:t>
            </w:r>
            <w:r w:rsidRPr="00EA792A">
              <w:rPr>
                <w:sz w:val="28"/>
                <w:szCs w:val="28"/>
              </w:rPr>
              <w:t xml:space="preserve"> mix, researche</w:t>
            </w:r>
            <w:r w:rsidR="009E1AFE">
              <w:rPr>
                <w:sz w:val="28"/>
                <w:szCs w:val="28"/>
              </w:rPr>
              <w:t>r</w:t>
            </w:r>
            <w:r w:rsidRPr="00EA792A">
              <w:rPr>
                <w:sz w:val="28"/>
                <w:szCs w:val="28"/>
              </w:rPr>
              <w:t>s first ask two important question</w:t>
            </w:r>
            <w:r w:rsidR="00D36E76">
              <w:rPr>
                <w:sz w:val="28"/>
                <w:szCs w:val="28"/>
              </w:rPr>
              <w:t>s</w:t>
            </w:r>
            <w:r w:rsidRPr="00EA792A">
              <w:rPr>
                <w:sz w:val="28"/>
                <w:szCs w:val="28"/>
              </w:rPr>
              <w:t>:</w:t>
            </w:r>
          </w:p>
          <w:p w:rsidR="000E6090" w:rsidRPr="000E6090" w:rsidRDefault="000E6090" w:rsidP="00690EFE">
            <w:pPr>
              <w:shd w:val="clear" w:color="auto" w:fill="F5F5F5"/>
              <w:spacing w:after="120"/>
              <w:textAlignment w:val="top"/>
              <w:rPr>
                <w:rFonts w:ascii="Arial" w:eastAsia="Times New Roman" w:hAnsi="Arial" w:cs="Arial"/>
                <w:color w:val="777777"/>
                <w:sz w:val="20"/>
                <w:szCs w:val="20"/>
                <w:lang w:bidi="ar"/>
              </w:rPr>
            </w:pPr>
            <w:r w:rsidRPr="000E6090">
              <w:rPr>
                <w:rFonts w:ascii="Arial" w:eastAsia="Times New Roman" w:hAnsi="Arial" w:cs="Arial"/>
                <w:color w:val="222222"/>
                <w:sz w:val="24"/>
                <w:szCs w:val="24"/>
                <w:rtl/>
                <w:lang w:bidi="ar"/>
              </w:rPr>
              <w:t>ل</w:t>
            </w:r>
            <w:r w:rsidR="00577D06">
              <w:rPr>
                <w:rFonts w:ascii="Arial" w:eastAsia="Times New Roman" w:hAnsi="Arial" w:cs="Arial" w:hint="cs"/>
                <w:color w:val="222222"/>
                <w:sz w:val="24"/>
                <w:szCs w:val="24"/>
                <w:rtl/>
                <w:lang w:bidi="ar"/>
              </w:rPr>
              <w:t>ا ي</w:t>
            </w:r>
            <w:r w:rsidR="00577D06">
              <w:rPr>
                <w:rFonts w:ascii="Arial" w:eastAsia="Times New Roman" w:hAnsi="Arial" w:cs="Arial"/>
                <w:color w:val="222222"/>
                <w:sz w:val="24"/>
                <w:szCs w:val="24"/>
                <w:rtl/>
                <w:lang w:bidi="ar"/>
              </w:rPr>
              <w:t xml:space="preserve">تم </w:t>
            </w:r>
            <w:r w:rsidRPr="000E6090">
              <w:rPr>
                <w:rFonts w:ascii="Arial" w:eastAsia="Times New Roman" w:hAnsi="Arial" w:cs="Arial"/>
                <w:color w:val="222222"/>
                <w:sz w:val="24"/>
                <w:szCs w:val="24"/>
                <w:rtl/>
                <w:lang w:bidi="ar"/>
              </w:rPr>
              <w:t xml:space="preserve">تخطيط </w:t>
            </w:r>
            <w:r w:rsidR="00577D06">
              <w:rPr>
                <w:rFonts w:ascii="Arial" w:eastAsia="Times New Roman" w:hAnsi="Arial" w:cs="Arial" w:hint="cs"/>
                <w:color w:val="222222"/>
                <w:sz w:val="24"/>
                <w:szCs w:val="24"/>
                <w:rtl/>
                <w:lang w:bidi="ar"/>
              </w:rPr>
              <w:t>ا</w:t>
            </w:r>
            <w:r w:rsidRPr="000E6090">
              <w:rPr>
                <w:rFonts w:ascii="Arial" w:eastAsia="Times New Roman" w:hAnsi="Arial" w:cs="Arial"/>
                <w:color w:val="222222"/>
                <w:sz w:val="24"/>
                <w:szCs w:val="24"/>
                <w:rtl/>
                <w:lang w:bidi="ar"/>
              </w:rPr>
              <w:t>لاستراتيجيات التسويق</w:t>
            </w:r>
            <w:r w:rsidR="00577D06">
              <w:rPr>
                <w:rFonts w:ascii="Arial" w:eastAsia="Times New Roman" w:hAnsi="Arial" w:cs="Arial" w:hint="cs"/>
                <w:color w:val="222222"/>
                <w:sz w:val="24"/>
                <w:szCs w:val="24"/>
                <w:rtl/>
                <w:lang w:bidi="ar"/>
              </w:rPr>
              <w:t>ية</w:t>
            </w:r>
            <w:r w:rsidRPr="000E6090">
              <w:rPr>
                <w:rFonts w:ascii="Arial" w:eastAsia="Times New Roman" w:hAnsi="Arial" w:cs="Arial"/>
                <w:color w:val="222222"/>
                <w:sz w:val="24"/>
                <w:szCs w:val="24"/>
                <w:rtl/>
                <w:lang w:bidi="ar"/>
              </w:rPr>
              <w:t xml:space="preserve"> </w:t>
            </w:r>
            <w:r w:rsidR="00577D06">
              <w:rPr>
                <w:rFonts w:ascii="Arial" w:eastAsia="Times New Roman" w:hAnsi="Arial" w:cs="Arial" w:hint="cs"/>
                <w:color w:val="222222"/>
                <w:sz w:val="24"/>
                <w:szCs w:val="24"/>
                <w:rtl/>
                <w:lang w:bidi="ar"/>
              </w:rPr>
              <w:t>ل</w:t>
            </w:r>
            <w:r w:rsidRPr="000E6090">
              <w:rPr>
                <w:rFonts w:ascii="Arial" w:eastAsia="Times New Roman" w:hAnsi="Arial" w:cs="Arial"/>
                <w:color w:val="222222"/>
                <w:sz w:val="24"/>
                <w:szCs w:val="24"/>
                <w:rtl/>
                <w:lang w:bidi="ar"/>
              </w:rPr>
              <w:t>تحديد المنتج والسعر والت</w:t>
            </w:r>
            <w:r w:rsidR="00577D06">
              <w:rPr>
                <w:rFonts w:ascii="Arial" w:eastAsia="Times New Roman" w:hAnsi="Arial" w:cs="Arial" w:hint="cs"/>
                <w:color w:val="222222"/>
                <w:sz w:val="24"/>
                <w:szCs w:val="24"/>
                <w:rtl/>
                <w:lang w:bidi="ar"/>
              </w:rPr>
              <w:t>وزيع</w:t>
            </w:r>
            <w:r w:rsidRPr="000E6090">
              <w:rPr>
                <w:rFonts w:ascii="Arial" w:eastAsia="Times New Roman" w:hAnsi="Arial" w:cs="Arial"/>
                <w:color w:val="222222"/>
                <w:sz w:val="24"/>
                <w:szCs w:val="24"/>
                <w:rtl/>
                <w:lang w:bidi="ar"/>
              </w:rPr>
              <w:t>، والت</w:t>
            </w:r>
            <w:r w:rsidR="00577D06">
              <w:rPr>
                <w:rFonts w:ascii="Arial" w:eastAsia="Times New Roman" w:hAnsi="Arial" w:cs="Arial" w:hint="cs"/>
                <w:color w:val="222222"/>
                <w:sz w:val="24"/>
                <w:szCs w:val="24"/>
                <w:rtl/>
                <w:lang w:bidi="ar"/>
              </w:rPr>
              <w:t>رويج</w:t>
            </w:r>
            <w:r w:rsidRPr="000E6090">
              <w:rPr>
                <w:rFonts w:ascii="Arial" w:eastAsia="Times New Roman" w:hAnsi="Arial" w:cs="Arial"/>
                <w:color w:val="222222"/>
                <w:sz w:val="24"/>
                <w:szCs w:val="24"/>
                <w:rtl/>
                <w:lang w:bidi="ar"/>
              </w:rPr>
              <w:t xml:space="preserve"> في عزلة</w:t>
            </w:r>
            <w:r w:rsidR="00D2216D">
              <w:rPr>
                <w:rFonts w:ascii="Arial" w:eastAsia="Times New Roman" w:hAnsi="Arial" w:cs="Arial" w:hint="cs"/>
                <w:color w:val="222222"/>
                <w:sz w:val="24"/>
                <w:szCs w:val="24"/>
                <w:rtl/>
                <w:lang w:bidi="ar"/>
              </w:rPr>
              <w:t xml:space="preserve"> (بشكل مستقل)</w:t>
            </w:r>
            <w:r w:rsidRPr="000E6090">
              <w:rPr>
                <w:rFonts w:ascii="Arial" w:eastAsia="Times New Roman" w:hAnsi="Arial" w:cs="Arial"/>
                <w:color w:val="222222"/>
                <w:sz w:val="24"/>
                <w:szCs w:val="24"/>
                <w:rtl/>
                <w:lang w:bidi="ar"/>
              </w:rPr>
              <w:t xml:space="preserve">. </w:t>
            </w:r>
            <w:r w:rsidR="007D1BB2">
              <w:rPr>
                <w:rFonts w:ascii="Arial" w:eastAsia="Times New Roman" w:hAnsi="Arial" w:cs="Arial" w:hint="cs"/>
                <w:color w:val="222222"/>
                <w:sz w:val="24"/>
                <w:szCs w:val="24"/>
                <w:rtl/>
                <w:lang w:bidi="ar"/>
              </w:rPr>
              <w:t>ف</w:t>
            </w:r>
            <w:r w:rsidRPr="000E6090">
              <w:rPr>
                <w:rFonts w:ascii="Arial" w:eastAsia="Times New Roman" w:hAnsi="Arial" w:cs="Arial"/>
                <w:color w:val="222222"/>
                <w:sz w:val="24"/>
                <w:szCs w:val="24"/>
                <w:rtl/>
                <w:lang w:bidi="ar"/>
              </w:rPr>
              <w:t xml:space="preserve">في كثير من الأحيان </w:t>
            </w:r>
            <w:r w:rsidR="007D1BB2">
              <w:rPr>
                <w:rFonts w:ascii="Arial" w:eastAsia="Times New Roman" w:hAnsi="Arial" w:cs="Arial" w:hint="cs"/>
                <w:color w:val="222222"/>
                <w:sz w:val="24"/>
                <w:szCs w:val="24"/>
                <w:rtl/>
                <w:lang w:bidi="ar"/>
              </w:rPr>
              <w:t>ي</w:t>
            </w:r>
            <w:r w:rsidRPr="000E6090">
              <w:rPr>
                <w:rFonts w:ascii="Arial" w:eastAsia="Times New Roman" w:hAnsi="Arial" w:cs="Arial"/>
                <w:color w:val="222222"/>
                <w:sz w:val="24"/>
                <w:szCs w:val="24"/>
                <w:rtl/>
                <w:lang w:bidi="ar"/>
              </w:rPr>
              <w:t>نظر</w:t>
            </w:r>
            <w:r w:rsidR="007D1BB2" w:rsidRPr="000E6090">
              <w:rPr>
                <w:rFonts w:ascii="Arial" w:eastAsia="Times New Roman" w:hAnsi="Arial" w:cs="Arial"/>
                <w:color w:val="222222"/>
                <w:sz w:val="24"/>
                <w:szCs w:val="24"/>
                <w:rtl/>
                <w:lang w:bidi="ar"/>
              </w:rPr>
              <w:t xml:space="preserve"> </w:t>
            </w:r>
            <w:r w:rsidR="007D1BB2">
              <w:rPr>
                <w:rFonts w:ascii="Arial" w:eastAsia="Times New Roman" w:hAnsi="Arial" w:cs="Arial" w:hint="cs"/>
                <w:color w:val="222222"/>
                <w:sz w:val="24"/>
                <w:szCs w:val="24"/>
                <w:rtl/>
                <w:lang w:bidi="ar"/>
              </w:rPr>
              <w:t>م</w:t>
            </w:r>
            <w:r w:rsidR="007D1BB2" w:rsidRPr="000E6090">
              <w:rPr>
                <w:rFonts w:ascii="Arial" w:eastAsia="Times New Roman" w:hAnsi="Arial" w:cs="Arial" w:hint="cs"/>
                <w:color w:val="222222"/>
                <w:sz w:val="24"/>
                <w:szCs w:val="24"/>
                <w:rtl/>
                <w:lang w:bidi="ar"/>
              </w:rPr>
              <w:t>حلل</w:t>
            </w:r>
            <w:r w:rsidR="007D1BB2">
              <w:rPr>
                <w:rFonts w:ascii="Arial" w:eastAsia="Times New Roman" w:hAnsi="Arial" w:cs="Arial" w:hint="cs"/>
                <w:color w:val="222222"/>
                <w:sz w:val="24"/>
                <w:szCs w:val="24"/>
                <w:rtl/>
                <w:lang w:bidi="ar"/>
              </w:rPr>
              <w:t>و</w:t>
            </w:r>
            <w:r w:rsidR="007D1BB2" w:rsidRPr="000E6090">
              <w:rPr>
                <w:rFonts w:ascii="Arial" w:eastAsia="Times New Roman" w:hAnsi="Arial" w:cs="Arial"/>
                <w:color w:val="222222"/>
                <w:sz w:val="24"/>
                <w:szCs w:val="24"/>
                <w:rtl/>
                <w:lang w:bidi="ar"/>
              </w:rPr>
              <w:t xml:space="preserve"> التسويق</w:t>
            </w:r>
            <w:r w:rsidRPr="000E6090">
              <w:rPr>
                <w:rFonts w:ascii="Arial" w:eastAsia="Times New Roman" w:hAnsi="Arial" w:cs="Arial"/>
                <w:color w:val="222222"/>
                <w:sz w:val="24"/>
                <w:szCs w:val="24"/>
                <w:rtl/>
                <w:lang w:bidi="ar"/>
              </w:rPr>
              <w:t xml:space="preserve"> </w:t>
            </w:r>
            <w:r w:rsidR="003F190A">
              <w:rPr>
                <w:rFonts w:ascii="Arial" w:eastAsia="Times New Roman" w:hAnsi="Arial" w:cs="Arial" w:hint="cs"/>
                <w:color w:val="222222"/>
                <w:sz w:val="24"/>
                <w:szCs w:val="24"/>
                <w:rtl/>
                <w:lang w:bidi="ar"/>
              </w:rPr>
              <w:t>الي هذ</w:t>
            </w:r>
            <w:r w:rsidR="00F06A08">
              <w:rPr>
                <w:rFonts w:ascii="Arial" w:eastAsia="Times New Roman" w:hAnsi="Arial" w:cs="Arial" w:hint="cs"/>
                <w:color w:val="222222"/>
                <w:sz w:val="24"/>
                <w:szCs w:val="24"/>
                <w:rtl/>
                <w:lang w:bidi="ar"/>
              </w:rPr>
              <w:t>ا الاتحاد</w:t>
            </w:r>
            <w:r w:rsidRPr="000E6090">
              <w:rPr>
                <w:rFonts w:ascii="Arial" w:eastAsia="Times New Roman" w:hAnsi="Arial" w:cs="Arial"/>
                <w:color w:val="222222"/>
                <w:sz w:val="24"/>
                <w:szCs w:val="24"/>
                <w:rtl/>
                <w:lang w:bidi="ar"/>
              </w:rPr>
              <w:t xml:space="preserve"> من </w:t>
            </w:r>
            <w:r w:rsidR="003F190A">
              <w:rPr>
                <w:rFonts w:ascii="Arial" w:eastAsia="Times New Roman" w:hAnsi="Arial" w:cs="Arial" w:hint="cs"/>
                <w:color w:val="222222"/>
                <w:sz w:val="24"/>
                <w:szCs w:val="24"/>
                <w:rtl/>
                <w:lang w:bidi="ar"/>
              </w:rPr>
              <w:t xml:space="preserve">الأربعة عناصر التي تبدأ بحرف </w:t>
            </w:r>
            <w:r w:rsidRPr="000E6090">
              <w:rPr>
                <w:rFonts w:ascii="Arial" w:eastAsia="Times New Roman" w:hAnsi="Arial" w:cs="Arial"/>
                <w:color w:val="222222"/>
                <w:sz w:val="24"/>
                <w:szCs w:val="24"/>
                <w:lang w:bidi="ar"/>
              </w:rPr>
              <w:t>P</w:t>
            </w:r>
            <w:r w:rsidR="003F190A">
              <w:rPr>
                <w:rFonts w:ascii="Arial" w:eastAsia="Times New Roman" w:hAnsi="Arial" w:cs="Arial" w:hint="cs"/>
                <w:color w:val="222222"/>
                <w:sz w:val="24"/>
                <w:szCs w:val="24"/>
                <w:rtl/>
              </w:rPr>
              <w:t xml:space="preserve"> والتي تعرف ب</w:t>
            </w:r>
            <w:r w:rsidR="003F190A" w:rsidRPr="000E6090">
              <w:rPr>
                <w:rFonts w:ascii="Arial" w:eastAsia="Times New Roman" w:hAnsi="Arial" w:cs="Arial"/>
                <w:color w:val="222222"/>
                <w:sz w:val="24"/>
                <w:szCs w:val="24"/>
                <w:rtl/>
                <w:lang w:bidi="ar"/>
              </w:rPr>
              <w:t>المزيج السوق</w:t>
            </w:r>
            <w:r w:rsidRPr="000E6090">
              <w:rPr>
                <w:rFonts w:ascii="Arial" w:eastAsia="Times New Roman" w:hAnsi="Arial" w:cs="Arial"/>
                <w:color w:val="222222"/>
                <w:sz w:val="24"/>
                <w:szCs w:val="24"/>
                <w:rtl/>
                <w:lang w:bidi="ar"/>
              </w:rPr>
              <w:t xml:space="preserve">. </w:t>
            </w:r>
            <w:r w:rsidR="009E1AFE">
              <w:rPr>
                <w:rFonts w:ascii="Arial" w:eastAsia="Times New Roman" w:hAnsi="Arial" w:cs="Arial" w:hint="cs"/>
                <w:color w:val="222222"/>
                <w:sz w:val="24"/>
                <w:szCs w:val="24"/>
                <w:rtl/>
                <w:lang w:bidi="ar"/>
              </w:rPr>
              <w:t>و</w:t>
            </w:r>
            <w:r w:rsidR="009E1AFE" w:rsidRPr="000E6090">
              <w:rPr>
                <w:rFonts w:ascii="Arial" w:eastAsia="Times New Roman" w:hAnsi="Arial" w:cs="Arial"/>
                <w:color w:val="222222"/>
                <w:sz w:val="24"/>
                <w:szCs w:val="24"/>
                <w:rtl/>
                <w:lang w:bidi="ar"/>
              </w:rPr>
              <w:t xml:space="preserve">تركز </w:t>
            </w:r>
            <w:r w:rsidRPr="000E6090">
              <w:rPr>
                <w:rFonts w:ascii="Arial" w:eastAsia="Times New Roman" w:hAnsi="Arial" w:cs="Arial"/>
                <w:color w:val="222222"/>
                <w:sz w:val="24"/>
                <w:szCs w:val="24"/>
                <w:rtl/>
                <w:lang w:bidi="ar"/>
              </w:rPr>
              <w:t>عناصر المزيج السوق على المستهلك.</w:t>
            </w:r>
            <w:r w:rsidR="009E1AFE">
              <w:rPr>
                <w:rFonts w:ascii="Arial" w:eastAsia="Times New Roman" w:hAnsi="Arial" w:cs="Arial"/>
                <w:color w:val="222222"/>
                <w:sz w:val="24"/>
                <w:szCs w:val="24"/>
                <w:rtl/>
                <w:lang w:bidi="ar"/>
              </w:rPr>
              <w:t xml:space="preserve"> من أجل تطوير مزيج السوق الناجح</w:t>
            </w:r>
            <w:r w:rsidRPr="000E6090">
              <w:rPr>
                <w:rFonts w:ascii="Arial" w:eastAsia="Times New Roman" w:hAnsi="Arial" w:cs="Arial"/>
                <w:color w:val="222222"/>
                <w:sz w:val="24"/>
                <w:szCs w:val="24"/>
                <w:rtl/>
                <w:lang w:bidi="ar"/>
              </w:rPr>
              <w:t xml:space="preserve"> </w:t>
            </w:r>
            <w:r w:rsidR="00690EFE">
              <w:rPr>
                <w:rFonts w:ascii="Arial" w:eastAsia="Times New Roman" w:hAnsi="Arial" w:cs="Arial" w:hint="cs"/>
                <w:color w:val="222222"/>
                <w:sz w:val="24"/>
                <w:szCs w:val="24"/>
                <w:rtl/>
              </w:rPr>
              <w:t xml:space="preserve">يسأل الباحثون </w:t>
            </w:r>
            <w:r w:rsidR="00690EFE">
              <w:rPr>
                <w:rFonts w:ascii="Arial" w:eastAsia="Times New Roman" w:hAnsi="Arial" w:cs="Arial" w:hint="cs"/>
                <w:color w:val="222222"/>
                <w:sz w:val="24"/>
                <w:szCs w:val="24"/>
                <w:rtl/>
                <w:lang w:bidi="ar"/>
              </w:rPr>
              <w:t>في البداية هذين</w:t>
            </w:r>
            <w:r w:rsidRPr="000E6090">
              <w:rPr>
                <w:rFonts w:ascii="Arial" w:eastAsia="Times New Roman" w:hAnsi="Arial" w:cs="Arial"/>
                <w:color w:val="222222"/>
                <w:sz w:val="24"/>
                <w:szCs w:val="24"/>
                <w:rtl/>
                <w:lang w:bidi="ar"/>
              </w:rPr>
              <w:t xml:space="preserve"> السؤال</w:t>
            </w:r>
            <w:r w:rsidR="00690EFE">
              <w:rPr>
                <w:rFonts w:ascii="Arial" w:eastAsia="Times New Roman" w:hAnsi="Arial" w:cs="Arial" w:hint="cs"/>
                <w:color w:val="222222"/>
                <w:sz w:val="24"/>
                <w:szCs w:val="24"/>
                <w:rtl/>
                <w:lang w:bidi="ar"/>
              </w:rPr>
              <w:t>ين</w:t>
            </w:r>
            <w:r w:rsidRPr="000E6090">
              <w:rPr>
                <w:rFonts w:ascii="Arial" w:eastAsia="Times New Roman" w:hAnsi="Arial" w:cs="Arial"/>
                <w:color w:val="222222"/>
                <w:sz w:val="24"/>
                <w:szCs w:val="24"/>
                <w:rtl/>
                <w:lang w:bidi="ar"/>
              </w:rPr>
              <w:t xml:space="preserve"> المهم</w:t>
            </w:r>
            <w:r w:rsidR="00690EFE">
              <w:rPr>
                <w:rFonts w:ascii="Arial" w:eastAsia="Times New Roman" w:hAnsi="Arial" w:cs="Arial" w:hint="cs"/>
                <w:color w:val="222222"/>
                <w:sz w:val="24"/>
                <w:szCs w:val="24"/>
                <w:rtl/>
                <w:lang w:bidi="ar"/>
              </w:rPr>
              <w:t>ين</w:t>
            </w:r>
            <w:r w:rsidRPr="000E6090">
              <w:rPr>
                <w:rFonts w:ascii="Arial" w:eastAsia="Times New Roman" w:hAnsi="Arial" w:cs="Arial"/>
                <w:color w:val="222222"/>
                <w:sz w:val="24"/>
                <w:szCs w:val="24"/>
                <w:rtl/>
                <w:lang w:bidi="ar"/>
              </w:rPr>
              <w:t>:</w:t>
            </w:r>
          </w:p>
          <w:p w:rsidR="000E6090" w:rsidRPr="00EA792A" w:rsidRDefault="000E6090" w:rsidP="000E6090">
            <w:pPr>
              <w:bidi w:val="0"/>
              <w:jc w:val="lowKashida"/>
              <w:rPr>
                <w:sz w:val="28"/>
                <w:szCs w:val="28"/>
              </w:rPr>
            </w:pPr>
          </w:p>
          <w:p w:rsidR="00C70FCE" w:rsidRPr="00EA792A" w:rsidRDefault="00C70FCE" w:rsidP="00C70FCE">
            <w:pPr>
              <w:pStyle w:val="a3"/>
              <w:numPr>
                <w:ilvl w:val="0"/>
                <w:numId w:val="1"/>
              </w:numPr>
              <w:bidi w:val="0"/>
              <w:jc w:val="lowKashida"/>
              <w:rPr>
                <w:sz w:val="28"/>
                <w:szCs w:val="28"/>
              </w:rPr>
            </w:pPr>
            <w:r w:rsidRPr="00EA792A">
              <w:rPr>
                <w:sz w:val="28"/>
                <w:szCs w:val="28"/>
              </w:rPr>
              <w:t>Who is going to buy the product?</w:t>
            </w:r>
          </w:p>
          <w:p w:rsidR="00C70FCE" w:rsidRDefault="00C70FCE" w:rsidP="00C70FCE">
            <w:pPr>
              <w:pStyle w:val="a3"/>
              <w:numPr>
                <w:ilvl w:val="0"/>
                <w:numId w:val="1"/>
              </w:numPr>
              <w:bidi w:val="0"/>
              <w:jc w:val="lowKashida"/>
              <w:rPr>
                <w:sz w:val="28"/>
                <w:szCs w:val="28"/>
              </w:rPr>
            </w:pPr>
            <w:r w:rsidRPr="00EA792A">
              <w:rPr>
                <w:sz w:val="28"/>
                <w:szCs w:val="28"/>
              </w:rPr>
              <w:t>What is the potential to sell this product?</w:t>
            </w:r>
          </w:p>
          <w:p w:rsidR="000E6090" w:rsidRPr="001A29D9" w:rsidRDefault="001A29D9" w:rsidP="001A29D9">
            <w:pPr>
              <w:pStyle w:val="a3"/>
              <w:numPr>
                <w:ilvl w:val="0"/>
                <w:numId w:val="1"/>
              </w:numPr>
              <w:shd w:val="clear" w:color="auto" w:fill="F5F5F5"/>
              <w:spacing w:after="120"/>
              <w:textAlignment w:val="top"/>
              <w:rPr>
                <w:rFonts w:ascii="Arial" w:eastAsia="Times New Roman" w:hAnsi="Arial" w:cs="Arial"/>
                <w:color w:val="777777"/>
                <w:sz w:val="20"/>
                <w:szCs w:val="20"/>
              </w:rPr>
            </w:pPr>
            <w:r>
              <w:rPr>
                <w:rFonts w:ascii="Arial" w:eastAsia="Times New Roman" w:hAnsi="Arial" w:cs="Arial" w:hint="cs"/>
                <w:color w:val="222222"/>
                <w:sz w:val="24"/>
                <w:szCs w:val="24"/>
                <w:rtl/>
                <w:lang w:bidi="ar"/>
              </w:rPr>
              <w:t xml:space="preserve">- </w:t>
            </w:r>
            <w:r w:rsidR="000E6090" w:rsidRPr="001A29D9">
              <w:rPr>
                <w:rFonts w:ascii="Arial" w:eastAsia="Times New Roman" w:hAnsi="Arial" w:cs="Arial"/>
                <w:color w:val="222222"/>
                <w:sz w:val="24"/>
                <w:szCs w:val="24"/>
                <w:rtl/>
                <w:lang w:bidi="ar"/>
              </w:rPr>
              <w:t xml:space="preserve">من </w:t>
            </w:r>
            <w:r>
              <w:rPr>
                <w:rFonts w:ascii="Arial" w:eastAsia="Times New Roman" w:hAnsi="Arial" w:cs="Arial" w:hint="cs"/>
                <w:color w:val="222222"/>
                <w:sz w:val="24"/>
                <w:szCs w:val="24"/>
                <w:rtl/>
                <w:lang w:bidi="ar"/>
              </w:rPr>
              <w:t>الذي سيقوم ب</w:t>
            </w:r>
            <w:r w:rsidR="000E6090" w:rsidRPr="001A29D9">
              <w:rPr>
                <w:rFonts w:ascii="Arial" w:eastAsia="Times New Roman" w:hAnsi="Arial" w:cs="Arial"/>
                <w:color w:val="222222"/>
                <w:sz w:val="24"/>
                <w:szCs w:val="24"/>
                <w:rtl/>
                <w:lang w:bidi="ar"/>
              </w:rPr>
              <w:t>شراء المنتج؟</w:t>
            </w:r>
            <w:r w:rsidR="000E6090" w:rsidRPr="001A29D9">
              <w:rPr>
                <w:rFonts w:ascii="Arial" w:eastAsia="Times New Roman" w:hAnsi="Arial" w:cs="Arial"/>
                <w:color w:val="222222"/>
                <w:sz w:val="24"/>
                <w:szCs w:val="24"/>
                <w:rtl/>
                <w:lang w:bidi="ar"/>
              </w:rPr>
              <w:br/>
              <w:t>- ما ه</w:t>
            </w:r>
            <w:r>
              <w:rPr>
                <w:rFonts w:ascii="Arial" w:eastAsia="Times New Roman" w:hAnsi="Arial" w:cs="Arial" w:hint="cs"/>
                <w:color w:val="222222"/>
                <w:sz w:val="24"/>
                <w:szCs w:val="24"/>
                <w:rtl/>
                <w:lang w:bidi="ar"/>
              </w:rPr>
              <w:t xml:space="preserve">و احتمال </w:t>
            </w:r>
            <w:r w:rsidR="000E6090" w:rsidRPr="001A29D9">
              <w:rPr>
                <w:rFonts w:ascii="Arial" w:eastAsia="Times New Roman" w:hAnsi="Arial" w:cs="Arial"/>
                <w:color w:val="222222"/>
                <w:sz w:val="24"/>
                <w:szCs w:val="24"/>
                <w:rtl/>
                <w:lang w:bidi="ar"/>
              </w:rPr>
              <w:t>بيع المنتج؟</w:t>
            </w:r>
          </w:p>
          <w:p w:rsidR="00C70FCE" w:rsidRPr="00EA792A" w:rsidRDefault="00C70FCE" w:rsidP="00E95068">
            <w:pPr>
              <w:bidi w:val="0"/>
              <w:jc w:val="lowKashida"/>
              <w:rPr>
                <w:sz w:val="28"/>
                <w:szCs w:val="28"/>
              </w:rPr>
            </w:pPr>
            <w:r w:rsidRPr="00EA792A">
              <w:rPr>
                <w:sz w:val="28"/>
                <w:szCs w:val="28"/>
              </w:rPr>
              <w:t xml:space="preserve">    The group of customers or consumer</w:t>
            </w:r>
            <w:r w:rsidR="00D36E76">
              <w:rPr>
                <w:sz w:val="28"/>
                <w:szCs w:val="28"/>
              </w:rPr>
              <w:t>s</w:t>
            </w:r>
            <w:r w:rsidRPr="00EA792A">
              <w:rPr>
                <w:sz w:val="28"/>
                <w:szCs w:val="28"/>
              </w:rPr>
              <w:t xml:space="preserve"> who will probably buy the product is known as the target market. The company</w:t>
            </w:r>
            <w:r w:rsidR="001F416F" w:rsidRPr="00EA792A">
              <w:rPr>
                <w:sz w:val="28"/>
                <w:szCs w:val="28"/>
              </w:rPr>
              <w:t xml:space="preserve"> directs</w:t>
            </w:r>
            <w:r w:rsidRPr="00EA792A">
              <w:rPr>
                <w:sz w:val="28"/>
                <w:szCs w:val="28"/>
              </w:rPr>
              <w:t xml:space="preserve"> its marketing efforts toward this group of potential customers who form the target market. Once market researchers have determined the target market th</w:t>
            </w:r>
            <w:r w:rsidR="001F416F" w:rsidRPr="00EA792A">
              <w:rPr>
                <w:sz w:val="28"/>
                <w:szCs w:val="28"/>
              </w:rPr>
              <w:t>e</w:t>
            </w:r>
            <w:r w:rsidRPr="00EA792A">
              <w:rPr>
                <w:sz w:val="28"/>
                <w:szCs w:val="28"/>
              </w:rPr>
              <w:t xml:space="preserve">y wish to appeal to, the company can develop an appropriate mix of product, price, placement, and promotion. The company attempts to match consumer needs or mold consumer desires to the product begin offered. For example, if the target market is middle-class </w:t>
            </w:r>
            <w:r w:rsidR="007E1EE9" w:rsidRPr="00EA792A">
              <w:rPr>
                <w:sz w:val="28"/>
                <w:szCs w:val="28"/>
              </w:rPr>
              <w:t>teenagers</w:t>
            </w:r>
            <w:r w:rsidRPr="00EA792A">
              <w:rPr>
                <w:sz w:val="28"/>
                <w:szCs w:val="28"/>
              </w:rPr>
              <w:t>, the marketing mix might consist of the following:</w:t>
            </w:r>
          </w:p>
          <w:p w:rsidR="00C11DCA" w:rsidRDefault="00C11DCA" w:rsidP="00C11DCA">
            <w:pPr>
              <w:jc w:val="lowKashida"/>
              <w:rPr>
                <w:rStyle w:val="hps"/>
                <w:rFonts w:ascii="Arial" w:hAnsi="Arial" w:cs="Arial"/>
                <w:color w:val="222222"/>
                <w:rtl/>
                <w:lang w:bidi="ar"/>
              </w:rPr>
            </w:pPr>
            <w:r>
              <w:rPr>
                <w:rStyle w:val="hps"/>
                <w:rFonts w:ascii="Arial" w:hAnsi="Arial" w:cs="Arial" w:hint="cs"/>
                <w:color w:val="222222"/>
                <w:rtl/>
                <w:lang w:bidi="ar"/>
              </w:rPr>
              <w:t xml:space="preserve">    </w:t>
            </w:r>
          </w:p>
          <w:p w:rsidR="00EA7FDF" w:rsidRPr="00EA792A" w:rsidRDefault="00655B8A" w:rsidP="00D36E76">
            <w:pPr>
              <w:jc w:val="lowKashida"/>
              <w:rPr>
                <w:sz w:val="28"/>
                <w:szCs w:val="28"/>
                <w:rtl/>
              </w:rPr>
            </w:pPr>
            <w:r>
              <w:rPr>
                <w:rStyle w:val="hps"/>
                <w:rFonts w:ascii="Arial" w:hAnsi="Arial" w:cs="Arial" w:hint="cs"/>
                <w:color w:val="222222"/>
                <w:rtl/>
                <w:lang w:bidi="ar"/>
              </w:rPr>
              <w:t xml:space="preserve">    </w:t>
            </w:r>
            <w:r w:rsidR="00C11DCA" w:rsidRPr="00EA792A">
              <w:rPr>
                <w:rStyle w:val="hps"/>
                <w:rFonts w:ascii="Arial" w:hAnsi="Arial" w:cs="Arial" w:hint="cs"/>
                <w:color w:val="222222"/>
                <w:rtl/>
                <w:lang w:bidi="ar"/>
              </w:rPr>
              <w:t xml:space="preserve">تعرف </w:t>
            </w:r>
            <w:r w:rsidR="00C071F3" w:rsidRPr="00EA792A">
              <w:rPr>
                <w:rStyle w:val="hps"/>
                <w:rFonts w:ascii="Arial" w:hAnsi="Arial" w:cs="Arial"/>
                <w:color w:val="222222"/>
                <w:rtl/>
                <w:lang w:bidi="ar"/>
              </w:rPr>
              <w:t xml:space="preserve">مجموعة </w:t>
            </w:r>
            <w:bookmarkStart w:id="0" w:name="_GoBack"/>
            <w:bookmarkEnd w:id="0"/>
            <w:r w:rsidR="00C071F3" w:rsidRPr="00EA792A">
              <w:rPr>
                <w:rStyle w:val="hps"/>
                <w:rFonts w:ascii="Arial" w:hAnsi="Arial" w:cs="Arial"/>
                <w:color w:val="222222"/>
                <w:rtl/>
                <w:lang w:bidi="ar"/>
              </w:rPr>
              <w:t>العملاء</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أو</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المستهلكين</w:t>
            </w:r>
            <w:r w:rsidR="00C071F3" w:rsidRPr="00EA792A">
              <w:rPr>
                <w:rFonts w:ascii="Arial" w:hAnsi="Arial" w:cs="Arial"/>
                <w:color w:val="222222"/>
                <w:rtl/>
                <w:lang w:bidi="ar"/>
              </w:rPr>
              <w:t xml:space="preserve"> </w:t>
            </w:r>
            <w:r w:rsidR="000E6090">
              <w:rPr>
                <w:rStyle w:val="hps"/>
                <w:rFonts w:ascii="Arial" w:hAnsi="Arial" w:cs="Arial" w:hint="cs"/>
                <w:color w:val="222222"/>
                <w:rtl/>
                <w:lang w:bidi="ar"/>
              </w:rPr>
              <w:t>الذين من المحتمل أن ي</w:t>
            </w:r>
            <w:r w:rsidR="00C071F3" w:rsidRPr="00EA792A">
              <w:rPr>
                <w:rStyle w:val="hps"/>
                <w:rFonts w:ascii="Arial" w:hAnsi="Arial" w:cs="Arial"/>
                <w:color w:val="222222"/>
                <w:rtl/>
                <w:lang w:bidi="ar"/>
              </w:rPr>
              <w:t>شتر</w:t>
            </w:r>
            <w:r w:rsidR="000E6090">
              <w:rPr>
                <w:rStyle w:val="hps"/>
                <w:rFonts w:ascii="Arial" w:hAnsi="Arial" w:cs="Arial" w:hint="cs"/>
                <w:color w:val="222222"/>
                <w:rtl/>
                <w:lang w:bidi="ar"/>
              </w:rPr>
              <w:t xml:space="preserve">ون </w:t>
            </w:r>
            <w:r w:rsidR="00C071F3" w:rsidRPr="00EA792A">
              <w:rPr>
                <w:rStyle w:val="hps"/>
                <w:rFonts w:ascii="Arial" w:hAnsi="Arial" w:cs="Arial"/>
                <w:color w:val="222222"/>
                <w:rtl/>
                <w:lang w:bidi="ar"/>
              </w:rPr>
              <w:t xml:space="preserve">المنتج </w:t>
            </w:r>
            <w:r w:rsidR="00C071F3" w:rsidRPr="00EA792A">
              <w:rPr>
                <w:rStyle w:val="hps"/>
                <w:rFonts w:ascii="Arial" w:hAnsi="Arial" w:cs="Arial" w:hint="cs"/>
                <w:color w:val="222222"/>
                <w:rtl/>
                <w:lang w:bidi="ar"/>
              </w:rPr>
              <w:t>ب</w:t>
            </w:r>
            <w:r w:rsidR="00C071F3" w:rsidRPr="00EA792A">
              <w:rPr>
                <w:rFonts w:ascii="Arial" w:hAnsi="Arial" w:cs="Arial"/>
                <w:color w:val="222222"/>
                <w:rtl/>
                <w:lang w:bidi="ar"/>
              </w:rPr>
              <w:t>السوق المستهدف</w:t>
            </w:r>
            <w:r>
              <w:rPr>
                <w:rFonts w:ascii="Arial" w:hAnsi="Arial" w:cs="Arial" w:hint="cs"/>
                <w:color w:val="222222"/>
                <w:rtl/>
                <w:lang w:bidi="ar"/>
              </w:rPr>
              <w:t>ة</w:t>
            </w:r>
            <w:r w:rsidR="00C071F3" w:rsidRPr="00EA792A">
              <w:rPr>
                <w:rFonts w:ascii="Arial" w:hAnsi="Arial" w:cs="Arial"/>
                <w:color w:val="222222"/>
                <w:rtl/>
                <w:lang w:bidi="ar"/>
              </w:rPr>
              <w:t xml:space="preserve">. </w:t>
            </w:r>
            <w:r>
              <w:rPr>
                <w:rStyle w:val="hps"/>
                <w:rFonts w:ascii="Arial" w:hAnsi="Arial" w:cs="Arial" w:hint="cs"/>
                <w:color w:val="222222"/>
                <w:rtl/>
                <w:lang w:bidi="ar"/>
              </w:rPr>
              <w:t xml:space="preserve">توجه </w:t>
            </w:r>
            <w:r w:rsidR="00C071F3" w:rsidRPr="00EA792A">
              <w:rPr>
                <w:rStyle w:val="hps"/>
                <w:rFonts w:ascii="Arial" w:hAnsi="Arial" w:cs="Arial"/>
                <w:color w:val="222222"/>
                <w:rtl/>
                <w:lang w:bidi="ar"/>
              </w:rPr>
              <w:t>الشركة</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جهود</w:t>
            </w:r>
            <w:r>
              <w:rPr>
                <w:rStyle w:val="hps"/>
                <w:rFonts w:ascii="Arial" w:hAnsi="Arial" w:cs="Arial" w:hint="cs"/>
                <w:color w:val="222222"/>
                <w:rtl/>
                <w:lang w:bidi="ar"/>
              </w:rPr>
              <w:t>ها</w:t>
            </w:r>
            <w:r w:rsidR="00C071F3" w:rsidRPr="00EA792A">
              <w:rPr>
                <w:rStyle w:val="hps"/>
                <w:rFonts w:ascii="Arial" w:hAnsi="Arial" w:cs="Arial"/>
                <w:color w:val="222222"/>
                <w:rtl/>
                <w:lang w:bidi="ar"/>
              </w:rPr>
              <w:t xml:space="preserve"> التسويق</w:t>
            </w:r>
            <w:r>
              <w:rPr>
                <w:rStyle w:val="hps"/>
                <w:rFonts w:ascii="Arial" w:hAnsi="Arial" w:cs="Arial" w:hint="cs"/>
                <w:color w:val="222222"/>
                <w:rtl/>
                <w:lang w:bidi="ar"/>
              </w:rPr>
              <w:t>ية</w:t>
            </w:r>
            <w:r w:rsidR="00C071F3" w:rsidRPr="00EA792A">
              <w:rPr>
                <w:rFonts w:ascii="Arial" w:hAnsi="Arial" w:cs="Arial"/>
                <w:color w:val="222222"/>
                <w:rtl/>
                <w:lang w:bidi="ar"/>
              </w:rPr>
              <w:t xml:space="preserve"> </w:t>
            </w:r>
            <w:r>
              <w:rPr>
                <w:rStyle w:val="hps"/>
                <w:rFonts w:ascii="Arial" w:hAnsi="Arial" w:cs="Arial" w:hint="cs"/>
                <w:color w:val="222222"/>
                <w:rtl/>
                <w:lang w:bidi="ar"/>
              </w:rPr>
              <w:t>الي</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هذه الفئة من</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العملاء المحتملين</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الذين يشكلون</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السوق المستهدفة</w:t>
            </w:r>
            <w:r w:rsidR="00C071F3" w:rsidRPr="00EA792A">
              <w:rPr>
                <w:rFonts w:ascii="Arial" w:hAnsi="Arial" w:cs="Arial"/>
                <w:color w:val="222222"/>
                <w:rtl/>
                <w:lang w:bidi="ar"/>
              </w:rPr>
              <w:t xml:space="preserve">. </w:t>
            </w:r>
            <w:r w:rsidR="00C071F3" w:rsidRPr="00EA792A">
              <w:rPr>
                <w:rStyle w:val="hps"/>
                <w:rFonts w:ascii="Arial" w:hAnsi="Arial" w:cs="Arial" w:hint="cs"/>
                <w:color w:val="222222"/>
                <w:rtl/>
                <w:lang w:bidi="ar"/>
              </w:rPr>
              <w:t>بمجرد أن ي</w:t>
            </w:r>
            <w:r w:rsidR="00F30CA4">
              <w:rPr>
                <w:rStyle w:val="hps"/>
                <w:rFonts w:ascii="Arial" w:hAnsi="Arial" w:cs="Arial" w:hint="cs"/>
                <w:color w:val="222222"/>
                <w:rtl/>
                <w:lang w:bidi="ar"/>
              </w:rPr>
              <w:t>حدد</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الباحثون</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السوق</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المستهدفة</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التي</w:t>
            </w:r>
            <w:r w:rsidR="00C071F3" w:rsidRPr="00EA792A">
              <w:rPr>
                <w:rFonts w:ascii="Arial" w:hAnsi="Arial" w:cs="Arial"/>
                <w:color w:val="222222"/>
                <w:rtl/>
                <w:lang w:bidi="ar"/>
              </w:rPr>
              <w:t xml:space="preserve"> </w:t>
            </w:r>
            <w:r w:rsidR="00F30CA4">
              <w:rPr>
                <w:rFonts w:ascii="Arial" w:hAnsi="Arial" w:cs="Arial" w:hint="cs"/>
                <w:color w:val="222222"/>
                <w:rtl/>
                <w:lang w:bidi="ar"/>
              </w:rPr>
              <w:t xml:space="preserve">يريدون </w:t>
            </w:r>
            <w:r w:rsidR="00C071F3" w:rsidRPr="00EA792A">
              <w:rPr>
                <w:rStyle w:val="hps"/>
                <w:rFonts w:ascii="Arial" w:hAnsi="Arial" w:cs="Arial"/>
                <w:color w:val="222222"/>
                <w:rtl/>
                <w:lang w:bidi="ar"/>
              </w:rPr>
              <w:t xml:space="preserve">أن </w:t>
            </w:r>
            <w:r w:rsidR="00C071F3" w:rsidRPr="00EA792A">
              <w:rPr>
                <w:rStyle w:val="hps"/>
                <w:rFonts w:ascii="Arial" w:hAnsi="Arial" w:cs="Arial" w:hint="cs"/>
                <w:color w:val="222222"/>
                <w:rtl/>
                <w:lang w:bidi="ar"/>
              </w:rPr>
              <w:t>تخاطب</w:t>
            </w:r>
            <w:r w:rsidR="00F30CA4">
              <w:rPr>
                <w:rStyle w:val="hps"/>
                <w:rFonts w:ascii="Arial" w:hAnsi="Arial" w:cs="Arial" w:hint="cs"/>
                <w:color w:val="222222"/>
                <w:rtl/>
                <w:lang w:bidi="ar"/>
              </w:rPr>
              <w:t>ونها</w:t>
            </w:r>
            <w:r w:rsidR="00C071F3" w:rsidRPr="00EA792A">
              <w:rPr>
                <w:rFonts w:ascii="Arial" w:hAnsi="Arial" w:cs="Arial"/>
                <w:color w:val="222222"/>
                <w:rtl/>
                <w:lang w:bidi="ar"/>
              </w:rPr>
              <w:t xml:space="preserve">، يمكن للشركة </w:t>
            </w:r>
            <w:r w:rsidR="00C071F3" w:rsidRPr="00EA792A">
              <w:rPr>
                <w:rStyle w:val="hps"/>
                <w:rFonts w:ascii="Arial" w:hAnsi="Arial" w:cs="Arial"/>
                <w:color w:val="222222"/>
                <w:rtl/>
                <w:lang w:bidi="ar"/>
              </w:rPr>
              <w:t>وضع</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المزيج المناسب</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من</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المنتج، السعر</w:t>
            </w:r>
            <w:r w:rsidR="00C071F3" w:rsidRPr="00EA792A">
              <w:rPr>
                <w:rFonts w:ascii="Arial" w:hAnsi="Arial" w:cs="Arial"/>
                <w:color w:val="222222"/>
                <w:rtl/>
                <w:lang w:bidi="ar"/>
              </w:rPr>
              <w:t>، والت</w:t>
            </w:r>
            <w:r w:rsidR="00C071F3" w:rsidRPr="00EA792A">
              <w:rPr>
                <w:rFonts w:ascii="Arial" w:hAnsi="Arial" w:cs="Arial" w:hint="cs"/>
                <w:color w:val="222222"/>
                <w:rtl/>
                <w:lang w:bidi="ar"/>
              </w:rPr>
              <w:t>وزيع، و</w:t>
            </w:r>
            <w:r w:rsidR="00C071F3" w:rsidRPr="00EA792A">
              <w:rPr>
                <w:rStyle w:val="hps"/>
                <w:rFonts w:ascii="Arial" w:hAnsi="Arial" w:cs="Arial" w:hint="cs"/>
                <w:color w:val="222222"/>
                <w:rtl/>
                <w:lang w:bidi="ar"/>
              </w:rPr>
              <w:t>الترويج</w:t>
            </w:r>
            <w:r w:rsidR="00C071F3" w:rsidRPr="00EA792A">
              <w:rPr>
                <w:rStyle w:val="hps"/>
                <w:rFonts w:ascii="Arial" w:hAnsi="Arial" w:cs="Arial"/>
                <w:color w:val="222222"/>
                <w:rtl/>
                <w:lang w:bidi="ar"/>
              </w:rPr>
              <w:t>.</w:t>
            </w:r>
            <w:r w:rsidR="00C071F3" w:rsidRPr="00EA792A">
              <w:rPr>
                <w:rFonts w:ascii="Arial" w:hAnsi="Arial" w:cs="Arial"/>
                <w:color w:val="222222"/>
                <w:rtl/>
                <w:lang w:bidi="ar"/>
              </w:rPr>
              <w:t xml:space="preserve"> </w:t>
            </w:r>
            <w:r w:rsidR="0065217D">
              <w:rPr>
                <w:rStyle w:val="hps"/>
                <w:rFonts w:ascii="Arial" w:hAnsi="Arial" w:cs="Arial" w:hint="cs"/>
                <w:color w:val="222222"/>
                <w:rtl/>
                <w:lang w:bidi="ar"/>
              </w:rPr>
              <w:t xml:space="preserve">حيث </w:t>
            </w:r>
            <w:r w:rsidR="00C071F3" w:rsidRPr="00EA792A">
              <w:rPr>
                <w:rStyle w:val="hps"/>
                <w:rFonts w:ascii="Arial" w:hAnsi="Arial" w:cs="Arial" w:hint="cs"/>
                <w:color w:val="222222"/>
                <w:rtl/>
                <w:lang w:bidi="ar"/>
              </w:rPr>
              <w:t>تحاول</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الشركة</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تلبية احتياجات</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المستهلك</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أو</w:t>
            </w:r>
            <w:r w:rsidR="00C071F3" w:rsidRPr="00EA792A">
              <w:rPr>
                <w:rFonts w:ascii="Arial" w:hAnsi="Arial" w:cs="Arial"/>
                <w:color w:val="222222"/>
                <w:rtl/>
                <w:lang w:bidi="ar"/>
              </w:rPr>
              <w:t xml:space="preserve"> </w:t>
            </w:r>
            <w:r w:rsidR="00C071F3" w:rsidRPr="00EA792A">
              <w:rPr>
                <w:rFonts w:ascii="Arial" w:hAnsi="Arial" w:cs="Arial" w:hint="cs"/>
                <w:color w:val="222222"/>
                <w:rtl/>
                <w:lang w:bidi="ar"/>
              </w:rPr>
              <w:t xml:space="preserve">تجسد </w:t>
            </w:r>
            <w:r w:rsidR="00C071F3" w:rsidRPr="00EA792A">
              <w:rPr>
                <w:rStyle w:val="hps"/>
                <w:rFonts w:ascii="Arial" w:hAnsi="Arial" w:cs="Arial"/>
                <w:color w:val="222222"/>
                <w:rtl/>
                <w:lang w:bidi="ar"/>
              </w:rPr>
              <w:t>رغبات</w:t>
            </w:r>
            <w:r w:rsidR="0065217D">
              <w:rPr>
                <w:rStyle w:val="hps"/>
                <w:rFonts w:ascii="Arial" w:hAnsi="Arial" w:cs="Arial" w:hint="cs"/>
                <w:color w:val="222222"/>
                <w:rtl/>
                <w:lang w:bidi="ar"/>
              </w:rPr>
              <w:t xml:space="preserve">ه في شكل </w:t>
            </w:r>
            <w:r w:rsidR="00C071F3" w:rsidRPr="00EA792A">
              <w:rPr>
                <w:rStyle w:val="hps"/>
                <w:rFonts w:ascii="Arial" w:hAnsi="Arial" w:cs="Arial"/>
                <w:color w:val="222222"/>
                <w:rtl/>
                <w:lang w:bidi="ar"/>
              </w:rPr>
              <w:t>منتج</w:t>
            </w:r>
            <w:r w:rsidR="00C071F3" w:rsidRPr="00EA792A">
              <w:rPr>
                <w:rFonts w:ascii="Arial" w:hAnsi="Arial" w:cs="Arial"/>
                <w:color w:val="222222"/>
                <w:rtl/>
                <w:lang w:bidi="ar"/>
              </w:rPr>
              <w:t xml:space="preserve"> </w:t>
            </w:r>
            <w:r w:rsidR="00C071F3" w:rsidRPr="00EA792A">
              <w:rPr>
                <w:rFonts w:ascii="Arial" w:hAnsi="Arial" w:cs="Arial" w:hint="cs"/>
                <w:color w:val="222222"/>
                <w:rtl/>
                <w:lang w:bidi="ar"/>
              </w:rPr>
              <w:t>يمكن تقديمه</w:t>
            </w:r>
            <w:r w:rsidR="00C071F3" w:rsidRPr="00EA792A">
              <w:rPr>
                <w:rStyle w:val="hps"/>
                <w:rFonts w:ascii="Arial" w:hAnsi="Arial" w:cs="Arial"/>
                <w:color w:val="222222"/>
                <w:rtl/>
                <w:lang w:bidi="ar"/>
              </w:rPr>
              <w:t>.</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على سبيل المثال</w:t>
            </w:r>
            <w:r w:rsidR="00C071F3" w:rsidRPr="00EA792A">
              <w:rPr>
                <w:rFonts w:ascii="Arial" w:hAnsi="Arial" w:cs="Arial"/>
                <w:color w:val="222222"/>
                <w:rtl/>
                <w:lang w:bidi="ar"/>
              </w:rPr>
              <w:t xml:space="preserve">، إذا كان </w:t>
            </w:r>
            <w:r w:rsidR="00C071F3" w:rsidRPr="00EA792A">
              <w:rPr>
                <w:rStyle w:val="hps"/>
                <w:rFonts w:ascii="Arial" w:hAnsi="Arial" w:cs="Arial"/>
                <w:color w:val="222222"/>
                <w:rtl/>
                <w:lang w:bidi="ar"/>
              </w:rPr>
              <w:t>السوق المستهدف هو</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المراهقين</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من الطبقة الوسطى</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 xml:space="preserve">قد </w:t>
            </w:r>
            <w:r w:rsidR="00232641" w:rsidRPr="00EA792A">
              <w:rPr>
                <w:rStyle w:val="hps"/>
                <w:rFonts w:ascii="Arial" w:hAnsi="Arial" w:cs="Arial" w:hint="cs"/>
                <w:color w:val="222222"/>
                <w:rtl/>
                <w:lang w:bidi="ar"/>
              </w:rPr>
              <w:t>ي</w:t>
            </w:r>
            <w:r w:rsidR="00C071F3" w:rsidRPr="00EA792A">
              <w:rPr>
                <w:rStyle w:val="hps"/>
                <w:rFonts w:ascii="Arial" w:hAnsi="Arial" w:cs="Arial"/>
                <w:color w:val="222222"/>
                <w:rtl/>
                <w:lang w:bidi="ar"/>
              </w:rPr>
              <w:t>تكون</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المزيج التسويقي</w:t>
            </w:r>
            <w:r w:rsidR="00C071F3" w:rsidRPr="00EA792A">
              <w:rPr>
                <w:rFonts w:ascii="Arial" w:hAnsi="Arial" w:cs="Arial"/>
                <w:color w:val="222222"/>
                <w:rtl/>
                <w:lang w:bidi="ar"/>
              </w:rPr>
              <w:t xml:space="preserve"> </w:t>
            </w:r>
            <w:r w:rsidR="00C071F3" w:rsidRPr="00EA792A">
              <w:rPr>
                <w:rStyle w:val="hps"/>
                <w:rFonts w:ascii="Arial" w:hAnsi="Arial" w:cs="Arial"/>
                <w:color w:val="222222"/>
                <w:rtl/>
                <w:lang w:bidi="ar"/>
              </w:rPr>
              <w:t>مما يلي</w:t>
            </w:r>
            <w:r w:rsidR="0065217D">
              <w:rPr>
                <w:rFonts w:hint="cs"/>
                <w:sz w:val="28"/>
                <w:szCs w:val="28"/>
                <w:rtl/>
                <w:lang w:bidi="ar"/>
              </w:rPr>
              <w:t>:</w:t>
            </w:r>
            <w:r w:rsidR="00C071F3" w:rsidRPr="00EA792A">
              <w:rPr>
                <w:rFonts w:hint="cs"/>
                <w:sz w:val="28"/>
                <w:szCs w:val="28"/>
                <w:rtl/>
              </w:rPr>
              <w:t xml:space="preserve"> </w:t>
            </w:r>
          </w:p>
          <w:p w:rsidR="00C70FCE" w:rsidRPr="00EA792A" w:rsidRDefault="00C70FCE" w:rsidP="00C70FCE">
            <w:pPr>
              <w:bidi w:val="0"/>
              <w:ind w:firstLine="720"/>
              <w:jc w:val="lowKashida"/>
              <w:rPr>
                <w:sz w:val="28"/>
                <w:szCs w:val="28"/>
              </w:rPr>
            </w:pPr>
            <w:r w:rsidRPr="00EA792A">
              <w:rPr>
                <w:sz w:val="28"/>
                <w:szCs w:val="28"/>
              </w:rPr>
              <w:t>Product:</w:t>
            </w:r>
            <w:r w:rsidRPr="00EA792A">
              <w:rPr>
                <w:sz w:val="28"/>
                <w:szCs w:val="28"/>
              </w:rPr>
              <w:tab/>
              <w:t>blue jeans</w:t>
            </w:r>
          </w:p>
          <w:p w:rsidR="00C70FCE" w:rsidRPr="00EA792A" w:rsidRDefault="00C70FCE" w:rsidP="00C70FCE">
            <w:pPr>
              <w:bidi w:val="0"/>
              <w:ind w:firstLine="720"/>
              <w:jc w:val="lowKashida"/>
              <w:rPr>
                <w:sz w:val="28"/>
                <w:szCs w:val="28"/>
              </w:rPr>
            </w:pPr>
            <w:r w:rsidRPr="00EA792A">
              <w:rPr>
                <w:sz w:val="28"/>
                <w:szCs w:val="28"/>
              </w:rPr>
              <w:t>Price:            with the market</w:t>
            </w:r>
          </w:p>
          <w:p w:rsidR="00C70FCE" w:rsidRPr="00EA792A" w:rsidRDefault="00C70FCE" w:rsidP="00C70FCE">
            <w:pPr>
              <w:bidi w:val="0"/>
              <w:ind w:firstLine="720"/>
              <w:jc w:val="lowKashida"/>
              <w:rPr>
                <w:sz w:val="28"/>
                <w:szCs w:val="28"/>
              </w:rPr>
            </w:pPr>
            <w:r w:rsidRPr="00EA792A">
              <w:rPr>
                <w:sz w:val="28"/>
                <w:szCs w:val="28"/>
              </w:rPr>
              <w:t>Placement:   department store</w:t>
            </w:r>
          </w:p>
          <w:p w:rsidR="00C70FCE" w:rsidRPr="00EA792A" w:rsidRDefault="00C70FCE" w:rsidP="00C70FCE">
            <w:pPr>
              <w:bidi w:val="0"/>
              <w:ind w:firstLine="720"/>
              <w:jc w:val="lowKashida"/>
              <w:rPr>
                <w:sz w:val="28"/>
                <w:szCs w:val="28"/>
              </w:rPr>
            </w:pPr>
            <w:r w:rsidRPr="00EA792A">
              <w:rPr>
                <w:sz w:val="28"/>
                <w:szCs w:val="28"/>
              </w:rPr>
              <w:t>Promotion:    advertisements on a "pop music" radio station</w:t>
            </w:r>
          </w:p>
          <w:p w:rsidR="00276FB2" w:rsidRPr="00276FB2" w:rsidRDefault="00276FB2" w:rsidP="00276FB2">
            <w:pPr>
              <w:shd w:val="clear" w:color="auto" w:fill="F5F5F5"/>
              <w:spacing w:after="120"/>
              <w:textAlignment w:val="top"/>
              <w:rPr>
                <w:rFonts w:ascii="Arial" w:eastAsia="Times New Roman" w:hAnsi="Arial" w:cs="Arial"/>
                <w:color w:val="777777"/>
                <w:sz w:val="20"/>
                <w:szCs w:val="20"/>
              </w:rPr>
            </w:pPr>
            <w:r w:rsidRPr="00EA792A">
              <w:rPr>
                <w:rFonts w:ascii="Arial" w:eastAsia="Times New Roman" w:hAnsi="Arial" w:cs="Arial"/>
                <w:color w:val="222222"/>
                <w:sz w:val="24"/>
                <w:szCs w:val="24"/>
                <w:rtl/>
                <w:lang w:bidi="ar"/>
              </w:rPr>
              <w:t>المنتج: الجينز الأزرق</w:t>
            </w:r>
            <w:r w:rsidRPr="00276FB2">
              <w:rPr>
                <w:rFonts w:ascii="Arial" w:eastAsia="Times New Roman" w:hAnsi="Arial" w:cs="Arial"/>
                <w:color w:val="222222"/>
                <w:sz w:val="24"/>
                <w:szCs w:val="24"/>
                <w:rtl/>
                <w:lang w:bidi="ar"/>
              </w:rPr>
              <w:br/>
            </w:r>
            <w:r w:rsidRPr="00EA792A">
              <w:rPr>
                <w:rFonts w:ascii="Arial" w:eastAsia="Times New Roman" w:hAnsi="Arial" w:cs="Arial"/>
                <w:color w:val="222222"/>
                <w:sz w:val="24"/>
                <w:szCs w:val="24"/>
                <w:rtl/>
                <w:lang w:bidi="ar"/>
              </w:rPr>
              <w:t>السعر: مع السوق</w:t>
            </w:r>
            <w:r w:rsidRPr="00276FB2">
              <w:rPr>
                <w:rFonts w:ascii="Arial" w:eastAsia="Times New Roman" w:hAnsi="Arial" w:cs="Arial"/>
                <w:color w:val="222222"/>
                <w:sz w:val="24"/>
                <w:szCs w:val="24"/>
                <w:rtl/>
                <w:lang w:bidi="ar"/>
              </w:rPr>
              <w:br/>
            </w:r>
            <w:r w:rsidRPr="00EA792A">
              <w:rPr>
                <w:rFonts w:ascii="Arial" w:eastAsia="Times New Roman" w:hAnsi="Arial" w:cs="Arial"/>
                <w:color w:val="222222"/>
                <w:sz w:val="24"/>
                <w:szCs w:val="24"/>
                <w:rtl/>
                <w:lang w:bidi="ar"/>
              </w:rPr>
              <w:t>الت</w:t>
            </w:r>
            <w:r w:rsidRPr="00EA792A">
              <w:rPr>
                <w:rFonts w:ascii="Arial" w:eastAsia="Times New Roman" w:hAnsi="Arial" w:cs="Arial" w:hint="cs"/>
                <w:color w:val="222222"/>
                <w:sz w:val="24"/>
                <w:szCs w:val="24"/>
                <w:rtl/>
                <w:lang w:bidi="ar"/>
              </w:rPr>
              <w:t>وزيع</w:t>
            </w:r>
            <w:r w:rsidRPr="00EA792A">
              <w:rPr>
                <w:rFonts w:ascii="Arial" w:eastAsia="Times New Roman" w:hAnsi="Arial" w:cs="Arial"/>
                <w:color w:val="222222"/>
                <w:sz w:val="24"/>
                <w:szCs w:val="24"/>
                <w:rtl/>
                <w:lang w:bidi="ar"/>
              </w:rPr>
              <w:t>: متجر</w:t>
            </w:r>
            <w:r w:rsidRPr="00276FB2">
              <w:rPr>
                <w:rFonts w:ascii="Arial" w:eastAsia="Times New Roman" w:hAnsi="Arial" w:cs="Arial"/>
                <w:color w:val="222222"/>
                <w:sz w:val="24"/>
                <w:szCs w:val="24"/>
                <w:rtl/>
                <w:lang w:bidi="ar"/>
              </w:rPr>
              <w:br/>
            </w:r>
            <w:r w:rsidRPr="00EA792A">
              <w:rPr>
                <w:rFonts w:ascii="Arial" w:eastAsia="Times New Roman" w:hAnsi="Arial" w:cs="Arial"/>
                <w:color w:val="222222"/>
                <w:sz w:val="24"/>
                <w:szCs w:val="24"/>
                <w:rtl/>
                <w:lang w:bidi="ar"/>
              </w:rPr>
              <w:t>الترويج: الإعلانات على "موسيقى البوب" محطة إذاعية</w:t>
            </w:r>
          </w:p>
          <w:p w:rsidR="00C778B7" w:rsidRDefault="00C70FCE" w:rsidP="00EA792A">
            <w:pPr>
              <w:bidi w:val="0"/>
              <w:jc w:val="lowKashida"/>
              <w:rPr>
                <w:sz w:val="28"/>
                <w:szCs w:val="28"/>
              </w:rPr>
            </w:pPr>
            <w:r w:rsidRPr="00EA792A">
              <w:rPr>
                <w:sz w:val="28"/>
                <w:szCs w:val="28"/>
              </w:rPr>
              <w:t xml:space="preserve">    </w:t>
            </w:r>
          </w:p>
          <w:p w:rsidR="00C70FCE" w:rsidRDefault="00C778B7" w:rsidP="009B0410">
            <w:pPr>
              <w:bidi w:val="0"/>
              <w:jc w:val="lowKashida"/>
              <w:rPr>
                <w:sz w:val="28"/>
                <w:szCs w:val="28"/>
              </w:rPr>
            </w:pPr>
            <w:r>
              <w:rPr>
                <w:sz w:val="28"/>
                <w:szCs w:val="28"/>
              </w:rPr>
              <w:lastRenderedPageBreak/>
              <w:t xml:space="preserve">     </w:t>
            </w:r>
            <w:r w:rsidR="00C70FCE" w:rsidRPr="00EA792A">
              <w:rPr>
                <w:sz w:val="28"/>
                <w:szCs w:val="28"/>
              </w:rPr>
              <w:t>A successful marketing mix depends on the knowledge about consumers and their buying habits, gained through market research as well as correct identification of the target market. Strategies of product, price, placement, and promotion are blended in order to reach a chosen group of consumer.</w:t>
            </w:r>
          </w:p>
          <w:p w:rsidR="00EA792A" w:rsidRPr="00EA792A" w:rsidRDefault="00165E26" w:rsidP="00D64C9F">
            <w:pPr>
              <w:shd w:val="clear" w:color="auto" w:fill="F5F5F5"/>
              <w:spacing w:after="120"/>
              <w:textAlignment w:val="top"/>
              <w:rPr>
                <w:sz w:val="28"/>
                <w:szCs w:val="28"/>
                <w:rtl/>
              </w:rPr>
            </w:pPr>
            <w:r>
              <w:rPr>
                <w:rFonts w:ascii="Arial" w:eastAsia="Times New Roman" w:hAnsi="Arial" w:cs="Arial" w:hint="cs"/>
                <w:color w:val="222222"/>
                <w:sz w:val="24"/>
                <w:szCs w:val="24"/>
                <w:rtl/>
                <w:lang w:bidi="ar"/>
              </w:rPr>
              <w:t xml:space="preserve">   </w:t>
            </w:r>
            <w:r w:rsidRPr="00EA792A">
              <w:rPr>
                <w:rFonts w:ascii="Arial" w:eastAsia="Times New Roman" w:hAnsi="Arial" w:cs="Arial"/>
                <w:color w:val="222222"/>
                <w:sz w:val="24"/>
                <w:szCs w:val="24"/>
                <w:rtl/>
                <w:lang w:bidi="ar"/>
              </w:rPr>
              <w:t>يعتمد</w:t>
            </w:r>
            <w:r>
              <w:rPr>
                <w:rFonts w:ascii="Arial" w:eastAsia="Times New Roman" w:hAnsi="Arial" w:cs="Arial" w:hint="cs"/>
                <w:color w:val="222222"/>
                <w:sz w:val="24"/>
                <w:szCs w:val="24"/>
                <w:rtl/>
                <w:lang w:bidi="ar"/>
              </w:rPr>
              <w:t xml:space="preserve"> ال</w:t>
            </w:r>
            <w:r w:rsidR="00EA792A" w:rsidRPr="00EA792A">
              <w:rPr>
                <w:rFonts w:ascii="Arial" w:eastAsia="Times New Roman" w:hAnsi="Arial" w:cs="Arial"/>
                <w:color w:val="222222"/>
                <w:sz w:val="24"/>
                <w:szCs w:val="24"/>
                <w:rtl/>
                <w:lang w:bidi="ar"/>
              </w:rPr>
              <w:t>مزيج التسويق</w:t>
            </w:r>
            <w:r>
              <w:rPr>
                <w:rFonts w:ascii="Arial" w:eastAsia="Times New Roman" w:hAnsi="Arial" w:cs="Arial" w:hint="cs"/>
                <w:color w:val="222222"/>
                <w:sz w:val="24"/>
                <w:szCs w:val="24"/>
                <w:rtl/>
                <w:lang w:bidi="ar"/>
              </w:rPr>
              <w:t>ي</w:t>
            </w:r>
            <w:r w:rsidR="00EA792A" w:rsidRPr="00EA792A">
              <w:rPr>
                <w:rFonts w:ascii="Arial" w:eastAsia="Times New Roman" w:hAnsi="Arial" w:cs="Arial"/>
                <w:color w:val="222222"/>
                <w:sz w:val="24"/>
                <w:szCs w:val="24"/>
                <w:rtl/>
                <w:lang w:bidi="ar"/>
              </w:rPr>
              <w:t xml:space="preserve"> الناجح على معرفة المستهلكين وعاداتهم الشرائية، ال</w:t>
            </w:r>
            <w:r w:rsidR="00E3359D">
              <w:rPr>
                <w:rFonts w:ascii="Arial" w:eastAsia="Times New Roman" w:hAnsi="Arial" w:cs="Arial" w:hint="cs"/>
                <w:color w:val="222222"/>
                <w:sz w:val="24"/>
                <w:szCs w:val="24"/>
                <w:rtl/>
              </w:rPr>
              <w:t xml:space="preserve">تي يتم الحصول عليها </w:t>
            </w:r>
            <w:r w:rsidR="00EA792A" w:rsidRPr="00EA792A">
              <w:rPr>
                <w:rFonts w:ascii="Arial" w:eastAsia="Times New Roman" w:hAnsi="Arial" w:cs="Arial"/>
                <w:color w:val="222222"/>
                <w:sz w:val="24"/>
                <w:szCs w:val="24"/>
                <w:rtl/>
                <w:lang w:bidi="ar"/>
              </w:rPr>
              <w:t>من خلال أبحاث السوق وكذلك التحديد الصحيح للسوق المستهدفة. يتم مزج استراتيجيات المنتج والسعر والت</w:t>
            </w:r>
            <w:r w:rsidR="00EA792A">
              <w:rPr>
                <w:rFonts w:ascii="Arial" w:eastAsia="Times New Roman" w:hAnsi="Arial" w:cs="Arial" w:hint="cs"/>
                <w:color w:val="222222"/>
                <w:sz w:val="24"/>
                <w:szCs w:val="24"/>
                <w:rtl/>
                <w:lang w:bidi="ar"/>
              </w:rPr>
              <w:t>وزيع،</w:t>
            </w:r>
            <w:r w:rsidR="00EA792A" w:rsidRPr="00EA792A">
              <w:rPr>
                <w:rFonts w:ascii="Arial" w:eastAsia="Times New Roman" w:hAnsi="Arial" w:cs="Arial"/>
                <w:color w:val="222222"/>
                <w:sz w:val="24"/>
                <w:szCs w:val="24"/>
                <w:rtl/>
                <w:lang w:bidi="ar"/>
              </w:rPr>
              <w:t xml:space="preserve"> والتر</w:t>
            </w:r>
            <w:r w:rsidR="00EA792A">
              <w:rPr>
                <w:rFonts w:ascii="Arial" w:eastAsia="Times New Roman" w:hAnsi="Arial" w:cs="Arial" w:hint="cs"/>
                <w:color w:val="222222"/>
                <w:sz w:val="24"/>
                <w:szCs w:val="24"/>
                <w:rtl/>
                <w:lang w:bidi="ar"/>
              </w:rPr>
              <w:t>ويج</w:t>
            </w:r>
            <w:r w:rsidR="00EA792A" w:rsidRPr="00EA792A">
              <w:rPr>
                <w:rFonts w:ascii="Arial" w:eastAsia="Times New Roman" w:hAnsi="Arial" w:cs="Arial"/>
                <w:color w:val="222222"/>
                <w:sz w:val="24"/>
                <w:szCs w:val="24"/>
                <w:rtl/>
                <w:lang w:bidi="ar"/>
              </w:rPr>
              <w:t xml:space="preserve"> من أجل الوصول إلى مجموعة مختارة من المستهلكين.</w:t>
            </w:r>
          </w:p>
        </w:tc>
      </w:tr>
    </w:tbl>
    <w:p w:rsidR="00C70FCE" w:rsidRDefault="00C70FCE" w:rsidP="00C70FCE">
      <w:pPr>
        <w:tabs>
          <w:tab w:val="left" w:pos="3116"/>
        </w:tabs>
        <w:bidi w:val="0"/>
        <w:rPr>
          <w:b/>
          <w:bCs/>
          <w:sz w:val="28"/>
          <w:szCs w:val="28"/>
          <w:u w:val="single"/>
        </w:rPr>
      </w:pPr>
    </w:p>
    <w:p w:rsidR="007B0989" w:rsidRDefault="007B0989" w:rsidP="007B0989">
      <w:pPr>
        <w:pStyle w:val="a3"/>
        <w:numPr>
          <w:ilvl w:val="0"/>
          <w:numId w:val="2"/>
        </w:numPr>
        <w:tabs>
          <w:tab w:val="left" w:pos="3116"/>
        </w:tabs>
        <w:bidi w:val="0"/>
        <w:rPr>
          <w:b/>
          <w:bCs/>
          <w:sz w:val="28"/>
          <w:szCs w:val="28"/>
          <w:u w:val="single"/>
        </w:rPr>
      </w:pPr>
      <w:r>
        <w:rPr>
          <w:sz w:val="28"/>
          <w:szCs w:val="28"/>
        </w:rPr>
        <w:t>What do t</w:t>
      </w:r>
      <w:r w:rsidRPr="00EA792A">
        <w:rPr>
          <w:sz w:val="28"/>
          <w:szCs w:val="28"/>
        </w:rPr>
        <w:t>he elements  of market mix focus on</w:t>
      </w:r>
      <w:r w:rsidR="00825EC5">
        <w:rPr>
          <w:sz w:val="28"/>
          <w:szCs w:val="28"/>
        </w:rPr>
        <w:t>?</w:t>
      </w:r>
    </w:p>
    <w:p w:rsidR="00656B29" w:rsidRPr="00D64C9F" w:rsidRDefault="007D4DC8" w:rsidP="00D64C9F">
      <w:pPr>
        <w:pStyle w:val="a3"/>
        <w:numPr>
          <w:ilvl w:val="0"/>
          <w:numId w:val="2"/>
        </w:numPr>
        <w:tabs>
          <w:tab w:val="left" w:pos="3116"/>
        </w:tabs>
        <w:bidi w:val="0"/>
        <w:rPr>
          <w:b/>
          <w:bCs/>
          <w:sz w:val="28"/>
          <w:szCs w:val="28"/>
          <w:u w:val="single"/>
        </w:rPr>
      </w:pPr>
      <w:r>
        <w:rPr>
          <w:sz w:val="28"/>
          <w:szCs w:val="28"/>
        </w:rPr>
        <w:t>What is t</w:t>
      </w:r>
      <w:r w:rsidRPr="00EA792A">
        <w:rPr>
          <w:sz w:val="28"/>
          <w:szCs w:val="28"/>
        </w:rPr>
        <w:t>he group of customers or consumer who will probably buy the product is known as</w:t>
      </w:r>
      <w:r w:rsidR="00E542ED" w:rsidRPr="00E542ED">
        <w:rPr>
          <w:sz w:val="28"/>
          <w:szCs w:val="28"/>
        </w:rPr>
        <w:t>?</w:t>
      </w:r>
    </w:p>
    <w:sectPr w:rsidR="00656B29" w:rsidRPr="00D64C9F" w:rsidSect="00C5628F">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86809"/>
    <w:multiLevelType w:val="hybridMultilevel"/>
    <w:tmpl w:val="2F263F04"/>
    <w:lvl w:ilvl="0" w:tplc="48D476BA">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FB0531"/>
    <w:multiLevelType w:val="hybridMultilevel"/>
    <w:tmpl w:val="612A2698"/>
    <w:lvl w:ilvl="0" w:tplc="9A5423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DisplayPageBoundaries/>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1E72"/>
    <w:rsid w:val="000E2EC6"/>
    <w:rsid w:val="000E6090"/>
    <w:rsid w:val="00115F9D"/>
    <w:rsid w:val="001376F1"/>
    <w:rsid w:val="00165E26"/>
    <w:rsid w:val="00174959"/>
    <w:rsid w:val="001A29D9"/>
    <w:rsid w:val="001F416F"/>
    <w:rsid w:val="002242AC"/>
    <w:rsid w:val="002248E3"/>
    <w:rsid w:val="00232641"/>
    <w:rsid w:val="002457D9"/>
    <w:rsid w:val="00276FB2"/>
    <w:rsid w:val="00355787"/>
    <w:rsid w:val="00363C12"/>
    <w:rsid w:val="003F190A"/>
    <w:rsid w:val="00402CAA"/>
    <w:rsid w:val="00404E5E"/>
    <w:rsid w:val="004462A8"/>
    <w:rsid w:val="00474473"/>
    <w:rsid w:val="0048396C"/>
    <w:rsid w:val="00484069"/>
    <w:rsid w:val="004C1359"/>
    <w:rsid w:val="004D53F8"/>
    <w:rsid w:val="005416FC"/>
    <w:rsid w:val="00577D06"/>
    <w:rsid w:val="005B3EA6"/>
    <w:rsid w:val="005C0BFB"/>
    <w:rsid w:val="00602983"/>
    <w:rsid w:val="006137A2"/>
    <w:rsid w:val="0063231B"/>
    <w:rsid w:val="0065217D"/>
    <w:rsid w:val="00655B8A"/>
    <w:rsid w:val="00656B29"/>
    <w:rsid w:val="00680ED5"/>
    <w:rsid w:val="00690EFE"/>
    <w:rsid w:val="006C3A43"/>
    <w:rsid w:val="007348B5"/>
    <w:rsid w:val="00787485"/>
    <w:rsid w:val="007878EB"/>
    <w:rsid w:val="007B0989"/>
    <w:rsid w:val="007C6202"/>
    <w:rsid w:val="007D033D"/>
    <w:rsid w:val="007D1BB2"/>
    <w:rsid w:val="007D4DC8"/>
    <w:rsid w:val="007E1EE9"/>
    <w:rsid w:val="00825EC5"/>
    <w:rsid w:val="00880D84"/>
    <w:rsid w:val="008F1E72"/>
    <w:rsid w:val="008F3C7A"/>
    <w:rsid w:val="00951154"/>
    <w:rsid w:val="00981F18"/>
    <w:rsid w:val="009B0410"/>
    <w:rsid w:val="009E1AFE"/>
    <w:rsid w:val="00A21707"/>
    <w:rsid w:val="00AF16A9"/>
    <w:rsid w:val="00B14D9C"/>
    <w:rsid w:val="00B2004F"/>
    <w:rsid w:val="00B97409"/>
    <w:rsid w:val="00C071F3"/>
    <w:rsid w:val="00C11DCA"/>
    <w:rsid w:val="00C36AF8"/>
    <w:rsid w:val="00C376FC"/>
    <w:rsid w:val="00C5628F"/>
    <w:rsid w:val="00C70FCE"/>
    <w:rsid w:val="00C778B7"/>
    <w:rsid w:val="00C8676C"/>
    <w:rsid w:val="00D2216D"/>
    <w:rsid w:val="00D36E76"/>
    <w:rsid w:val="00D43D61"/>
    <w:rsid w:val="00D64C9F"/>
    <w:rsid w:val="00E073BC"/>
    <w:rsid w:val="00E3359D"/>
    <w:rsid w:val="00E542ED"/>
    <w:rsid w:val="00E7342C"/>
    <w:rsid w:val="00E93B93"/>
    <w:rsid w:val="00E95068"/>
    <w:rsid w:val="00EA6E55"/>
    <w:rsid w:val="00EA792A"/>
    <w:rsid w:val="00EA7FDF"/>
    <w:rsid w:val="00F0136B"/>
    <w:rsid w:val="00F06A08"/>
    <w:rsid w:val="00F30CA4"/>
    <w:rsid w:val="00F64F44"/>
    <w:rsid w:val="00FF7F2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409"/>
    <w:pPr>
      <w:ind w:left="720"/>
      <w:contextualSpacing/>
    </w:pPr>
  </w:style>
  <w:style w:type="table" w:styleId="a4">
    <w:name w:val="Table Grid"/>
    <w:basedOn w:val="a1"/>
    <w:uiPriority w:val="59"/>
    <w:rsid w:val="00C70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EA7FDF"/>
  </w:style>
  <w:style w:type="character" w:customStyle="1" w:styleId="longtext">
    <w:name w:val="long_text"/>
    <w:basedOn w:val="a0"/>
    <w:rsid w:val="00276FB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7409"/>
    <w:pPr>
      <w:ind w:left="720"/>
      <w:contextualSpacing/>
    </w:pPr>
  </w:style>
  <w:style w:type="table" w:styleId="a4">
    <w:name w:val="Table Grid"/>
    <w:basedOn w:val="a1"/>
    <w:uiPriority w:val="59"/>
    <w:rsid w:val="00C70F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basedOn w:val="a0"/>
    <w:rsid w:val="00EA7FDF"/>
  </w:style>
  <w:style w:type="character" w:customStyle="1" w:styleId="longtext">
    <w:name w:val="long_text"/>
    <w:basedOn w:val="a0"/>
    <w:rsid w:val="00276F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2327">
      <w:bodyDiv w:val="1"/>
      <w:marLeft w:val="0"/>
      <w:marRight w:val="0"/>
      <w:marTop w:val="0"/>
      <w:marBottom w:val="0"/>
      <w:divBdr>
        <w:top w:val="none" w:sz="0" w:space="0" w:color="auto"/>
        <w:left w:val="none" w:sz="0" w:space="0" w:color="auto"/>
        <w:bottom w:val="none" w:sz="0" w:space="0" w:color="auto"/>
        <w:right w:val="none" w:sz="0" w:space="0" w:color="auto"/>
      </w:divBdr>
      <w:divsChild>
        <w:div w:id="1798257942">
          <w:marLeft w:val="0"/>
          <w:marRight w:val="0"/>
          <w:marTop w:val="0"/>
          <w:marBottom w:val="0"/>
          <w:divBdr>
            <w:top w:val="none" w:sz="0" w:space="0" w:color="auto"/>
            <w:left w:val="none" w:sz="0" w:space="0" w:color="auto"/>
            <w:bottom w:val="none" w:sz="0" w:space="0" w:color="auto"/>
            <w:right w:val="none" w:sz="0" w:space="0" w:color="auto"/>
          </w:divBdr>
          <w:divsChild>
            <w:div w:id="491724952">
              <w:marLeft w:val="0"/>
              <w:marRight w:val="0"/>
              <w:marTop w:val="0"/>
              <w:marBottom w:val="0"/>
              <w:divBdr>
                <w:top w:val="none" w:sz="0" w:space="0" w:color="auto"/>
                <w:left w:val="none" w:sz="0" w:space="0" w:color="auto"/>
                <w:bottom w:val="none" w:sz="0" w:space="0" w:color="auto"/>
                <w:right w:val="none" w:sz="0" w:space="0" w:color="auto"/>
              </w:divBdr>
              <w:divsChild>
                <w:div w:id="517549560">
                  <w:marLeft w:val="0"/>
                  <w:marRight w:val="0"/>
                  <w:marTop w:val="0"/>
                  <w:marBottom w:val="0"/>
                  <w:divBdr>
                    <w:top w:val="none" w:sz="0" w:space="0" w:color="auto"/>
                    <w:left w:val="none" w:sz="0" w:space="0" w:color="auto"/>
                    <w:bottom w:val="none" w:sz="0" w:space="0" w:color="auto"/>
                    <w:right w:val="none" w:sz="0" w:space="0" w:color="auto"/>
                  </w:divBdr>
                  <w:divsChild>
                    <w:div w:id="838275191">
                      <w:marLeft w:val="0"/>
                      <w:marRight w:val="0"/>
                      <w:marTop w:val="0"/>
                      <w:marBottom w:val="0"/>
                      <w:divBdr>
                        <w:top w:val="none" w:sz="0" w:space="0" w:color="auto"/>
                        <w:left w:val="none" w:sz="0" w:space="0" w:color="auto"/>
                        <w:bottom w:val="none" w:sz="0" w:space="0" w:color="auto"/>
                        <w:right w:val="none" w:sz="0" w:space="0" w:color="auto"/>
                      </w:divBdr>
                      <w:divsChild>
                        <w:div w:id="239292886">
                          <w:marLeft w:val="0"/>
                          <w:marRight w:val="0"/>
                          <w:marTop w:val="0"/>
                          <w:marBottom w:val="0"/>
                          <w:divBdr>
                            <w:top w:val="none" w:sz="0" w:space="0" w:color="auto"/>
                            <w:left w:val="none" w:sz="0" w:space="0" w:color="auto"/>
                            <w:bottom w:val="none" w:sz="0" w:space="0" w:color="auto"/>
                            <w:right w:val="none" w:sz="0" w:space="0" w:color="auto"/>
                          </w:divBdr>
                          <w:divsChild>
                            <w:div w:id="314145381">
                              <w:marLeft w:val="0"/>
                              <w:marRight w:val="0"/>
                              <w:marTop w:val="0"/>
                              <w:marBottom w:val="0"/>
                              <w:divBdr>
                                <w:top w:val="none" w:sz="0" w:space="0" w:color="auto"/>
                                <w:left w:val="none" w:sz="0" w:space="0" w:color="auto"/>
                                <w:bottom w:val="none" w:sz="0" w:space="0" w:color="auto"/>
                                <w:right w:val="none" w:sz="0" w:space="0" w:color="auto"/>
                              </w:divBdr>
                              <w:divsChild>
                                <w:div w:id="1610427786">
                                  <w:marLeft w:val="0"/>
                                  <w:marRight w:val="0"/>
                                  <w:marTop w:val="0"/>
                                  <w:marBottom w:val="0"/>
                                  <w:divBdr>
                                    <w:top w:val="none" w:sz="0" w:space="0" w:color="auto"/>
                                    <w:left w:val="none" w:sz="0" w:space="0" w:color="auto"/>
                                    <w:bottom w:val="none" w:sz="0" w:space="0" w:color="auto"/>
                                    <w:right w:val="none" w:sz="0" w:space="0" w:color="auto"/>
                                  </w:divBdr>
                                  <w:divsChild>
                                    <w:div w:id="1598516097">
                                      <w:marLeft w:val="0"/>
                                      <w:marRight w:val="60"/>
                                      <w:marTop w:val="0"/>
                                      <w:marBottom w:val="0"/>
                                      <w:divBdr>
                                        <w:top w:val="none" w:sz="0" w:space="0" w:color="auto"/>
                                        <w:left w:val="none" w:sz="0" w:space="0" w:color="auto"/>
                                        <w:bottom w:val="none" w:sz="0" w:space="0" w:color="auto"/>
                                        <w:right w:val="none" w:sz="0" w:space="0" w:color="auto"/>
                                      </w:divBdr>
                                      <w:divsChild>
                                        <w:div w:id="58138502">
                                          <w:marLeft w:val="0"/>
                                          <w:marRight w:val="0"/>
                                          <w:marTop w:val="0"/>
                                          <w:marBottom w:val="0"/>
                                          <w:divBdr>
                                            <w:top w:val="none" w:sz="0" w:space="0" w:color="auto"/>
                                            <w:left w:val="none" w:sz="0" w:space="0" w:color="auto"/>
                                            <w:bottom w:val="none" w:sz="0" w:space="0" w:color="auto"/>
                                            <w:right w:val="none" w:sz="0" w:space="0" w:color="auto"/>
                                          </w:divBdr>
                                          <w:divsChild>
                                            <w:div w:id="1810124515">
                                              <w:marLeft w:val="0"/>
                                              <w:marRight w:val="0"/>
                                              <w:marTop w:val="0"/>
                                              <w:marBottom w:val="120"/>
                                              <w:divBdr>
                                                <w:top w:val="single" w:sz="6" w:space="0" w:color="F5F5F5"/>
                                                <w:left w:val="single" w:sz="6" w:space="0" w:color="F5F5F5"/>
                                                <w:bottom w:val="single" w:sz="6" w:space="0" w:color="F5F5F5"/>
                                                <w:right w:val="single" w:sz="6" w:space="0" w:color="F5F5F5"/>
                                              </w:divBdr>
                                              <w:divsChild>
                                                <w:div w:id="1513303029">
                                                  <w:marLeft w:val="0"/>
                                                  <w:marRight w:val="0"/>
                                                  <w:marTop w:val="0"/>
                                                  <w:marBottom w:val="0"/>
                                                  <w:divBdr>
                                                    <w:top w:val="none" w:sz="0" w:space="0" w:color="auto"/>
                                                    <w:left w:val="none" w:sz="0" w:space="0" w:color="auto"/>
                                                    <w:bottom w:val="none" w:sz="0" w:space="0" w:color="auto"/>
                                                    <w:right w:val="none" w:sz="0" w:space="0" w:color="auto"/>
                                                  </w:divBdr>
                                                  <w:divsChild>
                                                    <w:div w:id="245847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2216375">
      <w:bodyDiv w:val="1"/>
      <w:marLeft w:val="0"/>
      <w:marRight w:val="0"/>
      <w:marTop w:val="0"/>
      <w:marBottom w:val="0"/>
      <w:divBdr>
        <w:top w:val="none" w:sz="0" w:space="0" w:color="auto"/>
        <w:left w:val="none" w:sz="0" w:space="0" w:color="auto"/>
        <w:bottom w:val="none" w:sz="0" w:space="0" w:color="auto"/>
        <w:right w:val="none" w:sz="0" w:space="0" w:color="auto"/>
      </w:divBdr>
      <w:divsChild>
        <w:div w:id="1417747882">
          <w:marLeft w:val="0"/>
          <w:marRight w:val="0"/>
          <w:marTop w:val="0"/>
          <w:marBottom w:val="0"/>
          <w:divBdr>
            <w:top w:val="none" w:sz="0" w:space="0" w:color="auto"/>
            <w:left w:val="none" w:sz="0" w:space="0" w:color="auto"/>
            <w:bottom w:val="none" w:sz="0" w:space="0" w:color="auto"/>
            <w:right w:val="none" w:sz="0" w:space="0" w:color="auto"/>
          </w:divBdr>
          <w:divsChild>
            <w:div w:id="1114902478">
              <w:marLeft w:val="0"/>
              <w:marRight w:val="0"/>
              <w:marTop w:val="0"/>
              <w:marBottom w:val="0"/>
              <w:divBdr>
                <w:top w:val="none" w:sz="0" w:space="0" w:color="auto"/>
                <w:left w:val="none" w:sz="0" w:space="0" w:color="auto"/>
                <w:bottom w:val="none" w:sz="0" w:space="0" w:color="auto"/>
                <w:right w:val="none" w:sz="0" w:space="0" w:color="auto"/>
              </w:divBdr>
              <w:divsChild>
                <w:div w:id="1653288548">
                  <w:marLeft w:val="0"/>
                  <w:marRight w:val="0"/>
                  <w:marTop w:val="0"/>
                  <w:marBottom w:val="0"/>
                  <w:divBdr>
                    <w:top w:val="none" w:sz="0" w:space="0" w:color="auto"/>
                    <w:left w:val="none" w:sz="0" w:space="0" w:color="auto"/>
                    <w:bottom w:val="none" w:sz="0" w:space="0" w:color="auto"/>
                    <w:right w:val="none" w:sz="0" w:space="0" w:color="auto"/>
                  </w:divBdr>
                  <w:divsChild>
                    <w:div w:id="2072195235">
                      <w:marLeft w:val="0"/>
                      <w:marRight w:val="0"/>
                      <w:marTop w:val="0"/>
                      <w:marBottom w:val="0"/>
                      <w:divBdr>
                        <w:top w:val="none" w:sz="0" w:space="0" w:color="auto"/>
                        <w:left w:val="none" w:sz="0" w:space="0" w:color="auto"/>
                        <w:bottom w:val="none" w:sz="0" w:space="0" w:color="auto"/>
                        <w:right w:val="none" w:sz="0" w:space="0" w:color="auto"/>
                      </w:divBdr>
                      <w:divsChild>
                        <w:div w:id="1858811667">
                          <w:marLeft w:val="0"/>
                          <w:marRight w:val="0"/>
                          <w:marTop w:val="0"/>
                          <w:marBottom w:val="0"/>
                          <w:divBdr>
                            <w:top w:val="none" w:sz="0" w:space="0" w:color="auto"/>
                            <w:left w:val="none" w:sz="0" w:space="0" w:color="auto"/>
                            <w:bottom w:val="none" w:sz="0" w:space="0" w:color="auto"/>
                            <w:right w:val="none" w:sz="0" w:space="0" w:color="auto"/>
                          </w:divBdr>
                          <w:divsChild>
                            <w:div w:id="1741245892">
                              <w:marLeft w:val="0"/>
                              <w:marRight w:val="0"/>
                              <w:marTop w:val="0"/>
                              <w:marBottom w:val="0"/>
                              <w:divBdr>
                                <w:top w:val="none" w:sz="0" w:space="0" w:color="auto"/>
                                <w:left w:val="none" w:sz="0" w:space="0" w:color="auto"/>
                                <w:bottom w:val="none" w:sz="0" w:space="0" w:color="auto"/>
                                <w:right w:val="none" w:sz="0" w:space="0" w:color="auto"/>
                              </w:divBdr>
                              <w:divsChild>
                                <w:div w:id="1985348447">
                                  <w:marLeft w:val="0"/>
                                  <w:marRight w:val="0"/>
                                  <w:marTop w:val="0"/>
                                  <w:marBottom w:val="0"/>
                                  <w:divBdr>
                                    <w:top w:val="none" w:sz="0" w:space="0" w:color="auto"/>
                                    <w:left w:val="none" w:sz="0" w:space="0" w:color="auto"/>
                                    <w:bottom w:val="none" w:sz="0" w:space="0" w:color="auto"/>
                                    <w:right w:val="none" w:sz="0" w:space="0" w:color="auto"/>
                                  </w:divBdr>
                                  <w:divsChild>
                                    <w:div w:id="1436363205">
                                      <w:marLeft w:val="0"/>
                                      <w:marRight w:val="60"/>
                                      <w:marTop w:val="0"/>
                                      <w:marBottom w:val="0"/>
                                      <w:divBdr>
                                        <w:top w:val="none" w:sz="0" w:space="0" w:color="auto"/>
                                        <w:left w:val="none" w:sz="0" w:space="0" w:color="auto"/>
                                        <w:bottom w:val="none" w:sz="0" w:space="0" w:color="auto"/>
                                        <w:right w:val="none" w:sz="0" w:space="0" w:color="auto"/>
                                      </w:divBdr>
                                      <w:divsChild>
                                        <w:div w:id="187716309">
                                          <w:marLeft w:val="0"/>
                                          <w:marRight w:val="0"/>
                                          <w:marTop w:val="0"/>
                                          <w:marBottom w:val="0"/>
                                          <w:divBdr>
                                            <w:top w:val="none" w:sz="0" w:space="0" w:color="auto"/>
                                            <w:left w:val="none" w:sz="0" w:space="0" w:color="auto"/>
                                            <w:bottom w:val="none" w:sz="0" w:space="0" w:color="auto"/>
                                            <w:right w:val="none" w:sz="0" w:space="0" w:color="auto"/>
                                          </w:divBdr>
                                          <w:divsChild>
                                            <w:div w:id="1294826098">
                                              <w:marLeft w:val="0"/>
                                              <w:marRight w:val="0"/>
                                              <w:marTop w:val="0"/>
                                              <w:marBottom w:val="120"/>
                                              <w:divBdr>
                                                <w:top w:val="single" w:sz="6" w:space="0" w:color="F5F5F5"/>
                                                <w:left w:val="single" w:sz="6" w:space="0" w:color="F5F5F5"/>
                                                <w:bottom w:val="single" w:sz="6" w:space="0" w:color="F5F5F5"/>
                                                <w:right w:val="single" w:sz="6" w:space="0" w:color="F5F5F5"/>
                                              </w:divBdr>
                                              <w:divsChild>
                                                <w:div w:id="607735749">
                                                  <w:marLeft w:val="0"/>
                                                  <w:marRight w:val="0"/>
                                                  <w:marTop w:val="0"/>
                                                  <w:marBottom w:val="0"/>
                                                  <w:divBdr>
                                                    <w:top w:val="none" w:sz="0" w:space="0" w:color="auto"/>
                                                    <w:left w:val="none" w:sz="0" w:space="0" w:color="auto"/>
                                                    <w:bottom w:val="none" w:sz="0" w:space="0" w:color="auto"/>
                                                    <w:right w:val="none" w:sz="0" w:space="0" w:color="auto"/>
                                                  </w:divBdr>
                                                  <w:divsChild>
                                                    <w:div w:id="176036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86380890">
      <w:bodyDiv w:val="1"/>
      <w:marLeft w:val="0"/>
      <w:marRight w:val="0"/>
      <w:marTop w:val="0"/>
      <w:marBottom w:val="0"/>
      <w:divBdr>
        <w:top w:val="none" w:sz="0" w:space="0" w:color="auto"/>
        <w:left w:val="none" w:sz="0" w:space="0" w:color="auto"/>
        <w:bottom w:val="none" w:sz="0" w:space="0" w:color="auto"/>
        <w:right w:val="none" w:sz="0" w:space="0" w:color="auto"/>
      </w:divBdr>
      <w:divsChild>
        <w:div w:id="901405406">
          <w:marLeft w:val="0"/>
          <w:marRight w:val="0"/>
          <w:marTop w:val="0"/>
          <w:marBottom w:val="0"/>
          <w:divBdr>
            <w:top w:val="none" w:sz="0" w:space="0" w:color="auto"/>
            <w:left w:val="none" w:sz="0" w:space="0" w:color="auto"/>
            <w:bottom w:val="none" w:sz="0" w:space="0" w:color="auto"/>
            <w:right w:val="none" w:sz="0" w:space="0" w:color="auto"/>
          </w:divBdr>
          <w:divsChild>
            <w:div w:id="1278827317">
              <w:marLeft w:val="0"/>
              <w:marRight w:val="0"/>
              <w:marTop w:val="0"/>
              <w:marBottom w:val="0"/>
              <w:divBdr>
                <w:top w:val="none" w:sz="0" w:space="0" w:color="auto"/>
                <w:left w:val="none" w:sz="0" w:space="0" w:color="auto"/>
                <w:bottom w:val="none" w:sz="0" w:space="0" w:color="auto"/>
                <w:right w:val="none" w:sz="0" w:space="0" w:color="auto"/>
              </w:divBdr>
              <w:divsChild>
                <w:div w:id="1555775438">
                  <w:marLeft w:val="0"/>
                  <w:marRight w:val="0"/>
                  <w:marTop w:val="0"/>
                  <w:marBottom w:val="0"/>
                  <w:divBdr>
                    <w:top w:val="none" w:sz="0" w:space="0" w:color="auto"/>
                    <w:left w:val="none" w:sz="0" w:space="0" w:color="auto"/>
                    <w:bottom w:val="none" w:sz="0" w:space="0" w:color="auto"/>
                    <w:right w:val="none" w:sz="0" w:space="0" w:color="auto"/>
                  </w:divBdr>
                  <w:divsChild>
                    <w:div w:id="247691498">
                      <w:marLeft w:val="0"/>
                      <w:marRight w:val="0"/>
                      <w:marTop w:val="0"/>
                      <w:marBottom w:val="0"/>
                      <w:divBdr>
                        <w:top w:val="none" w:sz="0" w:space="0" w:color="auto"/>
                        <w:left w:val="none" w:sz="0" w:space="0" w:color="auto"/>
                        <w:bottom w:val="none" w:sz="0" w:space="0" w:color="auto"/>
                        <w:right w:val="none" w:sz="0" w:space="0" w:color="auto"/>
                      </w:divBdr>
                      <w:divsChild>
                        <w:div w:id="601841204">
                          <w:marLeft w:val="0"/>
                          <w:marRight w:val="0"/>
                          <w:marTop w:val="0"/>
                          <w:marBottom w:val="0"/>
                          <w:divBdr>
                            <w:top w:val="none" w:sz="0" w:space="0" w:color="auto"/>
                            <w:left w:val="none" w:sz="0" w:space="0" w:color="auto"/>
                            <w:bottom w:val="none" w:sz="0" w:space="0" w:color="auto"/>
                            <w:right w:val="none" w:sz="0" w:space="0" w:color="auto"/>
                          </w:divBdr>
                          <w:divsChild>
                            <w:div w:id="964697107">
                              <w:marLeft w:val="0"/>
                              <w:marRight w:val="0"/>
                              <w:marTop w:val="0"/>
                              <w:marBottom w:val="0"/>
                              <w:divBdr>
                                <w:top w:val="none" w:sz="0" w:space="0" w:color="auto"/>
                                <w:left w:val="none" w:sz="0" w:space="0" w:color="auto"/>
                                <w:bottom w:val="none" w:sz="0" w:space="0" w:color="auto"/>
                                <w:right w:val="none" w:sz="0" w:space="0" w:color="auto"/>
                              </w:divBdr>
                              <w:divsChild>
                                <w:div w:id="631444790">
                                  <w:marLeft w:val="0"/>
                                  <w:marRight w:val="0"/>
                                  <w:marTop w:val="0"/>
                                  <w:marBottom w:val="0"/>
                                  <w:divBdr>
                                    <w:top w:val="none" w:sz="0" w:space="0" w:color="auto"/>
                                    <w:left w:val="none" w:sz="0" w:space="0" w:color="auto"/>
                                    <w:bottom w:val="none" w:sz="0" w:space="0" w:color="auto"/>
                                    <w:right w:val="none" w:sz="0" w:space="0" w:color="auto"/>
                                  </w:divBdr>
                                  <w:divsChild>
                                    <w:div w:id="703755863">
                                      <w:marLeft w:val="0"/>
                                      <w:marRight w:val="60"/>
                                      <w:marTop w:val="0"/>
                                      <w:marBottom w:val="0"/>
                                      <w:divBdr>
                                        <w:top w:val="none" w:sz="0" w:space="0" w:color="auto"/>
                                        <w:left w:val="none" w:sz="0" w:space="0" w:color="auto"/>
                                        <w:bottom w:val="none" w:sz="0" w:space="0" w:color="auto"/>
                                        <w:right w:val="none" w:sz="0" w:space="0" w:color="auto"/>
                                      </w:divBdr>
                                      <w:divsChild>
                                        <w:div w:id="1798911708">
                                          <w:marLeft w:val="0"/>
                                          <w:marRight w:val="0"/>
                                          <w:marTop w:val="0"/>
                                          <w:marBottom w:val="0"/>
                                          <w:divBdr>
                                            <w:top w:val="none" w:sz="0" w:space="0" w:color="auto"/>
                                            <w:left w:val="none" w:sz="0" w:space="0" w:color="auto"/>
                                            <w:bottom w:val="none" w:sz="0" w:space="0" w:color="auto"/>
                                            <w:right w:val="none" w:sz="0" w:space="0" w:color="auto"/>
                                          </w:divBdr>
                                          <w:divsChild>
                                            <w:div w:id="964502113">
                                              <w:marLeft w:val="0"/>
                                              <w:marRight w:val="0"/>
                                              <w:marTop w:val="0"/>
                                              <w:marBottom w:val="120"/>
                                              <w:divBdr>
                                                <w:top w:val="single" w:sz="6" w:space="0" w:color="F5F5F5"/>
                                                <w:left w:val="single" w:sz="6" w:space="0" w:color="F5F5F5"/>
                                                <w:bottom w:val="single" w:sz="6" w:space="0" w:color="F5F5F5"/>
                                                <w:right w:val="single" w:sz="6" w:space="0" w:color="F5F5F5"/>
                                              </w:divBdr>
                                              <w:divsChild>
                                                <w:div w:id="754010075">
                                                  <w:marLeft w:val="0"/>
                                                  <w:marRight w:val="0"/>
                                                  <w:marTop w:val="0"/>
                                                  <w:marBottom w:val="0"/>
                                                  <w:divBdr>
                                                    <w:top w:val="none" w:sz="0" w:space="0" w:color="auto"/>
                                                    <w:left w:val="none" w:sz="0" w:space="0" w:color="auto"/>
                                                    <w:bottom w:val="none" w:sz="0" w:space="0" w:color="auto"/>
                                                    <w:right w:val="none" w:sz="0" w:space="0" w:color="auto"/>
                                                  </w:divBdr>
                                                  <w:divsChild>
                                                    <w:div w:id="156652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181429">
      <w:bodyDiv w:val="1"/>
      <w:marLeft w:val="0"/>
      <w:marRight w:val="0"/>
      <w:marTop w:val="0"/>
      <w:marBottom w:val="0"/>
      <w:divBdr>
        <w:top w:val="none" w:sz="0" w:space="0" w:color="auto"/>
        <w:left w:val="none" w:sz="0" w:space="0" w:color="auto"/>
        <w:bottom w:val="none" w:sz="0" w:space="0" w:color="auto"/>
        <w:right w:val="none" w:sz="0" w:space="0" w:color="auto"/>
      </w:divBdr>
      <w:divsChild>
        <w:div w:id="874543407">
          <w:marLeft w:val="0"/>
          <w:marRight w:val="0"/>
          <w:marTop w:val="0"/>
          <w:marBottom w:val="0"/>
          <w:divBdr>
            <w:top w:val="none" w:sz="0" w:space="0" w:color="auto"/>
            <w:left w:val="none" w:sz="0" w:space="0" w:color="auto"/>
            <w:bottom w:val="none" w:sz="0" w:space="0" w:color="auto"/>
            <w:right w:val="none" w:sz="0" w:space="0" w:color="auto"/>
          </w:divBdr>
          <w:divsChild>
            <w:div w:id="2046055001">
              <w:marLeft w:val="0"/>
              <w:marRight w:val="0"/>
              <w:marTop w:val="0"/>
              <w:marBottom w:val="0"/>
              <w:divBdr>
                <w:top w:val="none" w:sz="0" w:space="0" w:color="auto"/>
                <w:left w:val="none" w:sz="0" w:space="0" w:color="auto"/>
                <w:bottom w:val="none" w:sz="0" w:space="0" w:color="auto"/>
                <w:right w:val="none" w:sz="0" w:space="0" w:color="auto"/>
              </w:divBdr>
              <w:divsChild>
                <w:div w:id="186525802">
                  <w:marLeft w:val="0"/>
                  <w:marRight w:val="0"/>
                  <w:marTop w:val="0"/>
                  <w:marBottom w:val="0"/>
                  <w:divBdr>
                    <w:top w:val="none" w:sz="0" w:space="0" w:color="auto"/>
                    <w:left w:val="none" w:sz="0" w:space="0" w:color="auto"/>
                    <w:bottom w:val="none" w:sz="0" w:space="0" w:color="auto"/>
                    <w:right w:val="none" w:sz="0" w:space="0" w:color="auto"/>
                  </w:divBdr>
                  <w:divsChild>
                    <w:div w:id="1936787914">
                      <w:marLeft w:val="0"/>
                      <w:marRight w:val="0"/>
                      <w:marTop w:val="0"/>
                      <w:marBottom w:val="0"/>
                      <w:divBdr>
                        <w:top w:val="none" w:sz="0" w:space="0" w:color="auto"/>
                        <w:left w:val="none" w:sz="0" w:space="0" w:color="auto"/>
                        <w:bottom w:val="none" w:sz="0" w:space="0" w:color="auto"/>
                        <w:right w:val="none" w:sz="0" w:space="0" w:color="auto"/>
                      </w:divBdr>
                      <w:divsChild>
                        <w:div w:id="1139499998">
                          <w:marLeft w:val="0"/>
                          <w:marRight w:val="0"/>
                          <w:marTop w:val="0"/>
                          <w:marBottom w:val="0"/>
                          <w:divBdr>
                            <w:top w:val="none" w:sz="0" w:space="0" w:color="auto"/>
                            <w:left w:val="none" w:sz="0" w:space="0" w:color="auto"/>
                            <w:bottom w:val="none" w:sz="0" w:space="0" w:color="auto"/>
                            <w:right w:val="none" w:sz="0" w:space="0" w:color="auto"/>
                          </w:divBdr>
                          <w:divsChild>
                            <w:div w:id="386300274">
                              <w:marLeft w:val="0"/>
                              <w:marRight w:val="0"/>
                              <w:marTop w:val="0"/>
                              <w:marBottom w:val="0"/>
                              <w:divBdr>
                                <w:top w:val="none" w:sz="0" w:space="0" w:color="auto"/>
                                <w:left w:val="none" w:sz="0" w:space="0" w:color="auto"/>
                                <w:bottom w:val="none" w:sz="0" w:space="0" w:color="auto"/>
                                <w:right w:val="none" w:sz="0" w:space="0" w:color="auto"/>
                              </w:divBdr>
                              <w:divsChild>
                                <w:div w:id="1453406046">
                                  <w:marLeft w:val="0"/>
                                  <w:marRight w:val="0"/>
                                  <w:marTop w:val="0"/>
                                  <w:marBottom w:val="0"/>
                                  <w:divBdr>
                                    <w:top w:val="none" w:sz="0" w:space="0" w:color="auto"/>
                                    <w:left w:val="none" w:sz="0" w:space="0" w:color="auto"/>
                                    <w:bottom w:val="none" w:sz="0" w:space="0" w:color="auto"/>
                                    <w:right w:val="none" w:sz="0" w:space="0" w:color="auto"/>
                                  </w:divBdr>
                                  <w:divsChild>
                                    <w:div w:id="531186568">
                                      <w:marLeft w:val="0"/>
                                      <w:marRight w:val="60"/>
                                      <w:marTop w:val="0"/>
                                      <w:marBottom w:val="0"/>
                                      <w:divBdr>
                                        <w:top w:val="none" w:sz="0" w:space="0" w:color="auto"/>
                                        <w:left w:val="none" w:sz="0" w:space="0" w:color="auto"/>
                                        <w:bottom w:val="none" w:sz="0" w:space="0" w:color="auto"/>
                                        <w:right w:val="none" w:sz="0" w:space="0" w:color="auto"/>
                                      </w:divBdr>
                                      <w:divsChild>
                                        <w:div w:id="1416245005">
                                          <w:marLeft w:val="0"/>
                                          <w:marRight w:val="0"/>
                                          <w:marTop w:val="0"/>
                                          <w:marBottom w:val="0"/>
                                          <w:divBdr>
                                            <w:top w:val="none" w:sz="0" w:space="0" w:color="auto"/>
                                            <w:left w:val="none" w:sz="0" w:space="0" w:color="auto"/>
                                            <w:bottom w:val="none" w:sz="0" w:space="0" w:color="auto"/>
                                            <w:right w:val="none" w:sz="0" w:space="0" w:color="auto"/>
                                          </w:divBdr>
                                          <w:divsChild>
                                            <w:div w:id="691148260">
                                              <w:marLeft w:val="0"/>
                                              <w:marRight w:val="0"/>
                                              <w:marTop w:val="0"/>
                                              <w:marBottom w:val="120"/>
                                              <w:divBdr>
                                                <w:top w:val="single" w:sz="6" w:space="0" w:color="F5F5F5"/>
                                                <w:left w:val="single" w:sz="6" w:space="0" w:color="F5F5F5"/>
                                                <w:bottom w:val="single" w:sz="6" w:space="0" w:color="F5F5F5"/>
                                                <w:right w:val="single" w:sz="6" w:space="0" w:color="F5F5F5"/>
                                              </w:divBdr>
                                              <w:divsChild>
                                                <w:div w:id="908228467">
                                                  <w:marLeft w:val="0"/>
                                                  <w:marRight w:val="0"/>
                                                  <w:marTop w:val="0"/>
                                                  <w:marBottom w:val="0"/>
                                                  <w:divBdr>
                                                    <w:top w:val="none" w:sz="0" w:space="0" w:color="auto"/>
                                                    <w:left w:val="none" w:sz="0" w:space="0" w:color="auto"/>
                                                    <w:bottom w:val="none" w:sz="0" w:space="0" w:color="auto"/>
                                                    <w:right w:val="none" w:sz="0" w:space="0" w:color="auto"/>
                                                  </w:divBdr>
                                                  <w:divsChild>
                                                    <w:div w:id="12158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64477852">
      <w:bodyDiv w:val="1"/>
      <w:marLeft w:val="0"/>
      <w:marRight w:val="0"/>
      <w:marTop w:val="0"/>
      <w:marBottom w:val="0"/>
      <w:divBdr>
        <w:top w:val="none" w:sz="0" w:space="0" w:color="auto"/>
        <w:left w:val="none" w:sz="0" w:space="0" w:color="auto"/>
        <w:bottom w:val="none" w:sz="0" w:space="0" w:color="auto"/>
        <w:right w:val="none" w:sz="0" w:space="0" w:color="auto"/>
      </w:divBdr>
      <w:divsChild>
        <w:div w:id="2053573378">
          <w:marLeft w:val="0"/>
          <w:marRight w:val="0"/>
          <w:marTop w:val="0"/>
          <w:marBottom w:val="0"/>
          <w:divBdr>
            <w:top w:val="none" w:sz="0" w:space="0" w:color="auto"/>
            <w:left w:val="none" w:sz="0" w:space="0" w:color="auto"/>
            <w:bottom w:val="none" w:sz="0" w:space="0" w:color="auto"/>
            <w:right w:val="none" w:sz="0" w:space="0" w:color="auto"/>
          </w:divBdr>
          <w:divsChild>
            <w:div w:id="1419671674">
              <w:marLeft w:val="0"/>
              <w:marRight w:val="0"/>
              <w:marTop w:val="0"/>
              <w:marBottom w:val="0"/>
              <w:divBdr>
                <w:top w:val="none" w:sz="0" w:space="0" w:color="auto"/>
                <w:left w:val="none" w:sz="0" w:space="0" w:color="auto"/>
                <w:bottom w:val="none" w:sz="0" w:space="0" w:color="auto"/>
                <w:right w:val="none" w:sz="0" w:space="0" w:color="auto"/>
              </w:divBdr>
              <w:divsChild>
                <w:div w:id="1468401500">
                  <w:marLeft w:val="0"/>
                  <w:marRight w:val="0"/>
                  <w:marTop w:val="0"/>
                  <w:marBottom w:val="0"/>
                  <w:divBdr>
                    <w:top w:val="none" w:sz="0" w:space="0" w:color="auto"/>
                    <w:left w:val="none" w:sz="0" w:space="0" w:color="auto"/>
                    <w:bottom w:val="none" w:sz="0" w:space="0" w:color="auto"/>
                    <w:right w:val="none" w:sz="0" w:space="0" w:color="auto"/>
                  </w:divBdr>
                  <w:divsChild>
                    <w:div w:id="525093742">
                      <w:marLeft w:val="0"/>
                      <w:marRight w:val="0"/>
                      <w:marTop w:val="0"/>
                      <w:marBottom w:val="0"/>
                      <w:divBdr>
                        <w:top w:val="none" w:sz="0" w:space="0" w:color="auto"/>
                        <w:left w:val="none" w:sz="0" w:space="0" w:color="auto"/>
                        <w:bottom w:val="none" w:sz="0" w:space="0" w:color="auto"/>
                        <w:right w:val="none" w:sz="0" w:space="0" w:color="auto"/>
                      </w:divBdr>
                      <w:divsChild>
                        <w:div w:id="1142118897">
                          <w:marLeft w:val="0"/>
                          <w:marRight w:val="0"/>
                          <w:marTop w:val="0"/>
                          <w:marBottom w:val="0"/>
                          <w:divBdr>
                            <w:top w:val="none" w:sz="0" w:space="0" w:color="auto"/>
                            <w:left w:val="none" w:sz="0" w:space="0" w:color="auto"/>
                            <w:bottom w:val="none" w:sz="0" w:space="0" w:color="auto"/>
                            <w:right w:val="none" w:sz="0" w:space="0" w:color="auto"/>
                          </w:divBdr>
                          <w:divsChild>
                            <w:div w:id="102305001">
                              <w:marLeft w:val="0"/>
                              <w:marRight w:val="0"/>
                              <w:marTop w:val="0"/>
                              <w:marBottom w:val="0"/>
                              <w:divBdr>
                                <w:top w:val="none" w:sz="0" w:space="0" w:color="auto"/>
                                <w:left w:val="none" w:sz="0" w:space="0" w:color="auto"/>
                                <w:bottom w:val="none" w:sz="0" w:space="0" w:color="auto"/>
                                <w:right w:val="none" w:sz="0" w:space="0" w:color="auto"/>
                              </w:divBdr>
                              <w:divsChild>
                                <w:div w:id="1486585478">
                                  <w:marLeft w:val="0"/>
                                  <w:marRight w:val="0"/>
                                  <w:marTop w:val="0"/>
                                  <w:marBottom w:val="0"/>
                                  <w:divBdr>
                                    <w:top w:val="none" w:sz="0" w:space="0" w:color="auto"/>
                                    <w:left w:val="none" w:sz="0" w:space="0" w:color="auto"/>
                                    <w:bottom w:val="none" w:sz="0" w:space="0" w:color="auto"/>
                                    <w:right w:val="none" w:sz="0" w:space="0" w:color="auto"/>
                                  </w:divBdr>
                                  <w:divsChild>
                                    <w:div w:id="2055542097">
                                      <w:marLeft w:val="0"/>
                                      <w:marRight w:val="60"/>
                                      <w:marTop w:val="0"/>
                                      <w:marBottom w:val="0"/>
                                      <w:divBdr>
                                        <w:top w:val="none" w:sz="0" w:space="0" w:color="auto"/>
                                        <w:left w:val="none" w:sz="0" w:space="0" w:color="auto"/>
                                        <w:bottom w:val="none" w:sz="0" w:space="0" w:color="auto"/>
                                        <w:right w:val="none" w:sz="0" w:space="0" w:color="auto"/>
                                      </w:divBdr>
                                      <w:divsChild>
                                        <w:div w:id="726953184">
                                          <w:marLeft w:val="0"/>
                                          <w:marRight w:val="0"/>
                                          <w:marTop w:val="0"/>
                                          <w:marBottom w:val="0"/>
                                          <w:divBdr>
                                            <w:top w:val="none" w:sz="0" w:space="0" w:color="auto"/>
                                            <w:left w:val="none" w:sz="0" w:space="0" w:color="auto"/>
                                            <w:bottom w:val="none" w:sz="0" w:space="0" w:color="auto"/>
                                            <w:right w:val="none" w:sz="0" w:space="0" w:color="auto"/>
                                          </w:divBdr>
                                          <w:divsChild>
                                            <w:div w:id="647590714">
                                              <w:marLeft w:val="0"/>
                                              <w:marRight w:val="0"/>
                                              <w:marTop w:val="0"/>
                                              <w:marBottom w:val="120"/>
                                              <w:divBdr>
                                                <w:top w:val="single" w:sz="6" w:space="0" w:color="F5F5F5"/>
                                                <w:left w:val="single" w:sz="6" w:space="0" w:color="F5F5F5"/>
                                                <w:bottom w:val="single" w:sz="6" w:space="0" w:color="F5F5F5"/>
                                                <w:right w:val="single" w:sz="6" w:space="0" w:color="F5F5F5"/>
                                              </w:divBdr>
                                              <w:divsChild>
                                                <w:div w:id="933127816">
                                                  <w:marLeft w:val="0"/>
                                                  <w:marRight w:val="0"/>
                                                  <w:marTop w:val="0"/>
                                                  <w:marBottom w:val="0"/>
                                                  <w:divBdr>
                                                    <w:top w:val="none" w:sz="0" w:space="0" w:color="auto"/>
                                                    <w:left w:val="none" w:sz="0" w:space="0" w:color="auto"/>
                                                    <w:bottom w:val="none" w:sz="0" w:space="0" w:color="auto"/>
                                                    <w:right w:val="none" w:sz="0" w:space="0" w:color="auto"/>
                                                  </w:divBdr>
                                                  <w:divsChild>
                                                    <w:div w:id="21371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254</TotalTime>
  <Pages>1</Pages>
  <Words>430</Words>
  <Characters>2457</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MAx</dc:creator>
  <cp:lastModifiedBy>MAx</cp:lastModifiedBy>
  <cp:revision>81</cp:revision>
  <dcterms:created xsi:type="dcterms:W3CDTF">2013-10-05T11:23:00Z</dcterms:created>
  <dcterms:modified xsi:type="dcterms:W3CDTF">2013-10-27T08:10:00Z</dcterms:modified>
</cp:coreProperties>
</file>