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BAB" w:rsidRPr="00C746C4" w:rsidRDefault="002C0BAB" w:rsidP="00100F2D">
      <w:pPr>
        <w:pStyle w:val="NoSpacing"/>
        <w:rPr>
          <w:rFonts w:ascii="Times New Roman" w:hAnsi="Times New Roman" w:cs="Times New Roman"/>
          <w:sz w:val="24"/>
          <w:szCs w:val="24"/>
          <w:rtl/>
        </w:rPr>
      </w:pPr>
    </w:p>
    <w:p w:rsidR="002C0BAB" w:rsidRPr="00C746C4" w:rsidRDefault="002C0BAB" w:rsidP="002C0BAB">
      <w:pPr>
        <w:rPr>
          <w:rFonts w:ascii="Times New Roman" w:hAnsi="Times New Roman" w:cs="Times New Roman"/>
          <w:b/>
          <w:bCs/>
          <w:sz w:val="24"/>
          <w:szCs w:val="24"/>
        </w:rPr>
      </w:pPr>
    </w:p>
    <w:p w:rsidR="002C0BAB" w:rsidRPr="00C746C4" w:rsidRDefault="002C0BAB" w:rsidP="002C0BAB">
      <w:pPr>
        <w:rPr>
          <w:rFonts w:ascii="Times New Roman" w:hAnsi="Times New Roman" w:cs="Times New Roman"/>
          <w:b/>
          <w:bCs/>
          <w:sz w:val="24"/>
          <w:szCs w:val="24"/>
        </w:rPr>
      </w:pPr>
    </w:p>
    <w:p w:rsidR="002C0BAB" w:rsidRPr="00C746C4" w:rsidRDefault="002C0BAB" w:rsidP="002C0BAB">
      <w:pPr>
        <w:rPr>
          <w:rFonts w:ascii="Times New Roman" w:hAnsi="Times New Roman" w:cs="Times New Roman"/>
          <w:b/>
          <w:sz w:val="24"/>
          <w:szCs w:val="24"/>
        </w:rPr>
      </w:pPr>
    </w:p>
    <w:p w:rsidR="002C0BAB" w:rsidRPr="00C746C4" w:rsidRDefault="002C0BAB" w:rsidP="002C0BAB">
      <w:pPr>
        <w:rPr>
          <w:rFonts w:ascii="Times New Roman" w:hAnsi="Times New Roman" w:cs="Times New Roman"/>
          <w:b/>
          <w:sz w:val="24"/>
          <w:szCs w:val="24"/>
        </w:rPr>
      </w:pPr>
    </w:p>
    <w:p w:rsidR="002C0BAB" w:rsidRPr="00C746C4" w:rsidRDefault="002C0BAB" w:rsidP="002C0BAB">
      <w:pPr>
        <w:rPr>
          <w:rFonts w:ascii="Times New Roman" w:hAnsi="Times New Roman" w:cs="Times New Roman"/>
          <w:b/>
          <w:sz w:val="24"/>
          <w:szCs w:val="24"/>
        </w:rPr>
      </w:pPr>
    </w:p>
    <w:p w:rsidR="002C0BAB" w:rsidRPr="00C746C4" w:rsidRDefault="002C0BAB" w:rsidP="002C0BAB">
      <w:pPr>
        <w:rPr>
          <w:rFonts w:ascii="Times New Roman" w:hAnsi="Times New Roman" w:cs="Times New Roman"/>
          <w:b/>
          <w:sz w:val="24"/>
          <w:szCs w:val="24"/>
        </w:rPr>
      </w:pPr>
    </w:p>
    <w:p w:rsidR="002C0BAB" w:rsidRPr="00C746C4" w:rsidRDefault="002C0BAB" w:rsidP="002C0BAB">
      <w:pPr>
        <w:rPr>
          <w:rFonts w:ascii="Times New Roman" w:hAnsi="Times New Roman" w:cs="Times New Roman"/>
          <w:b/>
          <w:sz w:val="24"/>
          <w:szCs w:val="24"/>
        </w:rPr>
      </w:pPr>
    </w:p>
    <w:p w:rsidR="002C0BAB" w:rsidRPr="00C746C4" w:rsidRDefault="002C0BAB" w:rsidP="002C0BAB">
      <w:pPr>
        <w:rPr>
          <w:rFonts w:ascii="Times New Roman" w:hAnsi="Times New Roman" w:cs="Times New Roman"/>
          <w:b/>
          <w:sz w:val="24"/>
          <w:szCs w:val="24"/>
        </w:rPr>
      </w:pPr>
    </w:p>
    <w:p w:rsidR="002C0BAB" w:rsidRPr="00C746C4" w:rsidRDefault="002C0BAB" w:rsidP="002C0BAB">
      <w:pPr>
        <w:rPr>
          <w:rFonts w:ascii="Times New Roman" w:hAnsi="Times New Roman" w:cs="Times New Roman"/>
          <w:b/>
          <w:sz w:val="24"/>
          <w:szCs w:val="24"/>
        </w:rPr>
      </w:pPr>
    </w:p>
    <w:p w:rsidR="002C0BAB" w:rsidRPr="00C746C4" w:rsidRDefault="002C0BAB" w:rsidP="002C0BAB">
      <w:pPr>
        <w:rPr>
          <w:rFonts w:ascii="Times New Roman" w:hAnsi="Times New Roman" w:cs="Times New Roman"/>
          <w:b/>
          <w:sz w:val="24"/>
          <w:szCs w:val="24"/>
        </w:rPr>
      </w:pPr>
    </w:p>
    <w:p w:rsidR="002C0BAB" w:rsidRPr="00C746C4" w:rsidRDefault="002C0BAB" w:rsidP="002C0BAB">
      <w:pPr>
        <w:rPr>
          <w:rFonts w:ascii="Times New Roman" w:hAnsi="Times New Roman" w:cs="Times New Roman"/>
          <w:b/>
          <w:sz w:val="24"/>
          <w:szCs w:val="24"/>
        </w:rPr>
      </w:pPr>
    </w:p>
    <w:p w:rsidR="002C0BAB" w:rsidRPr="00C746C4" w:rsidRDefault="002C0BAB" w:rsidP="002C0BAB">
      <w:pPr>
        <w:rPr>
          <w:rFonts w:ascii="Times New Roman" w:hAnsi="Times New Roman" w:cs="Times New Roman"/>
          <w:b/>
          <w:sz w:val="24"/>
          <w:szCs w:val="24"/>
        </w:rPr>
      </w:pPr>
    </w:p>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sz w:val="24"/>
          <w:szCs w:val="24"/>
        </w:rPr>
      </w:pPr>
    </w:p>
    <w:p w:rsidR="00C746C4" w:rsidRPr="00C746C4" w:rsidRDefault="00C746C4" w:rsidP="002C0BAB">
      <w:pPr>
        <w:rPr>
          <w:rFonts w:ascii="Times New Roman" w:hAnsi="Times New Roman" w:cs="Times New Roman"/>
          <w:b/>
          <w:bCs/>
          <w:sz w:val="24"/>
          <w:szCs w:val="24"/>
        </w:rPr>
      </w:pPr>
    </w:p>
    <w:p w:rsidR="002C0BAB" w:rsidRPr="00C746C4" w:rsidRDefault="002C0BAB" w:rsidP="002C0BAB">
      <w:pPr>
        <w:rPr>
          <w:rFonts w:ascii="Times New Roman" w:hAnsi="Times New Roman" w:cs="Times New Roman"/>
          <w:b/>
          <w:bCs/>
          <w:sz w:val="24"/>
          <w:szCs w:val="24"/>
        </w:rPr>
      </w:pPr>
    </w:p>
    <w:p w:rsidR="002C0BAB" w:rsidRPr="00C746C4" w:rsidRDefault="002C0BAB" w:rsidP="002C0BAB">
      <w:pPr>
        <w:rPr>
          <w:rFonts w:ascii="Times New Roman" w:hAnsi="Times New Roman" w:cs="Times New Roman"/>
          <w:b/>
          <w:bCs/>
          <w:sz w:val="24"/>
          <w:szCs w:val="24"/>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2C0BAB" w:rsidRPr="00C746C4" w:rsidTr="001F553C">
        <w:tc>
          <w:tcPr>
            <w:tcW w:w="1833" w:type="pct"/>
            <w:hideMark/>
          </w:tcPr>
          <w:p w:rsidR="002C0BAB" w:rsidRPr="00C746C4" w:rsidRDefault="002C0BAB" w:rsidP="002C0BAB">
            <w:pPr>
              <w:rPr>
                <w:rFonts w:ascii="Times New Roman" w:hAnsi="Times New Roman" w:cs="Times New Roman"/>
                <w:sz w:val="28"/>
                <w:szCs w:val="28"/>
              </w:rPr>
            </w:pPr>
            <w:r w:rsidRPr="00C746C4">
              <w:rPr>
                <w:rFonts w:ascii="Times New Roman" w:hAnsi="Times New Roman" w:cs="Times New Roman"/>
                <w:sz w:val="28"/>
                <w:szCs w:val="28"/>
              </w:rPr>
              <w:t>Institution</w:t>
            </w:r>
            <w:r w:rsidRPr="00C746C4">
              <w:rPr>
                <w:rFonts w:ascii="Times New Roman" w:hAnsi="Times New Roman" w:cs="Times New Roman"/>
                <w:sz w:val="28"/>
                <w:szCs w:val="28"/>
                <w:rtl/>
              </w:rPr>
              <w:t xml:space="preserve"> :</w:t>
            </w:r>
          </w:p>
        </w:tc>
        <w:tc>
          <w:tcPr>
            <w:tcW w:w="3167" w:type="pct"/>
            <w:gridSpan w:val="2"/>
            <w:hideMark/>
          </w:tcPr>
          <w:p w:rsidR="002C0BAB" w:rsidRPr="00C746C4" w:rsidRDefault="00BD42E7" w:rsidP="00BD42E7">
            <w:pPr>
              <w:rPr>
                <w:rFonts w:ascii="Times New Roman" w:hAnsi="Times New Roman" w:cs="Times New Roman"/>
                <w:sz w:val="28"/>
                <w:szCs w:val="28"/>
                <w:rtl/>
              </w:rPr>
            </w:pPr>
            <w:r w:rsidRPr="00C746C4">
              <w:rPr>
                <w:rFonts w:ascii="Times New Roman" w:hAnsi="Times New Roman" w:cs="Times New Roman"/>
                <w:sz w:val="28"/>
                <w:szCs w:val="28"/>
              </w:rPr>
              <w:t>University College of Science &amp; Humanities, MU</w:t>
            </w:r>
          </w:p>
        </w:tc>
      </w:tr>
      <w:tr w:rsidR="002C0BAB" w:rsidRPr="00C746C4" w:rsidTr="001F553C">
        <w:tc>
          <w:tcPr>
            <w:tcW w:w="1833" w:type="pct"/>
            <w:hideMark/>
          </w:tcPr>
          <w:p w:rsidR="002C0BAB" w:rsidRPr="00C746C4" w:rsidRDefault="002C0BAB" w:rsidP="002C0BAB">
            <w:pPr>
              <w:rPr>
                <w:rFonts w:ascii="Times New Roman" w:hAnsi="Times New Roman" w:cs="Times New Roman"/>
                <w:sz w:val="28"/>
                <w:szCs w:val="28"/>
                <w:rtl/>
              </w:rPr>
            </w:pPr>
            <w:r w:rsidRPr="00C746C4">
              <w:rPr>
                <w:rFonts w:ascii="Times New Roman" w:hAnsi="Times New Roman" w:cs="Times New Roman"/>
                <w:sz w:val="28"/>
                <w:szCs w:val="28"/>
              </w:rPr>
              <w:t>Academic Department :</w:t>
            </w:r>
          </w:p>
        </w:tc>
        <w:tc>
          <w:tcPr>
            <w:tcW w:w="3167" w:type="pct"/>
            <w:gridSpan w:val="2"/>
            <w:hideMark/>
          </w:tcPr>
          <w:p w:rsidR="002C0BAB" w:rsidRPr="00C746C4" w:rsidRDefault="00BD42E7" w:rsidP="002C0BAB">
            <w:pPr>
              <w:rPr>
                <w:rFonts w:ascii="Times New Roman" w:hAnsi="Times New Roman" w:cs="Times New Roman"/>
                <w:sz w:val="28"/>
                <w:szCs w:val="28"/>
                <w:rtl/>
              </w:rPr>
            </w:pPr>
            <w:r w:rsidRPr="00C746C4">
              <w:rPr>
                <w:rFonts w:ascii="Times New Roman" w:hAnsi="Times New Roman" w:cs="Times New Roman"/>
                <w:sz w:val="28"/>
                <w:szCs w:val="28"/>
              </w:rPr>
              <w:t>English</w:t>
            </w:r>
          </w:p>
        </w:tc>
      </w:tr>
      <w:tr w:rsidR="002C0BAB" w:rsidRPr="00C746C4" w:rsidTr="001F553C">
        <w:tc>
          <w:tcPr>
            <w:tcW w:w="1833" w:type="pct"/>
            <w:hideMark/>
          </w:tcPr>
          <w:p w:rsidR="002C0BAB" w:rsidRPr="00C746C4" w:rsidRDefault="002C0BAB" w:rsidP="002C0BAB">
            <w:pPr>
              <w:rPr>
                <w:rFonts w:ascii="Times New Roman" w:hAnsi="Times New Roman" w:cs="Times New Roman"/>
                <w:sz w:val="28"/>
                <w:szCs w:val="28"/>
                <w:rtl/>
              </w:rPr>
            </w:pPr>
            <w:r w:rsidRPr="00C746C4">
              <w:rPr>
                <w:rFonts w:ascii="Times New Roman" w:hAnsi="Times New Roman" w:cs="Times New Roman"/>
                <w:sz w:val="28"/>
                <w:szCs w:val="28"/>
              </w:rPr>
              <w:t xml:space="preserve">Programme </w:t>
            </w:r>
            <w:r w:rsidRPr="00C746C4">
              <w:rPr>
                <w:rFonts w:ascii="Times New Roman" w:hAnsi="Times New Roman" w:cs="Times New Roman"/>
                <w:sz w:val="28"/>
                <w:szCs w:val="28"/>
                <w:rtl/>
              </w:rPr>
              <w:t xml:space="preserve"> :</w:t>
            </w:r>
          </w:p>
        </w:tc>
        <w:tc>
          <w:tcPr>
            <w:tcW w:w="3167" w:type="pct"/>
            <w:gridSpan w:val="2"/>
            <w:hideMark/>
          </w:tcPr>
          <w:p w:rsidR="002C0BAB" w:rsidRPr="00C746C4" w:rsidRDefault="00251277" w:rsidP="002C0BAB">
            <w:pPr>
              <w:rPr>
                <w:rFonts w:ascii="Times New Roman" w:hAnsi="Times New Roman" w:cs="Times New Roman"/>
                <w:sz w:val="28"/>
                <w:szCs w:val="28"/>
                <w:rtl/>
              </w:rPr>
            </w:pPr>
            <w:r w:rsidRPr="00C746C4">
              <w:rPr>
                <w:rFonts w:ascii="Times New Roman" w:hAnsi="Times New Roman" w:cs="Times New Roman"/>
                <w:sz w:val="28"/>
                <w:szCs w:val="28"/>
              </w:rPr>
              <w:t xml:space="preserve">BA, </w:t>
            </w:r>
            <w:r w:rsidR="00BD42E7" w:rsidRPr="00C746C4">
              <w:rPr>
                <w:rFonts w:ascii="Times New Roman" w:hAnsi="Times New Roman" w:cs="Times New Roman"/>
                <w:sz w:val="28"/>
                <w:szCs w:val="28"/>
              </w:rPr>
              <w:t>English</w:t>
            </w:r>
          </w:p>
        </w:tc>
      </w:tr>
      <w:tr w:rsidR="002C0BAB" w:rsidRPr="00C746C4" w:rsidTr="001F553C">
        <w:tc>
          <w:tcPr>
            <w:tcW w:w="1833" w:type="pct"/>
          </w:tcPr>
          <w:p w:rsidR="002C0BAB" w:rsidRPr="00C746C4" w:rsidRDefault="002C0BAB" w:rsidP="002C0BAB">
            <w:pPr>
              <w:rPr>
                <w:rFonts w:ascii="Times New Roman" w:hAnsi="Times New Roman" w:cs="Times New Roman"/>
                <w:sz w:val="28"/>
                <w:szCs w:val="28"/>
              </w:rPr>
            </w:pPr>
            <w:r w:rsidRPr="00C746C4">
              <w:rPr>
                <w:rFonts w:ascii="Times New Roman" w:hAnsi="Times New Roman" w:cs="Times New Roman"/>
                <w:sz w:val="28"/>
                <w:szCs w:val="28"/>
              </w:rPr>
              <w:t>Course title and code:</w:t>
            </w:r>
          </w:p>
        </w:tc>
        <w:tc>
          <w:tcPr>
            <w:tcW w:w="3167" w:type="pct"/>
            <w:gridSpan w:val="2"/>
          </w:tcPr>
          <w:p w:rsidR="002C0BAB" w:rsidRPr="00C746C4" w:rsidRDefault="00BD42E7" w:rsidP="002C0BAB">
            <w:pPr>
              <w:rPr>
                <w:rFonts w:ascii="Times New Roman" w:hAnsi="Times New Roman" w:cs="Times New Roman"/>
                <w:sz w:val="28"/>
                <w:szCs w:val="28"/>
                <w:rtl/>
              </w:rPr>
            </w:pPr>
            <w:r w:rsidRPr="00C746C4">
              <w:rPr>
                <w:rFonts w:ascii="Times New Roman" w:hAnsi="Times New Roman" w:cs="Times New Roman"/>
                <w:sz w:val="28"/>
                <w:szCs w:val="28"/>
              </w:rPr>
              <w:t>Teaching English as a Foreign Language</w:t>
            </w:r>
            <w:r w:rsidR="007907AF" w:rsidRPr="00C746C4">
              <w:rPr>
                <w:rFonts w:ascii="Times New Roman" w:hAnsi="Times New Roman" w:cs="Times New Roman"/>
                <w:sz w:val="28"/>
                <w:szCs w:val="28"/>
              </w:rPr>
              <w:t>, ENG-425</w:t>
            </w:r>
          </w:p>
        </w:tc>
      </w:tr>
      <w:tr w:rsidR="002C0BAB" w:rsidRPr="00C746C4" w:rsidTr="001F553C">
        <w:tc>
          <w:tcPr>
            <w:tcW w:w="2869" w:type="pct"/>
            <w:gridSpan w:val="2"/>
            <w:hideMark/>
          </w:tcPr>
          <w:p w:rsidR="002C0BAB" w:rsidRPr="00C746C4" w:rsidRDefault="002C0BAB" w:rsidP="002C0BAB">
            <w:pPr>
              <w:rPr>
                <w:rFonts w:ascii="Times New Roman" w:hAnsi="Times New Roman" w:cs="Times New Roman"/>
                <w:sz w:val="28"/>
                <w:szCs w:val="28"/>
              </w:rPr>
            </w:pPr>
            <w:r w:rsidRPr="00C746C4">
              <w:rPr>
                <w:rFonts w:ascii="Times New Roman" w:hAnsi="Times New Roman" w:cs="Times New Roman"/>
                <w:sz w:val="28"/>
                <w:szCs w:val="28"/>
              </w:rPr>
              <w:t xml:space="preserve">Specification Approved Date : </w:t>
            </w:r>
          </w:p>
        </w:tc>
        <w:tc>
          <w:tcPr>
            <w:tcW w:w="2131" w:type="pct"/>
            <w:hideMark/>
          </w:tcPr>
          <w:p w:rsidR="002C0BAB" w:rsidRPr="00C746C4" w:rsidRDefault="002C0BAB" w:rsidP="002C0BAB">
            <w:pPr>
              <w:rPr>
                <w:rFonts w:ascii="Times New Roman" w:hAnsi="Times New Roman" w:cs="Times New Roman"/>
                <w:sz w:val="28"/>
                <w:szCs w:val="28"/>
              </w:rPr>
            </w:pPr>
            <w:r w:rsidRPr="00C746C4">
              <w:rPr>
                <w:rFonts w:ascii="Times New Roman" w:hAnsi="Times New Roman" w:cs="Times New Roman"/>
                <w:sz w:val="28"/>
                <w:szCs w:val="28"/>
              </w:rPr>
              <w:t>…./ … / …… H</w:t>
            </w:r>
          </w:p>
        </w:tc>
      </w:tr>
    </w:tbl>
    <w:p w:rsidR="002C0BAB" w:rsidRDefault="002C0BAB" w:rsidP="002C0BAB">
      <w:pPr>
        <w:rPr>
          <w:rFonts w:ascii="Times New Roman" w:hAnsi="Times New Roman" w:cs="Times New Roman"/>
          <w:b/>
          <w:bCs/>
          <w:sz w:val="24"/>
          <w:szCs w:val="24"/>
        </w:rPr>
      </w:pPr>
    </w:p>
    <w:p w:rsidR="00C746C4" w:rsidRDefault="00C746C4" w:rsidP="002C0BAB">
      <w:pPr>
        <w:rPr>
          <w:rFonts w:ascii="Times New Roman" w:hAnsi="Times New Roman" w:cs="Times New Roman"/>
          <w:b/>
          <w:bCs/>
          <w:sz w:val="24"/>
          <w:szCs w:val="24"/>
        </w:rPr>
      </w:pPr>
    </w:p>
    <w:p w:rsidR="00C746C4" w:rsidRPr="00C746C4" w:rsidRDefault="00C746C4" w:rsidP="002C0BAB">
      <w:pPr>
        <w:rPr>
          <w:rFonts w:ascii="Times New Roman" w:hAnsi="Times New Roman" w:cs="Times New Roman"/>
          <w:b/>
          <w:bCs/>
          <w:sz w:val="24"/>
          <w:szCs w:val="24"/>
          <w:rtl/>
        </w:rPr>
      </w:pPr>
    </w:p>
    <w:p w:rsidR="002C0BAB" w:rsidRPr="00C746C4" w:rsidRDefault="002C0BAB" w:rsidP="002C0BAB">
      <w:pPr>
        <w:rPr>
          <w:rFonts w:ascii="Times New Roman" w:hAnsi="Times New Roman" w:cs="Times New Roman"/>
          <w:b/>
          <w:bCs/>
          <w:color w:val="C00000"/>
          <w:sz w:val="28"/>
          <w:szCs w:val="28"/>
        </w:rPr>
      </w:pPr>
      <w:r w:rsidRPr="00C746C4">
        <w:rPr>
          <w:rFonts w:ascii="Times New Roman" w:hAnsi="Times New Roman" w:cs="Times New Roman"/>
          <w:b/>
          <w:bCs/>
          <w:color w:val="C00000"/>
          <w:sz w:val="28"/>
          <w:szCs w:val="28"/>
        </w:rPr>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2C0BAB" w:rsidRPr="00C746C4" w:rsidTr="001F553C">
        <w:trPr>
          <w:trHeight w:val="397"/>
        </w:trPr>
        <w:tc>
          <w:tcPr>
            <w:tcW w:w="2662" w:type="pct"/>
            <w:vAlign w:val="center"/>
          </w:tcPr>
          <w:p w:rsidR="002C0BAB" w:rsidRPr="00C746C4" w:rsidRDefault="002C0BAB" w:rsidP="00CD4CF2">
            <w:pPr>
              <w:rPr>
                <w:rFonts w:ascii="Times New Roman" w:hAnsi="Times New Roman" w:cs="Times New Roman"/>
                <w:b/>
                <w:bCs/>
                <w:sz w:val="24"/>
                <w:szCs w:val="24"/>
              </w:rPr>
            </w:pPr>
            <w:bookmarkStart w:id="0" w:name="_GoBack"/>
            <w:bookmarkEnd w:id="0"/>
            <w:r w:rsidRPr="00C746C4">
              <w:rPr>
                <w:rFonts w:ascii="Times New Roman" w:hAnsi="Times New Roman" w:cs="Times New Roman"/>
                <w:b/>
                <w:bCs/>
                <w:sz w:val="24"/>
                <w:szCs w:val="24"/>
              </w:rPr>
              <w:t>Institution:</w:t>
            </w:r>
            <w:r w:rsidR="00CD4CF2" w:rsidRPr="00C746C4">
              <w:rPr>
                <w:rFonts w:ascii="Times New Roman" w:hAnsi="Times New Roman" w:cs="Times New Roman"/>
                <w:b/>
                <w:bCs/>
                <w:sz w:val="24"/>
                <w:szCs w:val="24"/>
              </w:rPr>
              <w:t xml:space="preserve">  Majmaah University</w:t>
            </w:r>
          </w:p>
        </w:tc>
        <w:tc>
          <w:tcPr>
            <w:tcW w:w="2338" w:type="pct"/>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 xml:space="preserve">Date:       </w:t>
            </w:r>
            <w:r w:rsidR="00CD4CF2" w:rsidRPr="00C746C4">
              <w:rPr>
                <w:rFonts w:ascii="Times New Roman" w:hAnsi="Times New Roman" w:cs="Times New Roman"/>
                <w:b/>
                <w:bCs/>
                <w:sz w:val="24"/>
                <w:szCs w:val="24"/>
              </w:rPr>
              <w:t>13/11/2017</w:t>
            </w:r>
          </w:p>
        </w:tc>
      </w:tr>
      <w:tr w:rsidR="002C0BAB" w:rsidRPr="00C746C4" w:rsidTr="001F553C">
        <w:trPr>
          <w:trHeight w:val="397"/>
        </w:trPr>
        <w:tc>
          <w:tcPr>
            <w:tcW w:w="5000" w:type="pct"/>
            <w:gridSpan w:val="2"/>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College/Department :</w:t>
            </w:r>
            <w:r w:rsidR="00CD4CF2" w:rsidRPr="00C746C4">
              <w:rPr>
                <w:rFonts w:ascii="Times New Roman" w:hAnsi="Times New Roman" w:cs="Times New Roman"/>
                <w:b/>
                <w:bCs/>
                <w:sz w:val="24"/>
                <w:szCs w:val="24"/>
              </w:rPr>
              <w:t xml:space="preserve">  University College of Science &amp; Humanities</w:t>
            </w:r>
            <w:r w:rsidR="00C746C4">
              <w:rPr>
                <w:rFonts w:ascii="Times New Roman" w:hAnsi="Times New Roman" w:cs="Times New Roman"/>
                <w:b/>
                <w:bCs/>
                <w:sz w:val="24"/>
                <w:szCs w:val="24"/>
              </w:rPr>
              <w:t>/English Language</w:t>
            </w:r>
          </w:p>
        </w:tc>
      </w:tr>
    </w:tbl>
    <w:p w:rsidR="002C0BAB" w:rsidRPr="00C746C4" w:rsidRDefault="002C0BAB" w:rsidP="002C0BAB">
      <w:pPr>
        <w:rPr>
          <w:rFonts w:ascii="Times New Roman" w:hAnsi="Times New Roman" w:cs="Times New Roman"/>
          <w:b/>
          <w:bCs/>
          <w:color w:val="C00000"/>
          <w:sz w:val="28"/>
          <w:szCs w:val="28"/>
        </w:rPr>
      </w:pPr>
      <w:r w:rsidRPr="00C746C4">
        <w:rPr>
          <w:rFonts w:ascii="Times New Roman" w:hAnsi="Times New Roman" w:cs="Times New Roman"/>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2C0BAB" w:rsidRPr="00C746C4" w:rsidTr="001F553C">
        <w:trPr>
          <w:trHeight w:val="828"/>
        </w:trPr>
        <w:tc>
          <w:tcPr>
            <w:tcW w:w="997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1.  Course title and code:</w:t>
            </w:r>
            <w:r w:rsidR="00CD4CF2" w:rsidRPr="00C746C4">
              <w:rPr>
                <w:rFonts w:ascii="Times New Roman" w:hAnsi="Times New Roman" w:cs="Times New Roman"/>
                <w:sz w:val="24"/>
                <w:szCs w:val="24"/>
              </w:rPr>
              <w:t xml:space="preserve"> Teaching English as Foreign Language , ENG-425</w:t>
            </w:r>
          </w:p>
          <w:p w:rsidR="002C0BAB" w:rsidRPr="00C746C4" w:rsidRDefault="002C0BAB" w:rsidP="002C0BAB">
            <w:pPr>
              <w:rPr>
                <w:rFonts w:ascii="Times New Roman" w:hAnsi="Times New Roman" w:cs="Times New Roman"/>
                <w:sz w:val="24"/>
                <w:szCs w:val="24"/>
              </w:rPr>
            </w:pPr>
          </w:p>
        </w:tc>
      </w:tr>
      <w:tr w:rsidR="002C0BAB" w:rsidRPr="00C746C4" w:rsidTr="001F553C">
        <w:trPr>
          <w:trHeight w:val="828"/>
        </w:trPr>
        <w:tc>
          <w:tcPr>
            <w:tcW w:w="997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2.  Credit hours:</w:t>
            </w:r>
            <w:r w:rsidR="00CD4CF2" w:rsidRPr="00C746C4">
              <w:rPr>
                <w:rFonts w:ascii="Times New Roman" w:hAnsi="Times New Roman" w:cs="Times New Roman"/>
                <w:sz w:val="24"/>
                <w:szCs w:val="24"/>
              </w:rPr>
              <w:t xml:space="preserve">  3</w:t>
            </w:r>
          </w:p>
        </w:tc>
      </w:tr>
      <w:tr w:rsidR="002C0BAB" w:rsidRPr="00C746C4" w:rsidTr="001F553C">
        <w:trPr>
          <w:trHeight w:val="828"/>
        </w:trPr>
        <w:tc>
          <w:tcPr>
            <w:tcW w:w="997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 xml:space="preserve">3.  Program(s) in which the course is offered. </w:t>
            </w:r>
          </w:p>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(If general elective available in many programs indicate this rather than list programs)</w:t>
            </w:r>
            <w:r w:rsidR="00CD4CF2" w:rsidRPr="00C746C4">
              <w:rPr>
                <w:rFonts w:ascii="Times New Roman" w:hAnsi="Times New Roman" w:cs="Times New Roman"/>
                <w:sz w:val="24"/>
                <w:szCs w:val="24"/>
              </w:rPr>
              <w:t>-----</w:t>
            </w:r>
          </w:p>
          <w:p w:rsidR="002C0BAB" w:rsidRPr="00C746C4" w:rsidRDefault="002C0BAB" w:rsidP="002C0BAB">
            <w:pPr>
              <w:rPr>
                <w:rFonts w:ascii="Times New Roman" w:hAnsi="Times New Roman" w:cs="Times New Roman"/>
                <w:sz w:val="24"/>
                <w:szCs w:val="24"/>
              </w:rPr>
            </w:pPr>
          </w:p>
        </w:tc>
      </w:tr>
      <w:tr w:rsidR="002C0BAB" w:rsidRPr="00C746C4" w:rsidTr="001F553C">
        <w:trPr>
          <w:trHeight w:val="828"/>
        </w:trPr>
        <w:tc>
          <w:tcPr>
            <w:tcW w:w="997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4.  Name of faculty member responsible for the course</w:t>
            </w:r>
            <w:r w:rsidR="00CD4CF2" w:rsidRPr="00C746C4">
              <w:rPr>
                <w:rFonts w:ascii="Times New Roman" w:hAnsi="Times New Roman" w:cs="Times New Roman"/>
                <w:sz w:val="24"/>
                <w:szCs w:val="24"/>
              </w:rPr>
              <w:t>:  Prof VSV Laxmi Ramana</w:t>
            </w:r>
          </w:p>
          <w:p w:rsidR="002C0BAB" w:rsidRPr="00C746C4" w:rsidRDefault="002C0BAB" w:rsidP="002C0BAB">
            <w:pPr>
              <w:rPr>
                <w:rFonts w:ascii="Times New Roman" w:hAnsi="Times New Roman" w:cs="Times New Roman"/>
                <w:sz w:val="24"/>
                <w:szCs w:val="24"/>
              </w:rPr>
            </w:pPr>
          </w:p>
        </w:tc>
      </w:tr>
      <w:tr w:rsidR="002C0BAB" w:rsidRPr="00C746C4" w:rsidTr="001F553C">
        <w:trPr>
          <w:trHeight w:val="828"/>
        </w:trPr>
        <w:tc>
          <w:tcPr>
            <w:tcW w:w="997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5.  Level/year at which this course is offered:</w:t>
            </w:r>
            <w:r w:rsidR="00CD4CF2" w:rsidRPr="00C746C4">
              <w:rPr>
                <w:rFonts w:ascii="Times New Roman" w:hAnsi="Times New Roman" w:cs="Times New Roman"/>
                <w:sz w:val="24"/>
                <w:szCs w:val="24"/>
              </w:rPr>
              <w:t xml:space="preserve">  Eight (8 Level)</w:t>
            </w:r>
            <w:r w:rsidR="00C746C4">
              <w:rPr>
                <w:rFonts w:ascii="Times New Roman" w:hAnsi="Times New Roman" w:cs="Times New Roman"/>
                <w:sz w:val="24"/>
                <w:szCs w:val="24"/>
              </w:rPr>
              <w:t>/4</w:t>
            </w:r>
            <w:r w:rsidR="00C746C4" w:rsidRPr="00C746C4">
              <w:rPr>
                <w:rFonts w:ascii="Times New Roman" w:hAnsi="Times New Roman" w:cs="Times New Roman"/>
                <w:sz w:val="24"/>
                <w:szCs w:val="24"/>
                <w:vertAlign w:val="superscript"/>
              </w:rPr>
              <w:t>th</w:t>
            </w:r>
            <w:r w:rsidR="00C746C4">
              <w:rPr>
                <w:rFonts w:ascii="Times New Roman" w:hAnsi="Times New Roman" w:cs="Times New Roman"/>
                <w:sz w:val="24"/>
                <w:szCs w:val="24"/>
              </w:rPr>
              <w:t xml:space="preserve"> Year</w:t>
            </w:r>
          </w:p>
        </w:tc>
      </w:tr>
      <w:tr w:rsidR="002C0BAB" w:rsidRPr="00C746C4" w:rsidTr="001F553C">
        <w:trPr>
          <w:trHeight w:val="828"/>
        </w:trPr>
        <w:tc>
          <w:tcPr>
            <w:tcW w:w="997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6.  Pre-requisites for this course (if any):</w:t>
            </w:r>
            <w:r w:rsidR="00CD4CF2" w:rsidRPr="00C746C4">
              <w:rPr>
                <w:rFonts w:ascii="Times New Roman" w:hAnsi="Times New Roman" w:cs="Times New Roman"/>
                <w:sz w:val="24"/>
                <w:szCs w:val="24"/>
              </w:rPr>
              <w:t xml:space="preserve"> NIL</w:t>
            </w:r>
          </w:p>
          <w:p w:rsidR="002C0BAB" w:rsidRPr="00C746C4" w:rsidRDefault="002C0BAB" w:rsidP="002C0BAB">
            <w:pPr>
              <w:rPr>
                <w:rFonts w:ascii="Times New Roman" w:hAnsi="Times New Roman" w:cs="Times New Roman"/>
                <w:sz w:val="24"/>
                <w:szCs w:val="24"/>
              </w:rPr>
            </w:pPr>
          </w:p>
        </w:tc>
      </w:tr>
      <w:tr w:rsidR="002C0BAB" w:rsidRPr="00C746C4" w:rsidTr="001F553C">
        <w:trPr>
          <w:trHeight w:val="828"/>
        </w:trPr>
        <w:tc>
          <w:tcPr>
            <w:tcW w:w="997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7.  Co-requisites for this course (if any):</w:t>
            </w:r>
            <w:r w:rsidR="00CD4CF2" w:rsidRPr="00C746C4">
              <w:rPr>
                <w:rFonts w:ascii="Times New Roman" w:hAnsi="Times New Roman" w:cs="Times New Roman"/>
                <w:sz w:val="24"/>
                <w:szCs w:val="24"/>
              </w:rPr>
              <w:t xml:space="preserve">  NIL</w:t>
            </w:r>
          </w:p>
          <w:p w:rsidR="002C0BAB" w:rsidRPr="00C746C4" w:rsidRDefault="002C0BAB" w:rsidP="002C0BAB">
            <w:pPr>
              <w:rPr>
                <w:rFonts w:ascii="Times New Roman" w:hAnsi="Times New Roman" w:cs="Times New Roman"/>
                <w:sz w:val="24"/>
                <w:szCs w:val="24"/>
              </w:rPr>
            </w:pPr>
          </w:p>
        </w:tc>
      </w:tr>
      <w:tr w:rsidR="002C0BAB" w:rsidRPr="00C746C4" w:rsidTr="001F553C">
        <w:trPr>
          <w:trHeight w:val="828"/>
        </w:trPr>
        <w:tc>
          <w:tcPr>
            <w:tcW w:w="997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8.  Location if not on main campus:</w:t>
            </w:r>
            <w:r w:rsidR="00CD4CF2" w:rsidRPr="00C746C4">
              <w:rPr>
                <w:rFonts w:ascii="Times New Roman" w:hAnsi="Times New Roman" w:cs="Times New Roman"/>
                <w:sz w:val="24"/>
                <w:szCs w:val="24"/>
              </w:rPr>
              <w:t xml:space="preserve">  Hotat Sudair</w:t>
            </w:r>
          </w:p>
          <w:p w:rsidR="002C0BAB" w:rsidRPr="00C746C4" w:rsidRDefault="002C0BAB" w:rsidP="002C0BAB">
            <w:pPr>
              <w:rPr>
                <w:rFonts w:ascii="Times New Roman" w:hAnsi="Times New Roman" w:cs="Times New Roman"/>
                <w:sz w:val="24"/>
                <w:szCs w:val="24"/>
              </w:rPr>
            </w:pPr>
          </w:p>
        </w:tc>
      </w:tr>
      <w:tr w:rsidR="002C0BAB" w:rsidRPr="00C746C4" w:rsidTr="001F553C">
        <w:tc>
          <w:tcPr>
            <w:tcW w:w="997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9.  Mode of Instruction (mark all that apply):</w:t>
            </w:r>
          </w:p>
          <w:p w:rsidR="002C0BAB" w:rsidRPr="00C746C4" w:rsidRDefault="003D4FE5" w:rsidP="001A767C">
            <w:pPr>
              <w:pStyle w:val="ListParagraph"/>
              <w:rPr>
                <w:rFonts w:ascii="Times New Roman" w:hAnsi="Times New Roman" w:cs="Times New Roman"/>
                <w:sz w:val="24"/>
                <w:szCs w:val="24"/>
              </w:rPr>
            </w:pPr>
            <w:r>
              <w:rPr>
                <w:rFonts w:ascii="Times New Roman" w:hAnsi="Times New Roman" w:cs="Times New Roman"/>
                <w:noProof/>
                <w:sz w:val="24"/>
                <w:szCs w:val="24"/>
              </w:rPr>
              <w:pict>
                <v:rect id="Rectangle 46" o:spid="_x0000_s1026" style="position:absolute;left:0;text-align:left;margin-left:353.5pt;margin-top:10.6pt;width:35.75pt;height:17.9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">
                  <v:textbox>
                    <w:txbxContent>
                      <w:p w:rsidR="001F553C" w:rsidRDefault="001F553C" w:rsidP="00CD4CF2">
                        <w:pPr>
                          <w:jc w:val="center"/>
                        </w:pPr>
                        <w:r>
                          <w:t>40%</w:t>
                        </w:r>
                      </w:p>
                    </w:txbxContent>
                  </v:textbox>
                </v:rect>
              </w:pict>
            </w:r>
            <w:r>
              <w:rPr>
                <w:rFonts w:ascii="Times New Roman" w:hAnsi="Times New Roman" w:cs="Times New Roman"/>
                <w:noProof/>
                <w:sz w:val="24"/>
                <w:szCs w:val="24"/>
              </w:rPr>
              <w:pict>
                <v:rect id="Rectangle 45" o:spid="_x0000_s1027" style="position:absolute;left:0;text-align:left;margin-left:199.6pt;margin-top:10.6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00FJwIAAE8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">
                  <v:textbox>
                    <w:txbxContent>
                      <w:p w:rsidR="001F553C" w:rsidRDefault="001F553C" w:rsidP="00100F2D">
                        <w:pPr>
                          <w:pStyle w:val="ListParagraph"/>
                          <w:numPr>
                            <w:ilvl w:val="0"/>
                            <w:numId w:val="3"/>
                          </w:numPr>
                          <w:jc w:val="center"/>
                        </w:pPr>
                      </w:p>
                    </w:txbxContent>
                  </v:textbox>
                </v:rect>
              </w:pict>
            </w:r>
          </w:p>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 xml:space="preserve">     a.  </w:t>
            </w:r>
            <w:r w:rsidR="00CD4CF2" w:rsidRPr="00C746C4">
              <w:rPr>
                <w:rFonts w:ascii="Times New Roman" w:hAnsi="Times New Roman" w:cs="Times New Roman"/>
                <w:sz w:val="24"/>
                <w:szCs w:val="24"/>
              </w:rPr>
              <w:t>T</w:t>
            </w:r>
            <w:r w:rsidRPr="00C746C4">
              <w:rPr>
                <w:rFonts w:ascii="Times New Roman" w:hAnsi="Times New Roman" w:cs="Times New Roman"/>
                <w:sz w:val="24"/>
                <w:szCs w:val="24"/>
              </w:rPr>
              <w:t xml:space="preserve">raditional classroom                                        What percentage?  </w:t>
            </w:r>
          </w:p>
          <w:p w:rsidR="002C0BAB" w:rsidRPr="00C746C4" w:rsidRDefault="003D4FE5" w:rsidP="002C0BAB">
            <w:pPr>
              <w:rPr>
                <w:rFonts w:ascii="Times New Roman" w:hAnsi="Times New Roman" w:cs="Times New Roman"/>
                <w:sz w:val="24"/>
                <w:szCs w:val="24"/>
              </w:rPr>
            </w:pPr>
            <w:r>
              <w:rPr>
                <w:rFonts w:ascii="Times New Roman" w:hAnsi="Times New Roman" w:cs="Times New Roman"/>
                <w:noProof/>
                <w:sz w:val="24"/>
                <w:szCs w:val="24"/>
              </w:rPr>
              <w:lastRenderedPageBreak/>
              <w:pict>
                <v:rect id="Rectangle 44" o:spid="_x0000_s1028" style="position:absolute;margin-left:353.5pt;margin-top:7.65pt;width:35.75pt;height:17.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">
                  <v:textbox>
                    <w:txbxContent>
                      <w:p w:rsidR="001F553C" w:rsidRDefault="001F553C" w:rsidP="00CD4CF2">
                        <w:pPr>
                          <w:jc w:val="center"/>
                        </w:pPr>
                        <w:r>
                          <w:t>50%</w:t>
                        </w:r>
                      </w:p>
                    </w:txbxContent>
                  </v:textbox>
                </v:rect>
              </w:pict>
            </w:r>
            <w:r>
              <w:rPr>
                <w:rFonts w:ascii="Times New Roman" w:hAnsi="Times New Roman" w:cs="Times New Roman"/>
                <w:noProof/>
                <w:sz w:val="24"/>
                <w:szCs w:val="24"/>
              </w:rPr>
              <w:pict>
                <v:rect id="Rectangle 43" o:spid="_x0000_s1029" style="position:absolute;margin-left:199.6pt;margin-top:7.6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">
                  <v:textbox>
                    <w:txbxContent>
                      <w:p w:rsidR="007A2EDE" w:rsidRDefault="007A2EDE" w:rsidP="007A2EDE">
                        <w:r>
                          <w:rPr>
                            <w:rFonts w:ascii="Arial" w:hAnsi="Arial" w:cs="Al-Mohanad"/>
                            <w:sz w:val="28"/>
                            <w:szCs w:val="28"/>
                            <w:lang w:bidi="ar-EG"/>
                          </w:rPr>
                          <w:t>*</w:t>
                        </w:r>
                        <w:r>
                          <w:t>, Editing and Publishing) by Wayne C Booth</w:t>
                        </w:r>
                      </w:p>
                      <w:p w:rsidR="007A2EDE" w:rsidRDefault="007A2EDE" w:rsidP="007A2EDE">
                        <w:pPr>
                          <w:jc w:val="center"/>
                        </w:pPr>
                      </w:p>
                    </w:txbxContent>
                  </v:textbox>
                </v:rect>
              </w:pict>
            </w:r>
          </w:p>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 xml:space="preserve">     b.  </w:t>
            </w:r>
            <w:r w:rsidR="00CD4CF2" w:rsidRPr="00C746C4">
              <w:rPr>
                <w:rFonts w:ascii="Times New Roman" w:hAnsi="Times New Roman" w:cs="Times New Roman"/>
                <w:sz w:val="24"/>
                <w:szCs w:val="24"/>
              </w:rPr>
              <w:t>B</w:t>
            </w:r>
            <w:r w:rsidRPr="00C746C4">
              <w:rPr>
                <w:rFonts w:ascii="Times New Roman" w:hAnsi="Times New Roman" w:cs="Times New Roman"/>
                <w:sz w:val="24"/>
                <w:szCs w:val="24"/>
              </w:rPr>
              <w:t>lended (traditional and online)                       What percentage?</w:t>
            </w:r>
          </w:p>
          <w:p w:rsidR="002C0BAB" w:rsidRPr="00C746C4" w:rsidRDefault="003D4FE5" w:rsidP="002C0BAB">
            <w:pPr>
              <w:rPr>
                <w:rFonts w:ascii="Times New Roman" w:hAnsi="Times New Roman" w:cs="Times New Roman"/>
                <w:sz w:val="24"/>
                <w:szCs w:val="24"/>
              </w:rPr>
            </w:pPr>
            <w:r>
              <w:rPr>
                <w:rFonts w:ascii="Times New Roman" w:hAnsi="Times New Roman" w:cs="Times New Roman"/>
                <w:noProof/>
                <w:sz w:val="24"/>
                <w:szCs w:val="24"/>
              </w:rPr>
              <w:pict>
                <v:rect id="Rectangle 42" o:spid="_x0000_s1037" style="position:absolute;margin-left:353.5pt;margin-top:6.4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ZF0IA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&#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ZkmRdCACAAA9BAAADgAAAAAAAAAAAAAAAAAuAgAAZHJzL2Uyb0RvYy54bWxQ&#10;SwECLQAUAAYACAAAACEAv7D1f94AAAAJAQAADwAAAAAAAAAAAAAAAAB6BAAAZHJzL2Rvd25yZXYu&#10;eG1sUEsFBgAAAAAEAAQA8wAAAIUFAAAAAA==&#10;"/>
              </w:pict>
            </w:r>
            <w:r>
              <w:rPr>
                <w:rFonts w:ascii="Times New Roman" w:hAnsi="Times New Roman" w:cs="Times New Roman"/>
                <w:noProof/>
                <w:sz w:val="24"/>
                <w:szCs w:val="24"/>
              </w:rPr>
              <w:pict>
                <v:rect id="Rectangle 41" o:spid="_x0000_s1036" style="position:absolute;margin-left:199.6pt;margin-top:12.2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"/>
              </w:pict>
            </w:r>
          </w:p>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 xml:space="preserve">     c.  e-learning                                                          What percentage?</w:t>
            </w:r>
          </w:p>
          <w:p w:rsidR="002C0BAB" w:rsidRPr="00C746C4" w:rsidRDefault="003D4FE5" w:rsidP="002C0BAB">
            <w:pPr>
              <w:rPr>
                <w:rFonts w:ascii="Times New Roman" w:hAnsi="Times New Roman" w:cs="Times New Roman"/>
                <w:sz w:val="24"/>
                <w:szCs w:val="24"/>
              </w:rPr>
            </w:pPr>
            <w:r>
              <w:rPr>
                <w:rFonts w:ascii="Times New Roman" w:hAnsi="Times New Roman" w:cs="Times New Roman"/>
                <w:noProof/>
                <w:sz w:val="24"/>
                <w:szCs w:val="24"/>
              </w:rPr>
              <w:pict>
                <v:rect id="Rectangle 40" o:spid="_x0000_s1035" style="position:absolute;margin-left:353.5pt;margin-top:8.9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fVpHwIAAD0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"/>
              </w:pict>
            </w:r>
            <w:r>
              <w:rPr>
                <w:rFonts w:ascii="Times New Roman" w:hAnsi="Times New Roman" w:cs="Times New Roman"/>
                <w:noProof/>
                <w:sz w:val="24"/>
                <w:szCs w:val="24"/>
              </w:rPr>
              <w:pict>
                <v:rect id="Rectangle 39" o:spid="_x0000_s1034" style="position:absolute;margin-left:199.6pt;margin-top:12.1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JiqmaQgAgAAPQQAAA4AAAAAAAAAAAAAAAAALgIAAGRycy9lMm9Eb2MueG1s&#10;UEsBAi0AFAAGAAgAAAAhACsfekvfAAAACQEAAA8AAAAAAAAAAAAAAAAAegQAAGRycy9kb3ducmV2&#10;LnhtbFBLBQYAAAAABAAEAPMAAACGBQAAAAA=&#10;"/>
              </w:pict>
            </w:r>
          </w:p>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 xml:space="preserve">     d.  correspondence                                                 What percentage?</w:t>
            </w:r>
          </w:p>
          <w:p w:rsidR="002C0BAB" w:rsidRPr="00C746C4" w:rsidRDefault="003D4FE5" w:rsidP="002C0BAB">
            <w:pPr>
              <w:rPr>
                <w:rFonts w:ascii="Times New Roman" w:hAnsi="Times New Roman" w:cs="Times New Roman"/>
                <w:sz w:val="24"/>
                <w:szCs w:val="24"/>
              </w:rPr>
            </w:pPr>
            <w:r>
              <w:rPr>
                <w:rFonts w:ascii="Times New Roman" w:hAnsi="Times New Roman" w:cs="Times New Roman"/>
                <w:noProof/>
                <w:sz w:val="24"/>
                <w:szCs w:val="24"/>
              </w:rPr>
              <w:pict>
                <v:rect id="Rectangle 38" o:spid="_x0000_s1030" style="position:absolute;margin-left:353.5pt;margin-top:13.05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">
                  <v:textbox>
                    <w:txbxContent>
                      <w:p w:rsidR="001F553C" w:rsidRDefault="001F553C" w:rsidP="001A767C">
                        <w:pPr>
                          <w:jc w:val="center"/>
                        </w:pPr>
                        <w:r>
                          <w:t>10%</w:t>
                        </w:r>
                      </w:p>
                    </w:txbxContent>
                  </v:textbox>
                </v:rect>
              </w:pict>
            </w:r>
            <w:r>
              <w:rPr>
                <w:rFonts w:ascii="Times New Roman" w:hAnsi="Times New Roman" w:cs="Times New Roman"/>
                <w:noProof/>
                <w:sz w:val="24"/>
                <w:szCs w:val="24"/>
              </w:rPr>
              <w:pict>
                <v:rect id="Rectangle 37" o:spid="_x0000_s1031" style="position:absolute;margin-left:199.6pt;margin-top:13.0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">
                  <v:textbox>
                    <w:txbxContent>
                      <w:p w:rsidR="007A2EDE" w:rsidRDefault="007A2EDE" w:rsidP="007A2EDE">
                        <w:pPr>
                          <w:jc w:val="center"/>
                        </w:pPr>
                        <w:r>
                          <w:t>*</w:t>
                        </w:r>
                      </w:p>
                    </w:txbxContent>
                  </v:textbox>
                </v:rect>
              </w:pict>
            </w:r>
          </w:p>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 xml:space="preserve">     f.   other                                                                  What percentage?</w:t>
            </w:r>
          </w:p>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Comments:</w:t>
            </w:r>
          </w:p>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sz w:val="24"/>
                <w:szCs w:val="24"/>
              </w:rPr>
            </w:pPr>
          </w:p>
        </w:tc>
      </w:tr>
    </w:tbl>
    <w:p w:rsidR="002C0BAB" w:rsidRPr="00C746C4" w:rsidRDefault="002C0BAB" w:rsidP="002C0BAB">
      <w:pPr>
        <w:rPr>
          <w:rFonts w:ascii="Times New Roman" w:hAnsi="Times New Roman" w:cs="Times New Roman"/>
          <w:b/>
          <w:bCs/>
          <w:color w:val="C00000"/>
          <w:sz w:val="28"/>
          <w:szCs w:val="28"/>
        </w:rPr>
      </w:pPr>
      <w:r w:rsidRPr="00C746C4">
        <w:rPr>
          <w:rFonts w:ascii="Times New Roman" w:hAnsi="Times New Roman" w:cs="Times New Roman"/>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2C0BAB" w:rsidRPr="00C746C4" w:rsidTr="001F553C">
        <w:trPr>
          <w:cantSplit/>
          <w:trHeight w:val="690"/>
        </w:trPr>
        <w:tc>
          <w:tcPr>
            <w:tcW w:w="5000" w:type="pct"/>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1.  What is the main purpose for this course?</w:t>
            </w:r>
          </w:p>
          <w:p w:rsidR="006A7EA3" w:rsidRPr="00C746C4" w:rsidRDefault="006A7EA3" w:rsidP="006A7EA3">
            <w:pPr>
              <w:numPr>
                <w:ilvl w:val="0"/>
                <w:numId w:val="4"/>
              </w:numPr>
              <w:spacing w:after="0"/>
              <w:rPr>
                <w:rFonts w:ascii="Times New Roman" w:hAnsi="Times New Roman" w:cs="Times New Roman"/>
                <w:sz w:val="24"/>
                <w:szCs w:val="24"/>
              </w:rPr>
            </w:pPr>
            <w:r w:rsidRPr="00C746C4">
              <w:rPr>
                <w:rFonts w:ascii="Times New Roman" w:hAnsi="Times New Roman" w:cs="Times New Roman"/>
                <w:sz w:val="24"/>
                <w:szCs w:val="24"/>
              </w:rPr>
              <w:t xml:space="preserve">To introduce students to theoretical principles of teaching English as a second or foreign language. </w:t>
            </w:r>
          </w:p>
          <w:p w:rsidR="006A7EA3" w:rsidRPr="00C746C4" w:rsidRDefault="006A7EA3" w:rsidP="006A7EA3">
            <w:pPr>
              <w:pStyle w:val="ListParagraph"/>
              <w:numPr>
                <w:ilvl w:val="0"/>
                <w:numId w:val="4"/>
              </w:numPr>
              <w:spacing w:after="0"/>
              <w:rPr>
                <w:rFonts w:ascii="Times New Roman" w:hAnsi="Times New Roman" w:cs="Times New Roman"/>
                <w:sz w:val="24"/>
                <w:szCs w:val="24"/>
              </w:rPr>
            </w:pPr>
            <w:r w:rsidRPr="00C746C4">
              <w:rPr>
                <w:rFonts w:ascii="Times New Roman" w:hAnsi="Times New Roman" w:cs="Times New Roman"/>
                <w:sz w:val="24"/>
                <w:szCs w:val="24"/>
              </w:rPr>
              <w:t>To trace the development of the various English language teaching methodologies in the 20th and 21st centuries</w:t>
            </w:r>
          </w:p>
          <w:p w:rsidR="006A7EA3" w:rsidRPr="00C746C4" w:rsidRDefault="006A7EA3" w:rsidP="006A7EA3">
            <w:pPr>
              <w:pStyle w:val="ListParagraph"/>
              <w:numPr>
                <w:ilvl w:val="0"/>
                <w:numId w:val="4"/>
              </w:numPr>
              <w:spacing w:after="0"/>
              <w:rPr>
                <w:rFonts w:ascii="Times New Roman" w:hAnsi="Times New Roman" w:cs="Times New Roman"/>
                <w:sz w:val="24"/>
                <w:szCs w:val="24"/>
              </w:rPr>
            </w:pPr>
            <w:r w:rsidRPr="00C746C4">
              <w:rPr>
                <w:rFonts w:ascii="Times New Roman" w:hAnsi="Times New Roman" w:cs="Times New Roman"/>
                <w:sz w:val="24"/>
                <w:szCs w:val="24"/>
              </w:rPr>
              <w:t>To evaluates, analyze and possibly apply methods of teaching English to the various components of the primary, intermediate and secondary school English syllabuses</w:t>
            </w:r>
          </w:p>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sz w:val="24"/>
                <w:szCs w:val="24"/>
              </w:rPr>
            </w:pPr>
          </w:p>
        </w:tc>
      </w:tr>
    </w:tbl>
    <w:p w:rsidR="002C0BAB" w:rsidRPr="00C746C4"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2C0BAB" w:rsidRPr="00C746C4" w:rsidTr="001F553C">
        <w:tc>
          <w:tcPr>
            <w:tcW w:w="5000" w:type="pct"/>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2.  Briefly describe any plans for developing and improving the course that are being implemented.  (e.g. increased use of IT or web based reference material,  changes in content as a result of new research in the field)</w:t>
            </w:r>
          </w:p>
          <w:p w:rsidR="002C0BAB" w:rsidRPr="00C746C4" w:rsidRDefault="008646D1" w:rsidP="002C0BAB">
            <w:pPr>
              <w:rPr>
                <w:rFonts w:ascii="Times New Roman" w:hAnsi="Times New Roman" w:cs="Times New Roman"/>
                <w:sz w:val="24"/>
                <w:szCs w:val="24"/>
              </w:rPr>
            </w:pPr>
            <w:r w:rsidRPr="00C746C4">
              <w:rPr>
                <w:rFonts w:ascii="Times New Roman" w:hAnsi="Times New Roman" w:cs="Times New Roman"/>
                <w:sz w:val="24"/>
                <w:szCs w:val="24"/>
              </w:rPr>
              <w:t xml:space="preserve">A Practical Paper should be introduced to practice the methods and strategies to teach English as a </w:t>
            </w:r>
            <w:r w:rsidRPr="00C746C4">
              <w:rPr>
                <w:rFonts w:ascii="Times New Roman" w:hAnsi="Times New Roman" w:cs="Times New Roman"/>
                <w:sz w:val="24"/>
                <w:szCs w:val="24"/>
              </w:rPr>
              <w:lastRenderedPageBreak/>
              <w:t>Foreign Language</w:t>
            </w:r>
          </w:p>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sz w:val="24"/>
                <w:szCs w:val="24"/>
              </w:rPr>
            </w:pPr>
          </w:p>
        </w:tc>
      </w:tr>
    </w:tbl>
    <w:p w:rsidR="002C0BAB" w:rsidRPr="00C746C4" w:rsidRDefault="002C0BAB" w:rsidP="002C0BAB">
      <w:pPr>
        <w:rPr>
          <w:rFonts w:ascii="Times New Roman" w:hAnsi="Times New Roman" w:cs="Times New Roman"/>
          <w:bCs/>
          <w:color w:val="C00000"/>
          <w:sz w:val="28"/>
          <w:szCs w:val="28"/>
        </w:rPr>
      </w:pPr>
      <w:r w:rsidRPr="00C746C4">
        <w:rPr>
          <w:rFonts w:ascii="Times New Roman" w:hAnsi="Times New Roman" w:cs="Times New Roman"/>
          <w:b/>
          <w:bCs/>
          <w:color w:val="C00000"/>
          <w:sz w:val="28"/>
          <w:szCs w:val="28"/>
        </w:rPr>
        <w:lastRenderedPageBreak/>
        <w:t xml:space="preserve">C.  Course Description </w:t>
      </w:r>
      <w:r w:rsidRPr="00C746C4">
        <w:rPr>
          <w:rFonts w:ascii="Times New Roman" w:hAnsi="Times New Roman" w:cs="Times New Roman"/>
          <w:bCs/>
          <w:color w:val="C00000"/>
          <w:sz w:val="28"/>
          <w:szCs w:val="28"/>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2C0BAB" w:rsidRPr="00C746C4" w:rsidTr="001F553C">
        <w:tc>
          <w:tcPr>
            <w:tcW w:w="5000" w:type="pct"/>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Course Description:</w:t>
            </w:r>
          </w:p>
          <w:p w:rsidR="00690D94" w:rsidRPr="00C746C4" w:rsidRDefault="00690D94" w:rsidP="002C0BAB">
            <w:pPr>
              <w:rPr>
                <w:rFonts w:ascii="Times New Roman" w:hAnsi="Times New Roman" w:cs="Times New Roman"/>
                <w:sz w:val="24"/>
                <w:szCs w:val="24"/>
              </w:rPr>
            </w:pPr>
            <w:r w:rsidRPr="00C746C4">
              <w:rPr>
                <w:rFonts w:ascii="Times New Roman" w:hAnsi="Times New Roman" w:cs="Times New Roman"/>
                <w:sz w:val="24"/>
                <w:szCs w:val="24"/>
              </w:rPr>
              <w:t>This course aims at:</w:t>
            </w:r>
          </w:p>
          <w:p w:rsidR="00690D94" w:rsidRPr="00C746C4" w:rsidRDefault="00690D94" w:rsidP="00690D94">
            <w:pPr>
              <w:pStyle w:val="ListParagraph"/>
              <w:numPr>
                <w:ilvl w:val="0"/>
                <w:numId w:val="7"/>
              </w:numPr>
              <w:rPr>
                <w:rFonts w:ascii="Times New Roman" w:hAnsi="Times New Roman" w:cs="Times New Roman"/>
                <w:sz w:val="24"/>
                <w:szCs w:val="24"/>
              </w:rPr>
            </w:pPr>
            <w:r w:rsidRPr="00C746C4">
              <w:rPr>
                <w:rFonts w:ascii="Times New Roman" w:hAnsi="Times New Roman" w:cs="Times New Roman"/>
                <w:sz w:val="24"/>
                <w:szCs w:val="24"/>
              </w:rPr>
              <w:t>Introducing students to theoretical principles of teaching English as a second or foreign language.</w:t>
            </w:r>
          </w:p>
          <w:p w:rsidR="00690D94" w:rsidRPr="00C746C4" w:rsidRDefault="00690D94" w:rsidP="00690D94">
            <w:pPr>
              <w:pStyle w:val="ListParagraph"/>
              <w:numPr>
                <w:ilvl w:val="0"/>
                <w:numId w:val="7"/>
              </w:numPr>
              <w:rPr>
                <w:rFonts w:ascii="Times New Roman" w:hAnsi="Times New Roman" w:cs="Times New Roman"/>
                <w:sz w:val="24"/>
                <w:szCs w:val="24"/>
              </w:rPr>
            </w:pPr>
            <w:r w:rsidRPr="00C746C4">
              <w:rPr>
                <w:rFonts w:ascii="Times New Roman" w:hAnsi="Times New Roman" w:cs="Times New Roman"/>
                <w:sz w:val="24"/>
                <w:szCs w:val="24"/>
              </w:rPr>
              <w:t xml:space="preserve"> Tracing the development of the various English language teaching methodologies in the 20th and 21st centuries </w:t>
            </w:r>
          </w:p>
          <w:p w:rsidR="002C0BAB" w:rsidRPr="00C746C4" w:rsidRDefault="00690D94" w:rsidP="00690D94">
            <w:pPr>
              <w:pStyle w:val="ListParagraph"/>
              <w:numPr>
                <w:ilvl w:val="0"/>
                <w:numId w:val="7"/>
              </w:numPr>
              <w:rPr>
                <w:rFonts w:ascii="Times New Roman" w:hAnsi="Times New Roman" w:cs="Times New Roman"/>
                <w:sz w:val="24"/>
                <w:szCs w:val="24"/>
              </w:rPr>
            </w:pPr>
            <w:r w:rsidRPr="00C746C4">
              <w:rPr>
                <w:rFonts w:ascii="Times New Roman" w:hAnsi="Times New Roman" w:cs="Times New Roman"/>
                <w:sz w:val="24"/>
                <w:szCs w:val="24"/>
              </w:rPr>
              <w:t>Evaluating, analyzing and possibly applying them in teaching English appropriately to the various components of the primary, intermediate and secondary school English syllabuses.</w:t>
            </w:r>
          </w:p>
          <w:p w:rsidR="002C0BAB" w:rsidRPr="00C746C4" w:rsidRDefault="002C0BAB" w:rsidP="002C0BAB">
            <w:pPr>
              <w:rPr>
                <w:rFonts w:ascii="Times New Roman" w:hAnsi="Times New Roman" w:cs="Times New Roman"/>
                <w:sz w:val="24"/>
                <w:szCs w:val="24"/>
              </w:rPr>
            </w:pPr>
          </w:p>
        </w:tc>
      </w:tr>
    </w:tbl>
    <w:p w:rsidR="002C0BAB" w:rsidRPr="00C746C4"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2C0BAB" w:rsidRPr="00C746C4" w:rsidTr="001F553C">
        <w:trPr>
          <w:trHeight w:val="340"/>
        </w:trPr>
        <w:tc>
          <w:tcPr>
            <w:tcW w:w="5000" w:type="pct"/>
            <w:gridSpan w:val="3"/>
            <w:tcBorders>
              <w:bottom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1. Topics to be Covered</w:t>
            </w:r>
          </w:p>
        </w:tc>
      </w:tr>
      <w:tr w:rsidR="002C0BAB" w:rsidRPr="00C746C4" w:rsidTr="001F553C">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No. of</w:t>
            </w:r>
          </w:p>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Weeks</w:t>
            </w:r>
          </w:p>
        </w:tc>
        <w:tc>
          <w:tcPr>
            <w:tcW w:w="655" w:type="pct"/>
            <w:tcBorders>
              <w:top w:val="single" w:sz="12" w:space="0" w:color="auto"/>
              <w:bottom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Contact hours</w:t>
            </w:r>
          </w:p>
        </w:tc>
      </w:tr>
      <w:tr w:rsidR="00B41589" w:rsidRPr="00C746C4" w:rsidTr="001F553C">
        <w:trPr>
          <w:cantSplit/>
          <w:trHeight w:val="340"/>
        </w:trPr>
        <w:tc>
          <w:tcPr>
            <w:tcW w:w="3690" w:type="pct"/>
            <w:tcBorders>
              <w:top w:val="single" w:sz="12" w:space="0" w:color="auto"/>
              <w:right w:val="single" w:sz="12" w:space="0" w:color="auto"/>
            </w:tcBorders>
            <w:vAlign w:val="center"/>
          </w:tcPr>
          <w:p w:rsidR="00B41589" w:rsidRPr="00C746C4" w:rsidRDefault="00B41589" w:rsidP="002C0BAB">
            <w:pPr>
              <w:rPr>
                <w:rFonts w:ascii="Times New Roman" w:hAnsi="Times New Roman" w:cs="Times New Roman"/>
                <w:sz w:val="24"/>
                <w:szCs w:val="24"/>
              </w:rPr>
            </w:pPr>
            <w:r w:rsidRPr="00C746C4">
              <w:rPr>
                <w:rFonts w:ascii="Times New Roman" w:hAnsi="Times New Roman" w:cs="Times New Roman"/>
                <w:sz w:val="24"/>
                <w:szCs w:val="24"/>
              </w:rPr>
              <w:t>Definitions of key concepts such as methodology, approach, method, Curriculum/syllabus and techniques</w:t>
            </w:r>
          </w:p>
        </w:tc>
        <w:tc>
          <w:tcPr>
            <w:tcW w:w="655" w:type="pct"/>
            <w:tcBorders>
              <w:top w:val="single" w:sz="12" w:space="0" w:color="auto"/>
              <w:left w:val="single" w:sz="12" w:space="0" w:color="auto"/>
            </w:tcBorders>
          </w:tcPr>
          <w:p w:rsidR="00B41589" w:rsidRPr="00C746C4" w:rsidRDefault="00B41589" w:rsidP="001F553C">
            <w:pPr>
              <w:jc w:val="center"/>
              <w:rPr>
                <w:rFonts w:ascii="Times New Roman" w:hAnsi="Times New Roman" w:cs="Times New Roman"/>
                <w:sz w:val="24"/>
                <w:szCs w:val="24"/>
              </w:rPr>
            </w:pPr>
            <w:r w:rsidRPr="00C746C4">
              <w:rPr>
                <w:rFonts w:ascii="Times New Roman" w:eastAsia="Calibri" w:hAnsi="Times New Roman" w:cs="Times New Roman"/>
                <w:sz w:val="24"/>
                <w:szCs w:val="24"/>
              </w:rPr>
              <w:t>1</w:t>
            </w:r>
          </w:p>
        </w:tc>
        <w:tc>
          <w:tcPr>
            <w:tcW w:w="655" w:type="pct"/>
            <w:tcBorders>
              <w:top w:val="single" w:sz="12" w:space="0" w:color="auto"/>
            </w:tcBorders>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3</w:t>
            </w:r>
          </w:p>
        </w:tc>
      </w:tr>
      <w:tr w:rsidR="00B41589" w:rsidRPr="00C746C4" w:rsidTr="001F553C">
        <w:trPr>
          <w:cantSplit/>
          <w:trHeight w:val="340"/>
        </w:trPr>
        <w:tc>
          <w:tcPr>
            <w:tcW w:w="3690" w:type="pct"/>
            <w:tcBorders>
              <w:right w:val="single" w:sz="12" w:space="0" w:color="auto"/>
            </w:tcBorders>
          </w:tcPr>
          <w:p w:rsidR="00B41589" w:rsidRPr="00C746C4" w:rsidRDefault="00B41589" w:rsidP="001F553C">
            <w:pPr>
              <w:rPr>
                <w:rFonts w:ascii="Times New Roman" w:hAnsi="Times New Roman" w:cs="Times New Roman"/>
                <w:sz w:val="24"/>
                <w:szCs w:val="24"/>
              </w:rPr>
            </w:pPr>
            <w:r w:rsidRPr="00C746C4">
              <w:rPr>
                <w:rFonts w:ascii="Times New Roman" w:hAnsi="Times New Roman" w:cs="Times New Roman"/>
                <w:sz w:val="24"/>
                <w:szCs w:val="24"/>
              </w:rPr>
              <w:t>The grammar translation method</w:t>
            </w:r>
          </w:p>
        </w:tc>
        <w:tc>
          <w:tcPr>
            <w:tcW w:w="655" w:type="pct"/>
            <w:tcBorders>
              <w:left w:val="single" w:sz="12" w:space="0" w:color="auto"/>
            </w:tcBorders>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1</w:t>
            </w:r>
          </w:p>
        </w:tc>
        <w:tc>
          <w:tcPr>
            <w:tcW w:w="655" w:type="pct"/>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3</w:t>
            </w:r>
          </w:p>
        </w:tc>
      </w:tr>
      <w:tr w:rsidR="00B41589" w:rsidRPr="00C746C4" w:rsidTr="001F553C">
        <w:trPr>
          <w:cantSplit/>
          <w:trHeight w:val="340"/>
        </w:trPr>
        <w:tc>
          <w:tcPr>
            <w:tcW w:w="3690" w:type="pct"/>
            <w:tcBorders>
              <w:right w:val="single" w:sz="12" w:space="0" w:color="auto"/>
            </w:tcBorders>
          </w:tcPr>
          <w:p w:rsidR="00B41589" w:rsidRPr="00C746C4" w:rsidRDefault="00B41589" w:rsidP="001F553C">
            <w:pPr>
              <w:rPr>
                <w:rFonts w:ascii="Times New Roman" w:hAnsi="Times New Roman" w:cs="Times New Roman"/>
                <w:sz w:val="24"/>
                <w:szCs w:val="24"/>
              </w:rPr>
            </w:pPr>
            <w:r w:rsidRPr="00C746C4">
              <w:rPr>
                <w:rFonts w:ascii="Times New Roman" w:hAnsi="Times New Roman" w:cs="Times New Roman"/>
                <w:sz w:val="24"/>
                <w:szCs w:val="24"/>
              </w:rPr>
              <w:t>The direct method</w:t>
            </w:r>
          </w:p>
        </w:tc>
        <w:tc>
          <w:tcPr>
            <w:tcW w:w="655" w:type="pct"/>
            <w:tcBorders>
              <w:left w:val="single" w:sz="12" w:space="0" w:color="auto"/>
            </w:tcBorders>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1</w:t>
            </w:r>
          </w:p>
        </w:tc>
        <w:tc>
          <w:tcPr>
            <w:tcW w:w="655" w:type="pct"/>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3</w:t>
            </w:r>
          </w:p>
          <w:p w:rsidR="00B41589" w:rsidRPr="00C746C4" w:rsidRDefault="00B41589" w:rsidP="001F553C">
            <w:pPr>
              <w:rPr>
                <w:rFonts w:ascii="Times New Roman" w:hAnsi="Times New Roman" w:cs="Times New Roman"/>
                <w:sz w:val="24"/>
                <w:szCs w:val="24"/>
              </w:rPr>
            </w:pPr>
          </w:p>
        </w:tc>
      </w:tr>
      <w:tr w:rsidR="00B41589" w:rsidRPr="00C746C4" w:rsidTr="001F553C">
        <w:trPr>
          <w:cantSplit/>
          <w:trHeight w:val="340"/>
        </w:trPr>
        <w:tc>
          <w:tcPr>
            <w:tcW w:w="3690" w:type="pct"/>
            <w:tcBorders>
              <w:right w:val="single" w:sz="12" w:space="0" w:color="auto"/>
            </w:tcBorders>
          </w:tcPr>
          <w:p w:rsidR="00B41589" w:rsidRPr="00C746C4" w:rsidRDefault="00B41589" w:rsidP="001F553C">
            <w:pPr>
              <w:rPr>
                <w:rFonts w:ascii="Times New Roman" w:hAnsi="Times New Roman" w:cs="Times New Roman"/>
                <w:sz w:val="24"/>
                <w:szCs w:val="24"/>
              </w:rPr>
            </w:pPr>
            <w:r w:rsidRPr="00C746C4">
              <w:rPr>
                <w:rFonts w:ascii="Times New Roman" w:hAnsi="Times New Roman" w:cs="Times New Roman"/>
                <w:sz w:val="24"/>
                <w:szCs w:val="24"/>
              </w:rPr>
              <w:t>The Audio-Lingual Method</w:t>
            </w:r>
          </w:p>
        </w:tc>
        <w:tc>
          <w:tcPr>
            <w:tcW w:w="655" w:type="pct"/>
            <w:tcBorders>
              <w:left w:val="single" w:sz="12" w:space="0" w:color="auto"/>
            </w:tcBorders>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1</w:t>
            </w:r>
          </w:p>
        </w:tc>
        <w:tc>
          <w:tcPr>
            <w:tcW w:w="655" w:type="pct"/>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3</w:t>
            </w:r>
          </w:p>
        </w:tc>
      </w:tr>
      <w:tr w:rsidR="00B41589" w:rsidRPr="00C746C4" w:rsidTr="001F553C">
        <w:trPr>
          <w:cantSplit/>
          <w:trHeight w:val="340"/>
        </w:trPr>
        <w:tc>
          <w:tcPr>
            <w:tcW w:w="3690" w:type="pct"/>
            <w:tcBorders>
              <w:right w:val="single" w:sz="12" w:space="0" w:color="auto"/>
            </w:tcBorders>
          </w:tcPr>
          <w:p w:rsidR="00B41589" w:rsidRPr="00C746C4" w:rsidRDefault="00B41589" w:rsidP="001F553C">
            <w:pPr>
              <w:rPr>
                <w:rFonts w:ascii="Times New Roman" w:hAnsi="Times New Roman" w:cs="Times New Roman"/>
                <w:sz w:val="24"/>
                <w:szCs w:val="24"/>
              </w:rPr>
            </w:pPr>
            <w:r w:rsidRPr="00C746C4">
              <w:rPr>
                <w:rFonts w:ascii="Times New Roman" w:hAnsi="Times New Roman" w:cs="Times New Roman"/>
                <w:sz w:val="24"/>
                <w:szCs w:val="24"/>
              </w:rPr>
              <w:t>Communicative Language Teaching</w:t>
            </w:r>
          </w:p>
        </w:tc>
        <w:tc>
          <w:tcPr>
            <w:tcW w:w="655" w:type="pct"/>
            <w:tcBorders>
              <w:left w:val="single" w:sz="12" w:space="0" w:color="auto"/>
            </w:tcBorders>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1</w:t>
            </w:r>
          </w:p>
        </w:tc>
        <w:tc>
          <w:tcPr>
            <w:tcW w:w="655" w:type="pct"/>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3</w:t>
            </w:r>
          </w:p>
        </w:tc>
      </w:tr>
      <w:tr w:rsidR="00B41589" w:rsidRPr="00C746C4" w:rsidTr="001F553C">
        <w:trPr>
          <w:cantSplit/>
          <w:trHeight w:val="340"/>
        </w:trPr>
        <w:tc>
          <w:tcPr>
            <w:tcW w:w="3690" w:type="pct"/>
            <w:tcBorders>
              <w:right w:val="single" w:sz="12" w:space="0" w:color="auto"/>
            </w:tcBorders>
          </w:tcPr>
          <w:p w:rsidR="00B41589" w:rsidRPr="00C746C4" w:rsidRDefault="00B41589" w:rsidP="001F553C">
            <w:pPr>
              <w:rPr>
                <w:rFonts w:ascii="Times New Roman" w:hAnsi="Times New Roman" w:cs="Times New Roman"/>
                <w:sz w:val="24"/>
                <w:szCs w:val="24"/>
              </w:rPr>
            </w:pPr>
            <w:r w:rsidRPr="00C746C4">
              <w:rPr>
                <w:rFonts w:ascii="Times New Roman" w:hAnsi="Times New Roman" w:cs="Times New Roman"/>
                <w:sz w:val="24"/>
                <w:szCs w:val="24"/>
              </w:rPr>
              <w:t xml:space="preserve">  Situational Method</w:t>
            </w:r>
          </w:p>
        </w:tc>
        <w:tc>
          <w:tcPr>
            <w:tcW w:w="655" w:type="pct"/>
            <w:tcBorders>
              <w:left w:val="single" w:sz="12" w:space="0" w:color="auto"/>
            </w:tcBorders>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1</w:t>
            </w:r>
          </w:p>
        </w:tc>
        <w:tc>
          <w:tcPr>
            <w:tcW w:w="655" w:type="pct"/>
          </w:tcPr>
          <w:p w:rsidR="00B41589" w:rsidRPr="00C746C4" w:rsidRDefault="00B41589" w:rsidP="00B41589">
            <w:pPr>
              <w:jc w:val="center"/>
              <w:rPr>
                <w:rFonts w:ascii="Times New Roman" w:hAnsi="Times New Roman" w:cs="Times New Roman"/>
                <w:sz w:val="24"/>
                <w:szCs w:val="24"/>
              </w:rPr>
            </w:pPr>
            <w:r w:rsidRPr="00C746C4">
              <w:rPr>
                <w:rFonts w:ascii="Times New Roman" w:hAnsi="Times New Roman" w:cs="Times New Roman"/>
                <w:sz w:val="24"/>
                <w:szCs w:val="24"/>
              </w:rPr>
              <w:t>3</w:t>
            </w:r>
          </w:p>
        </w:tc>
      </w:tr>
      <w:tr w:rsidR="00B41589" w:rsidRPr="00C746C4" w:rsidTr="001F553C">
        <w:trPr>
          <w:cantSplit/>
          <w:trHeight w:val="340"/>
        </w:trPr>
        <w:tc>
          <w:tcPr>
            <w:tcW w:w="3690" w:type="pct"/>
            <w:tcBorders>
              <w:right w:val="single" w:sz="12" w:space="0" w:color="auto"/>
            </w:tcBorders>
          </w:tcPr>
          <w:p w:rsidR="00B41589" w:rsidRPr="00C746C4" w:rsidRDefault="00B41589" w:rsidP="001F553C">
            <w:pPr>
              <w:rPr>
                <w:rFonts w:ascii="Times New Roman" w:hAnsi="Times New Roman" w:cs="Times New Roman"/>
                <w:sz w:val="24"/>
                <w:szCs w:val="24"/>
              </w:rPr>
            </w:pPr>
            <w:r w:rsidRPr="00C746C4">
              <w:rPr>
                <w:rFonts w:ascii="Times New Roman" w:hAnsi="Times New Roman" w:cs="Times New Roman"/>
                <w:sz w:val="24"/>
                <w:szCs w:val="24"/>
              </w:rPr>
              <w:t xml:space="preserve"> Language Immersion</w:t>
            </w:r>
          </w:p>
        </w:tc>
        <w:tc>
          <w:tcPr>
            <w:tcW w:w="655" w:type="pct"/>
            <w:tcBorders>
              <w:left w:val="single" w:sz="12" w:space="0" w:color="auto"/>
            </w:tcBorders>
          </w:tcPr>
          <w:p w:rsidR="00B41589" w:rsidRPr="00C746C4" w:rsidRDefault="00BB2102" w:rsidP="001F553C">
            <w:pPr>
              <w:jc w:val="center"/>
              <w:rPr>
                <w:rFonts w:ascii="Times New Roman" w:hAnsi="Times New Roman" w:cs="Times New Roman"/>
                <w:sz w:val="24"/>
                <w:szCs w:val="24"/>
              </w:rPr>
            </w:pPr>
            <w:r>
              <w:rPr>
                <w:rFonts w:ascii="Times New Roman" w:hAnsi="Times New Roman" w:cs="Times New Roman"/>
                <w:sz w:val="24"/>
                <w:szCs w:val="24"/>
              </w:rPr>
              <w:t>2</w:t>
            </w:r>
          </w:p>
        </w:tc>
        <w:tc>
          <w:tcPr>
            <w:tcW w:w="655" w:type="pct"/>
          </w:tcPr>
          <w:p w:rsidR="00B41589" w:rsidRPr="00C746C4" w:rsidRDefault="00BB2102" w:rsidP="00B41589">
            <w:pPr>
              <w:jc w:val="center"/>
              <w:rPr>
                <w:rFonts w:ascii="Times New Roman" w:hAnsi="Times New Roman" w:cs="Times New Roman"/>
                <w:sz w:val="24"/>
                <w:szCs w:val="24"/>
              </w:rPr>
            </w:pPr>
            <w:r>
              <w:rPr>
                <w:rFonts w:ascii="Times New Roman" w:hAnsi="Times New Roman" w:cs="Times New Roman"/>
                <w:sz w:val="24"/>
                <w:szCs w:val="24"/>
              </w:rPr>
              <w:t>6</w:t>
            </w:r>
          </w:p>
        </w:tc>
      </w:tr>
      <w:tr w:rsidR="00B41589" w:rsidRPr="00C746C4" w:rsidTr="001F553C">
        <w:trPr>
          <w:cantSplit/>
          <w:trHeight w:val="340"/>
        </w:trPr>
        <w:tc>
          <w:tcPr>
            <w:tcW w:w="3690" w:type="pct"/>
            <w:tcBorders>
              <w:right w:val="single" w:sz="12" w:space="0" w:color="auto"/>
            </w:tcBorders>
          </w:tcPr>
          <w:p w:rsidR="00B41589" w:rsidRPr="00C746C4" w:rsidRDefault="00B41589" w:rsidP="001F553C">
            <w:pPr>
              <w:rPr>
                <w:rFonts w:ascii="Times New Roman" w:hAnsi="Times New Roman" w:cs="Times New Roman"/>
                <w:sz w:val="24"/>
                <w:szCs w:val="24"/>
              </w:rPr>
            </w:pPr>
            <w:r w:rsidRPr="00C746C4">
              <w:rPr>
                <w:rFonts w:ascii="Times New Roman" w:hAnsi="Times New Roman" w:cs="Times New Roman"/>
                <w:sz w:val="24"/>
                <w:szCs w:val="24"/>
              </w:rPr>
              <w:lastRenderedPageBreak/>
              <w:t xml:space="preserve"> Silent way and Desuggestopedia</w:t>
            </w:r>
          </w:p>
        </w:tc>
        <w:tc>
          <w:tcPr>
            <w:tcW w:w="655" w:type="pct"/>
            <w:tcBorders>
              <w:left w:val="single" w:sz="12" w:space="0" w:color="auto"/>
            </w:tcBorders>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2</w:t>
            </w:r>
          </w:p>
        </w:tc>
        <w:tc>
          <w:tcPr>
            <w:tcW w:w="655" w:type="pct"/>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6</w:t>
            </w:r>
          </w:p>
        </w:tc>
      </w:tr>
      <w:tr w:rsidR="00B41589" w:rsidRPr="00C746C4" w:rsidTr="001F553C">
        <w:trPr>
          <w:cantSplit/>
          <w:trHeight w:val="340"/>
        </w:trPr>
        <w:tc>
          <w:tcPr>
            <w:tcW w:w="3690" w:type="pct"/>
            <w:tcBorders>
              <w:right w:val="single" w:sz="12" w:space="0" w:color="auto"/>
            </w:tcBorders>
          </w:tcPr>
          <w:p w:rsidR="00B41589" w:rsidRPr="00C746C4" w:rsidRDefault="00B41589" w:rsidP="001F553C">
            <w:pPr>
              <w:rPr>
                <w:rFonts w:ascii="Times New Roman" w:hAnsi="Times New Roman" w:cs="Times New Roman"/>
                <w:sz w:val="24"/>
                <w:szCs w:val="24"/>
              </w:rPr>
            </w:pPr>
            <w:r w:rsidRPr="00C746C4">
              <w:rPr>
                <w:rFonts w:ascii="Times New Roman" w:hAnsi="Times New Roman" w:cs="Times New Roman"/>
                <w:sz w:val="24"/>
                <w:szCs w:val="24"/>
              </w:rPr>
              <w:t xml:space="preserve"> Total Physical Response and the Direct Method</w:t>
            </w:r>
          </w:p>
        </w:tc>
        <w:tc>
          <w:tcPr>
            <w:tcW w:w="655" w:type="pct"/>
            <w:tcBorders>
              <w:left w:val="single" w:sz="12" w:space="0" w:color="auto"/>
            </w:tcBorders>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1</w:t>
            </w:r>
          </w:p>
        </w:tc>
        <w:tc>
          <w:tcPr>
            <w:tcW w:w="655" w:type="pct"/>
          </w:tcPr>
          <w:p w:rsidR="00B41589" w:rsidRPr="00C746C4" w:rsidRDefault="00B41589" w:rsidP="00B41589">
            <w:pPr>
              <w:jc w:val="center"/>
              <w:rPr>
                <w:rFonts w:ascii="Times New Roman" w:hAnsi="Times New Roman" w:cs="Times New Roman"/>
                <w:sz w:val="24"/>
                <w:szCs w:val="24"/>
              </w:rPr>
            </w:pPr>
            <w:r w:rsidRPr="00C746C4">
              <w:rPr>
                <w:rFonts w:ascii="Times New Roman" w:hAnsi="Times New Roman" w:cs="Times New Roman"/>
                <w:sz w:val="24"/>
                <w:szCs w:val="24"/>
              </w:rPr>
              <w:t>3</w:t>
            </w:r>
          </w:p>
        </w:tc>
      </w:tr>
      <w:tr w:rsidR="00B41589" w:rsidRPr="00C746C4" w:rsidTr="001F553C">
        <w:trPr>
          <w:cantSplit/>
          <w:trHeight w:val="340"/>
        </w:trPr>
        <w:tc>
          <w:tcPr>
            <w:tcW w:w="3690" w:type="pct"/>
            <w:tcBorders>
              <w:right w:val="single" w:sz="12" w:space="0" w:color="auto"/>
            </w:tcBorders>
          </w:tcPr>
          <w:p w:rsidR="00B41589" w:rsidRPr="00C746C4" w:rsidRDefault="00B41589" w:rsidP="001F553C">
            <w:pPr>
              <w:rPr>
                <w:rFonts w:ascii="Times New Roman" w:hAnsi="Times New Roman" w:cs="Times New Roman"/>
                <w:sz w:val="24"/>
                <w:szCs w:val="24"/>
              </w:rPr>
            </w:pPr>
            <w:r w:rsidRPr="00C746C4">
              <w:rPr>
                <w:rFonts w:ascii="Times New Roman" w:hAnsi="Times New Roman" w:cs="Times New Roman"/>
                <w:sz w:val="24"/>
                <w:szCs w:val="24"/>
              </w:rPr>
              <w:t xml:space="preserve"> Methods of teaching listening and speaking</w:t>
            </w:r>
          </w:p>
        </w:tc>
        <w:tc>
          <w:tcPr>
            <w:tcW w:w="655" w:type="pct"/>
            <w:tcBorders>
              <w:left w:val="single" w:sz="12" w:space="0" w:color="auto"/>
            </w:tcBorders>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1</w:t>
            </w:r>
          </w:p>
        </w:tc>
        <w:tc>
          <w:tcPr>
            <w:tcW w:w="655" w:type="pct"/>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3</w:t>
            </w:r>
          </w:p>
        </w:tc>
      </w:tr>
      <w:tr w:rsidR="00B41589" w:rsidRPr="00C746C4" w:rsidTr="001F553C">
        <w:trPr>
          <w:cantSplit/>
          <w:trHeight w:val="340"/>
        </w:trPr>
        <w:tc>
          <w:tcPr>
            <w:tcW w:w="3690" w:type="pct"/>
            <w:tcBorders>
              <w:right w:val="single" w:sz="12" w:space="0" w:color="auto"/>
            </w:tcBorders>
          </w:tcPr>
          <w:p w:rsidR="00B41589" w:rsidRPr="00C746C4" w:rsidRDefault="00B41589" w:rsidP="001F553C">
            <w:pPr>
              <w:rPr>
                <w:rFonts w:ascii="Times New Roman" w:hAnsi="Times New Roman" w:cs="Times New Roman"/>
                <w:sz w:val="24"/>
                <w:szCs w:val="24"/>
              </w:rPr>
            </w:pPr>
            <w:r w:rsidRPr="00C746C4">
              <w:rPr>
                <w:rFonts w:ascii="Times New Roman" w:hAnsi="Times New Roman" w:cs="Times New Roman"/>
                <w:sz w:val="24"/>
                <w:szCs w:val="24"/>
              </w:rPr>
              <w:t xml:space="preserve"> Methods of teaching reading and writing</w:t>
            </w:r>
          </w:p>
        </w:tc>
        <w:tc>
          <w:tcPr>
            <w:tcW w:w="655" w:type="pct"/>
            <w:tcBorders>
              <w:left w:val="single" w:sz="12" w:space="0" w:color="auto"/>
            </w:tcBorders>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1</w:t>
            </w:r>
          </w:p>
        </w:tc>
        <w:tc>
          <w:tcPr>
            <w:tcW w:w="655" w:type="pct"/>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3</w:t>
            </w:r>
          </w:p>
        </w:tc>
      </w:tr>
      <w:tr w:rsidR="00B41589" w:rsidRPr="00C746C4" w:rsidTr="001F553C">
        <w:trPr>
          <w:cantSplit/>
          <w:trHeight w:val="340"/>
        </w:trPr>
        <w:tc>
          <w:tcPr>
            <w:tcW w:w="3690" w:type="pct"/>
            <w:tcBorders>
              <w:right w:val="single" w:sz="12" w:space="0" w:color="auto"/>
            </w:tcBorders>
          </w:tcPr>
          <w:p w:rsidR="00B41589" w:rsidRPr="00C746C4" w:rsidRDefault="00B41589" w:rsidP="001F553C">
            <w:pPr>
              <w:rPr>
                <w:rFonts w:ascii="Times New Roman" w:hAnsi="Times New Roman" w:cs="Times New Roman"/>
                <w:sz w:val="24"/>
                <w:szCs w:val="24"/>
              </w:rPr>
            </w:pPr>
            <w:r w:rsidRPr="00C746C4">
              <w:rPr>
                <w:rFonts w:ascii="Times New Roman" w:hAnsi="Times New Roman" w:cs="Times New Roman"/>
                <w:sz w:val="24"/>
                <w:szCs w:val="24"/>
              </w:rPr>
              <w:t xml:space="preserve"> Methods of teaching grammar and vocabulary</w:t>
            </w:r>
          </w:p>
        </w:tc>
        <w:tc>
          <w:tcPr>
            <w:tcW w:w="655" w:type="pct"/>
            <w:tcBorders>
              <w:left w:val="single" w:sz="12" w:space="0" w:color="auto"/>
            </w:tcBorders>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1</w:t>
            </w:r>
          </w:p>
        </w:tc>
        <w:tc>
          <w:tcPr>
            <w:tcW w:w="655" w:type="pct"/>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3</w:t>
            </w:r>
          </w:p>
        </w:tc>
      </w:tr>
      <w:tr w:rsidR="00B41589" w:rsidRPr="00C746C4" w:rsidTr="001F553C">
        <w:trPr>
          <w:cantSplit/>
          <w:trHeight w:val="340"/>
        </w:trPr>
        <w:tc>
          <w:tcPr>
            <w:tcW w:w="3690" w:type="pct"/>
            <w:tcBorders>
              <w:right w:val="single" w:sz="12" w:space="0" w:color="auto"/>
            </w:tcBorders>
          </w:tcPr>
          <w:p w:rsidR="00B41589" w:rsidRPr="00C746C4" w:rsidRDefault="00B41589" w:rsidP="001F553C">
            <w:pPr>
              <w:rPr>
                <w:rFonts w:ascii="Times New Roman" w:hAnsi="Times New Roman" w:cs="Times New Roman"/>
                <w:sz w:val="24"/>
                <w:szCs w:val="24"/>
              </w:rPr>
            </w:pPr>
            <w:r w:rsidRPr="00C746C4">
              <w:rPr>
                <w:rFonts w:ascii="Times New Roman" w:hAnsi="Times New Roman" w:cs="Times New Roman"/>
                <w:sz w:val="24"/>
                <w:szCs w:val="24"/>
              </w:rPr>
              <w:t xml:space="preserve"> Methods of teaching Literature</w:t>
            </w:r>
          </w:p>
        </w:tc>
        <w:tc>
          <w:tcPr>
            <w:tcW w:w="655" w:type="pct"/>
            <w:tcBorders>
              <w:left w:val="single" w:sz="12" w:space="0" w:color="auto"/>
            </w:tcBorders>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1</w:t>
            </w:r>
          </w:p>
        </w:tc>
        <w:tc>
          <w:tcPr>
            <w:tcW w:w="655" w:type="pct"/>
          </w:tcPr>
          <w:p w:rsidR="00B41589" w:rsidRPr="00C746C4" w:rsidRDefault="00B41589" w:rsidP="001F553C">
            <w:pPr>
              <w:jc w:val="center"/>
              <w:rPr>
                <w:rFonts w:ascii="Times New Roman" w:hAnsi="Times New Roman" w:cs="Times New Roman"/>
                <w:sz w:val="24"/>
                <w:szCs w:val="24"/>
              </w:rPr>
            </w:pPr>
            <w:r w:rsidRPr="00C746C4">
              <w:rPr>
                <w:rFonts w:ascii="Times New Roman" w:hAnsi="Times New Roman" w:cs="Times New Roman"/>
                <w:sz w:val="24"/>
                <w:szCs w:val="24"/>
              </w:rPr>
              <w:t>3</w:t>
            </w:r>
          </w:p>
        </w:tc>
      </w:tr>
    </w:tbl>
    <w:p w:rsidR="002C0BAB" w:rsidRPr="00C746C4" w:rsidRDefault="002C0BAB" w:rsidP="002C0BAB">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982"/>
        <w:gridCol w:w="1204"/>
        <w:gridCol w:w="1296"/>
        <w:gridCol w:w="1512"/>
        <w:gridCol w:w="1510"/>
        <w:gridCol w:w="1143"/>
        <w:gridCol w:w="1420"/>
      </w:tblGrid>
      <w:tr w:rsidR="002C0BAB" w:rsidRPr="00C746C4" w:rsidTr="001F553C">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2.  Course components (total contact hours and credits per semester):</w:t>
            </w:r>
          </w:p>
        </w:tc>
      </w:tr>
      <w:tr w:rsidR="002C0BAB" w:rsidRPr="00C746C4" w:rsidTr="001F553C">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Laboratory/</w:t>
            </w:r>
          </w:p>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Total</w:t>
            </w:r>
          </w:p>
        </w:tc>
      </w:tr>
      <w:tr w:rsidR="002C0BAB" w:rsidRPr="00C746C4" w:rsidTr="001F553C">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Contact</w:t>
            </w:r>
          </w:p>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2C0BAB" w:rsidRPr="00C746C4" w:rsidRDefault="00BB2102" w:rsidP="002C0BAB">
            <w:pPr>
              <w:rPr>
                <w:rFonts w:ascii="Times New Roman" w:hAnsi="Times New Roman" w:cs="Times New Roman"/>
                <w:b/>
                <w:bCs/>
                <w:sz w:val="24"/>
                <w:szCs w:val="24"/>
              </w:rPr>
            </w:pPr>
            <w:r>
              <w:rPr>
                <w:rFonts w:ascii="Times New Roman" w:hAnsi="Times New Roman" w:cs="Times New Roman"/>
                <w:b/>
                <w:bCs/>
                <w:sz w:val="24"/>
                <w:szCs w:val="24"/>
              </w:rPr>
              <w:t>45</w:t>
            </w:r>
          </w:p>
        </w:tc>
        <w:tc>
          <w:tcPr>
            <w:tcW w:w="636" w:type="pct"/>
            <w:tcBorders>
              <w:top w:val="single" w:sz="12" w:space="0" w:color="auto"/>
              <w:left w:val="single" w:sz="4" w:space="0" w:color="auto"/>
              <w:bottom w:val="single" w:sz="4" w:space="0" w:color="auto"/>
              <w:right w:val="single" w:sz="4" w:space="0" w:color="auto"/>
            </w:tcBorders>
            <w:vAlign w:val="center"/>
          </w:tcPr>
          <w:p w:rsidR="002C0BAB" w:rsidRPr="00C746C4" w:rsidRDefault="002C0BAB" w:rsidP="002C0BAB">
            <w:pPr>
              <w:rPr>
                <w:rFonts w:ascii="Times New Roman" w:hAnsi="Times New Roman" w:cs="Times New Roman"/>
                <w:b/>
                <w:bCs/>
                <w:sz w:val="24"/>
                <w:szCs w:val="24"/>
              </w:rPr>
            </w:pPr>
          </w:p>
        </w:tc>
        <w:tc>
          <w:tcPr>
            <w:tcW w:w="742" w:type="pct"/>
            <w:tcBorders>
              <w:top w:val="single" w:sz="12" w:space="0" w:color="auto"/>
              <w:left w:val="single" w:sz="4" w:space="0" w:color="auto"/>
              <w:bottom w:val="single" w:sz="4" w:space="0" w:color="auto"/>
              <w:right w:val="single" w:sz="4" w:space="0" w:color="auto"/>
            </w:tcBorders>
            <w:vAlign w:val="center"/>
          </w:tcPr>
          <w:p w:rsidR="002C0BAB" w:rsidRPr="00C746C4" w:rsidRDefault="002C0BAB" w:rsidP="002C0BAB">
            <w:pPr>
              <w:rPr>
                <w:rFonts w:ascii="Times New Roman" w:hAnsi="Times New Roman" w:cs="Times New Roman"/>
                <w:b/>
                <w:bCs/>
                <w:sz w:val="24"/>
                <w:szCs w:val="24"/>
              </w:rPr>
            </w:pPr>
          </w:p>
        </w:tc>
        <w:tc>
          <w:tcPr>
            <w:tcW w:w="741" w:type="pct"/>
            <w:tcBorders>
              <w:top w:val="single" w:sz="12" w:space="0" w:color="auto"/>
              <w:left w:val="single" w:sz="4" w:space="0" w:color="auto"/>
              <w:bottom w:val="single" w:sz="4" w:space="0" w:color="auto"/>
              <w:right w:val="single" w:sz="4" w:space="0" w:color="auto"/>
            </w:tcBorders>
            <w:vAlign w:val="center"/>
          </w:tcPr>
          <w:p w:rsidR="002C0BAB" w:rsidRPr="00C746C4" w:rsidRDefault="002C0BAB" w:rsidP="002C0BAB">
            <w:pPr>
              <w:rPr>
                <w:rFonts w:ascii="Times New Roman" w:hAnsi="Times New Roman" w:cs="Times New Roman"/>
                <w:b/>
                <w:bCs/>
                <w:sz w:val="24"/>
                <w:szCs w:val="24"/>
              </w:rPr>
            </w:pPr>
          </w:p>
        </w:tc>
        <w:tc>
          <w:tcPr>
            <w:tcW w:w="561" w:type="pct"/>
            <w:tcBorders>
              <w:top w:val="single" w:sz="12" w:space="0" w:color="auto"/>
              <w:left w:val="single" w:sz="4" w:space="0" w:color="auto"/>
              <w:bottom w:val="single" w:sz="4" w:space="0" w:color="auto"/>
              <w:right w:val="single" w:sz="12" w:space="0" w:color="auto"/>
            </w:tcBorders>
            <w:vAlign w:val="center"/>
          </w:tcPr>
          <w:p w:rsidR="002C0BAB" w:rsidRPr="00C746C4" w:rsidRDefault="002C0BAB" w:rsidP="002C0BAB">
            <w:pPr>
              <w:rPr>
                <w:rFonts w:ascii="Times New Roman" w:hAnsi="Times New Roman" w:cs="Times New Roman"/>
                <w:b/>
                <w:bCs/>
                <w:sz w:val="24"/>
                <w:szCs w:val="24"/>
              </w:rPr>
            </w:pPr>
          </w:p>
        </w:tc>
        <w:tc>
          <w:tcPr>
            <w:tcW w:w="697" w:type="pct"/>
            <w:tcBorders>
              <w:top w:val="single" w:sz="12" w:space="0" w:color="auto"/>
              <w:left w:val="single" w:sz="12" w:space="0" w:color="auto"/>
              <w:bottom w:val="single" w:sz="4" w:space="0" w:color="auto"/>
              <w:right w:val="single" w:sz="12" w:space="0" w:color="auto"/>
            </w:tcBorders>
            <w:vAlign w:val="center"/>
          </w:tcPr>
          <w:p w:rsidR="002C0BAB" w:rsidRPr="00C746C4" w:rsidRDefault="00B21E46" w:rsidP="002C0BAB">
            <w:pPr>
              <w:rPr>
                <w:rFonts w:ascii="Times New Roman" w:hAnsi="Times New Roman" w:cs="Times New Roman"/>
                <w:b/>
                <w:bCs/>
                <w:sz w:val="24"/>
                <w:szCs w:val="24"/>
              </w:rPr>
            </w:pPr>
            <w:r w:rsidRPr="00C746C4">
              <w:rPr>
                <w:rFonts w:ascii="Times New Roman" w:hAnsi="Times New Roman" w:cs="Times New Roman"/>
                <w:b/>
                <w:bCs/>
                <w:sz w:val="24"/>
                <w:szCs w:val="24"/>
              </w:rPr>
              <w:t>45</w:t>
            </w:r>
          </w:p>
        </w:tc>
      </w:tr>
      <w:tr w:rsidR="002C0BAB" w:rsidRPr="00C746C4" w:rsidTr="001F553C">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2C0BAB" w:rsidRPr="00C746C4" w:rsidRDefault="00BB2102" w:rsidP="002C0BAB">
            <w:pPr>
              <w:rPr>
                <w:rFonts w:ascii="Times New Roman" w:hAnsi="Times New Roman" w:cs="Times New Roman"/>
                <w:b/>
                <w:bCs/>
                <w:sz w:val="24"/>
                <w:szCs w:val="24"/>
              </w:rPr>
            </w:pPr>
            <w:r>
              <w:rPr>
                <w:rFonts w:ascii="Times New Roman" w:hAnsi="Times New Roman" w:cs="Times New Roman"/>
                <w:b/>
                <w:bCs/>
                <w:sz w:val="24"/>
                <w:szCs w:val="24"/>
              </w:rPr>
              <w:t>45</w:t>
            </w:r>
          </w:p>
        </w:tc>
        <w:tc>
          <w:tcPr>
            <w:tcW w:w="636" w:type="pct"/>
            <w:tcBorders>
              <w:top w:val="single" w:sz="4" w:space="0" w:color="auto"/>
              <w:left w:val="single" w:sz="4" w:space="0" w:color="auto"/>
              <w:bottom w:val="single" w:sz="4" w:space="0" w:color="auto"/>
              <w:right w:val="single" w:sz="4" w:space="0" w:color="auto"/>
            </w:tcBorders>
            <w:vAlign w:val="center"/>
          </w:tcPr>
          <w:p w:rsidR="002C0BAB" w:rsidRPr="00C746C4"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2C0BAB" w:rsidRPr="00C746C4"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2C0BAB" w:rsidRPr="00C746C4"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2C0BAB" w:rsidRPr="00C746C4"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2C0BAB" w:rsidRPr="00C746C4" w:rsidRDefault="00B21E46" w:rsidP="002C0BAB">
            <w:pPr>
              <w:rPr>
                <w:rFonts w:ascii="Times New Roman" w:hAnsi="Times New Roman" w:cs="Times New Roman"/>
                <w:b/>
                <w:bCs/>
                <w:sz w:val="24"/>
                <w:szCs w:val="24"/>
              </w:rPr>
            </w:pPr>
            <w:r w:rsidRPr="00C746C4">
              <w:rPr>
                <w:rFonts w:ascii="Times New Roman" w:hAnsi="Times New Roman" w:cs="Times New Roman"/>
                <w:b/>
                <w:bCs/>
                <w:sz w:val="24"/>
                <w:szCs w:val="24"/>
              </w:rPr>
              <w:t>45</w:t>
            </w:r>
          </w:p>
        </w:tc>
      </w:tr>
      <w:tr w:rsidR="002C0BAB" w:rsidRPr="00C746C4" w:rsidTr="001F553C">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2C0BAB" w:rsidRPr="00C746C4" w:rsidRDefault="00B21E46" w:rsidP="002C0BAB">
            <w:pPr>
              <w:rPr>
                <w:rFonts w:ascii="Times New Roman" w:hAnsi="Times New Roman" w:cs="Times New Roman"/>
                <w:b/>
                <w:bCs/>
                <w:sz w:val="24"/>
                <w:szCs w:val="24"/>
              </w:rPr>
            </w:pPr>
            <w:r w:rsidRPr="00C746C4">
              <w:rPr>
                <w:rFonts w:ascii="Times New Roman" w:hAnsi="Times New Roman" w:cs="Times New Roman"/>
                <w:b/>
                <w:bCs/>
                <w:sz w:val="24"/>
                <w:szCs w:val="24"/>
              </w:rPr>
              <w:t>3</w:t>
            </w:r>
          </w:p>
        </w:tc>
        <w:tc>
          <w:tcPr>
            <w:tcW w:w="636" w:type="pct"/>
            <w:tcBorders>
              <w:top w:val="single" w:sz="4" w:space="0" w:color="auto"/>
              <w:left w:val="single" w:sz="4" w:space="0" w:color="auto"/>
              <w:bottom w:val="single" w:sz="4" w:space="0" w:color="auto"/>
              <w:right w:val="single" w:sz="4" w:space="0" w:color="auto"/>
            </w:tcBorders>
            <w:vAlign w:val="center"/>
          </w:tcPr>
          <w:p w:rsidR="002C0BAB" w:rsidRPr="00C746C4"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4" w:space="0" w:color="auto"/>
              <w:right w:val="single" w:sz="4" w:space="0" w:color="auto"/>
            </w:tcBorders>
            <w:vAlign w:val="center"/>
          </w:tcPr>
          <w:p w:rsidR="002C0BAB" w:rsidRPr="00C746C4"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4" w:space="0" w:color="auto"/>
              <w:right w:val="single" w:sz="4" w:space="0" w:color="auto"/>
            </w:tcBorders>
            <w:vAlign w:val="center"/>
          </w:tcPr>
          <w:p w:rsidR="002C0BAB" w:rsidRPr="00C746C4"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4" w:space="0" w:color="auto"/>
              <w:right w:val="single" w:sz="12" w:space="0" w:color="auto"/>
            </w:tcBorders>
            <w:vAlign w:val="center"/>
          </w:tcPr>
          <w:p w:rsidR="002C0BAB" w:rsidRPr="00C746C4"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4" w:space="0" w:color="auto"/>
              <w:right w:val="single" w:sz="12" w:space="0" w:color="auto"/>
            </w:tcBorders>
            <w:vAlign w:val="center"/>
          </w:tcPr>
          <w:p w:rsidR="002C0BAB" w:rsidRPr="00C746C4" w:rsidRDefault="00B21E46" w:rsidP="002C0BAB">
            <w:pPr>
              <w:rPr>
                <w:rFonts w:ascii="Times New Roman" w:hAnsi="Times New Roman" w:cs="Times New Roman"/>
                <w:b/>
                <w:bCs/>
                <w:sz w:val="24"/>
                <w:szCs w:val="24"/>
              </w:rPr>
            </w:pPr>
            <w:r w:rsidRPr="00C746C4">
              <w:rPr>
                <w:rFonts w:ascii="Times New Roman" w:hAnsi="Times New Roman" w:cs="Times New Roman"/>
                <w:b/>
                <w:bCs/>
                <w:sz w:val="24"/>
                <w:szCs w:val="24"/>
              </w:rPr>
              <w:t>3</w:t>
            </w:r>
          </w:p>
        </w:tc>
      </w:tr>
      <w:tr w:rsidR="002C0BAB" w:rsidRPr="00C746C4" w:rsidTr="001F553C">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2C0BAB" w:rsidRPr="00C746C4" w:rsidRDefault="00B21E46" w:rsidP="002C0BAB">
            <w:pPr>
              <w:rPr>
                <w:rFonts w:ascii="Times New Roman" w:hAnsi="Times New Roman" w:cs="Times New Roman"/>
                <w:b/>
                <w:bCs/>
                <w:sz w:val="24"/>
                <w:szCs w:val="24"/>
              </w:rPr>
            </w:pPr>
            <w:r w:rsidRPr="00C746C4">
              <w:rPr>
                <w:rFonts w:ascii="Times New Roman" w:hAnsi="Times New Roman" w:cs="Times New Roman"/>
                <w:b/>
                <w:bCs/>
                <w:sz w:val="24"/>
                <w:szCs w:val="24"/>
              </w:rPr>
              <w:t>3</w:t>
            </w:r>
          </w:p>
        </w:tc>
        <w:tc>
          <w:tcPr>
            <w:tcW w:w="636" w:type="pct"/>
            <w:tcBorders>
              <w:top w:val="single" w:sz="4" w:space="0" w:color="auto"/>
              <w:left w:val="single" w:sz="4" w:space="0" w:color="auto"/>
              <w:bottom w:val="single" w:sz="12" w:space="0" w:color="auto"/>
              <w:right w:val="single" w:sz="4" w:space="0" w:color="auto"/>
            </w:tcBorders>
            <w:vAlign w:val="center"/>
          </w:tcPr>
          <w:p w:rsidR="002C0BAB" w:rsidRPr="00C746C4" w:rsidRDefault="002C0BAB" w:rsidP="002C0BAB">
            <w:pPr>
              <w:rPr>
                <w:rFonts w:ascii="Times New Roman" w:hAnsi="Times New Roman" w:cs="Times New Roman"/>
                <w:b/>
                <w:bCs/>
                <w:sz w:val="24"/>
                <w:szCs w:val="24"/>
              </w:rPr>
            </w:pPr>
          </w:p>
        </w:tc>
        <w:tc>
          <w:tcPr>
            <w:tcW w:w="742" w:type="pct"/>
            <w:tcBorders>
              <w:top w:val="single" w:sz="4" w:space="0" w:color="auto"/>
              <w:left w:val="single" w:sz="4" w:space="0" w:color="auto"/>
              <w:bottom w:val="single" w:sz="12" w:space="0" w:color="auto"/>
              <w:right w:val="single" w:sz="4" w:space="0" w:color="auto"/>
            </w:tcBorders>
            <w:vAlign w:val="center"/>
          </w:tcPr>
          <w:p w:rsidR="002C0BAB" w:rsidRPr="00C746C4" w:rsidRDefault="002C0BAB" w:rsidP="002C0BAB">
            <w:pPr>
              <w:rPr>
                <w:rFonts w:ascii="Times New Roman" w:hAnsi="Times New Roman" w:cs="Times New Roman"/>
                <w:b/>
                <w:bCs/>
                <w:sz w:val="24"/>
                <w:szCs w:val="24"/>
              </w:rPr>
            </w:pPr>
          </w:p>
        </w:tc>
        <w:tc>
          <w:tcPr>
            <w:tcW w:w="741" w:type="pct"/>
            <w:tcBorders>
              <w:top w:val="single" w:sz="4" w:space="0" w:color="auto"/>
              <w:left w:val="single" w:sz="4" w:space="0" w:color="auto"/>
              <w:bottom w:val="single" w:sz="12" w:space="0" w:color="auto"/>
              <w:right w:val="single" w:sz="4" w:space="0" w:color="auto"/>
            </w:tcBorders>
            <w:vAlign w:val="center"/>
          </w:tcPr>
          <w:p w:rsidR="002C0BAB" w:rsidRPr="00C746C4" w:rsidRDefault="002C0BAB" w:rsidP="002C0BAB">
            <w:pPr>
              <w:rPr>
                <w:rFonts w:ascii="Times New Roman" w:hAnsi="Times New Roman" w:cs="Times New Roman"/>
                <w:b/>
                <w:bCs/>
                <w:sz w:val="24"/>
                <w:szCs w:val="24"/>
              </w:rPr>
            </w:pPr>
          </w:p>
        </w:tc>
        <w:tc>
          <w:tcPr>
            <w:tcW w:w="561" w:type="pct"/>
            <w:tcBorders>
              <w:top w:val="single" w:sz="4" w:space="0" w:color="auto"/>
              <w:left w:val="single" w:sz="4" w:space="0" w:color="auto"/>
              <w:bottom w:val="single" w:sz="12" w:space="0" w:color="auto"/>
              <w:right w:val="single" w:sz="12" w:space="0" w:color="auto"/>
            </w:tcBorders>
            <w:vAlign w:val="center"/>
          </w:tcPr>
          <w:p w:rsidR="002C0BAB" w:rsidRPr="00C746C4" w:rsidRDefault="002C0BAB" w:rsidP="002C0BAB">
            <w:pPr>
              <w:rPr>
                <w:rFonts w:ascii="Times New Roman" w:hAnsi="Times New Roman" w:cs="Times New Roman"/>
                <w:b/>
                <w:bCs/>
                <w:sz w:val="24"/>
                <w:szCs w:val="24"/>
              </w:rPr>
            </w:pPr>
          </w:p>
        </w:tc>
        <w:tc>
          <w:tcPr>
            <w:tcW w:w="697" w:type="pct"/>
            <w:tcBorders>
              <w:top w:val="single" w:sz="4" w:space="0" w:color="auto"/>
              <w:left w:val="single" w:sz="12" w:space="0" w:color="auto"/>
              <w:bottom w:val="single" w:sz="12" w:space="0" w:color="auto"/>
              <w:right w:val="single" w:sz="12" w:space="0" w:color="auto"/>
            </w:tcBorders>
            <w:vAlign w:val="center"/>
          </w:tcPr>
          <w:p w:rsidR="002C0BAB" w:rsidRPr="00C746C4" w:rsidRDefault="00B21E46" w:rsidP="002C0BAB">
            <w:pPr>
              <w:rPr>
                <w:rFonts w:ascii="Times New Roman" w:hAnsi="Times New Roman" w:cs="Times New Roman"/>
                <w:b/>
                <w:bCs/>
                <w:sz w:val="24"/>
                <w:szCs w:val="24"/>
              </w:rPr>
            </w:pPr>
            <w:r w:rsidRPr="00C746C4">
              <w:rPr>
                <w:rFonts w:ascii="Times New Roman" w:hAnsi="Times New Roman" w:cs="Times New Roman"/>
                <w:b/>
                <w:bCs/>
                <w:sz w:val="24"/>
                <w:szCs w:val="24"/>
              </w:rPr>
              <w:t>3</w:t>
            </w:r>
          </w:p>
        </w:tc>
      </w:tr>
    </w:tbl>
    <w:p w:rsidR="002C0BAB" w:rsidRPr="00C746C4" w:rsidRDefault="002C0BAB" w:rsidP="002C0BAB">
      <w:pPr>
        <w:rPr>
          <w:rFonts w:ascii="Times New Roman" w:hAnsi="Times New Roman" w:cs="Times New Roman"/>
          <w:sz w:val="24"/>
          <w:szCs w:val="24"/>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2C0BAB" w:rsidRPr="00C746C4" w:rsidTr="001F553C">
        <w:trPr>
          <w:trHeight w:val="647"/>
        </w:trPr>
        <w:tc>
          <w:tcPr>
            <w:tcW w:w="5000" w:type="pct"/>
            <w:vAlign w:val="center"/>
          </w:tcPr>
          <w:p w:rsidR="002C0BAB" w:rsidRPr="00C746C4" w:rsidRDefault="003D4FE5" w:rsidP="002C0BAB">
            <w:pP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32" type="#_x0000_t202" style="position:absolute;margin-left:381.15pt;margin-top:-1.6pt;width:39.75pt;height:17.3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" fillcolor="white [3201]" strokeweight=".5pt">
                  <v:textbox>
                    <w:txbxContent>
                      <w:p w:rsidR="001F553C" w:rsidRDefault="001F553C">
                        <w:r>
                          <w:t>NIL</w:t>
                        </w:r>
                      </w:p>
                    </w:txbxContent>
                  </v:textbox>
                </v:shape>
              </w:pict>
            </w:r>
            <w:r>
              <w:rPr>
                <w:rFonts w:ascii="Times New Roman" w:hAnsi="Times New Roman" w:cs="Times New Roman"/>
                <w:noProof/>
                <w:sz w:val="24"/>
                <w:szCs w:val="24"/>
              </w:rPr>
              <w:pict>
                <v:rect id="Rectangle 36" o:spid="_x0000_s1033" style="position:absolute;margin-left:381.5pt;margin-top:1.75pt;width:35.75pt;height:14.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"/>
              </w:pict>
            </w:r>
            <w:r w:rsidR="002C0BAB" w:rsidRPr="00C746C4">
              <w:rPr>
                <w:rFonts w:ascii="Times New Roman" w:hAnsi="Times New Roman" w:cs="Times New Roman"/>
                <w:sz w:val="24"/>
                <w:szCs w:val="24"/>
              </w:rPr>
              <w:t xml:space="preserve">3. Additional private study/learning hours expected for students per week. </w:t>
            </w:r>
          </w:p>
        </w:tc>
      </w:tr>
    </w:tbl>
    <w:p w:rsidR="002C0BAB" w:rsidRPr="00C746C4" w:rsidRDefault="002C0BAB" w:rsidP="002C0BAB">
      <w:pP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6"/>
        <w:gridCol w:w="4878"/>
        <w:gridCol w:w="2382"/>
        <w:gridCol w:w="2172"/>
      </w:tblGrid>
      <w:tr w:rsidR="002C0BAB" w:rsidRPr="00C746C4" w:rsidTr="001F553C">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4. Course Learning Outcomes in NQF Domains of Learning and Alignment with Assessment Methods and Teaching Strategy</w:t>
            </w:r>
          </w:p>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sz w:val="24"/>
                <w:szCs w:val="24"/>
              </w:rPr>
            </w:pPr>
          </w:p>
        </w:tc>
      </w:tr>
      <w:tr w:rsidR="002C0BAB" w:rsidRPr="00C746C4" w:rsidTr="001F553C">
        <w:trPr>
          <w:trHeight w:val="656"/>
        </w:trPr>
        <w:tc>
          <w:tcPr>
            <w:tcW w:w="5000" w:type="pct"/>
            <w:gridSpan w:val="4"/>
            <w:tcBorders>
              <w:top w:val="single" w:sz="4" w:space="0" w:color="auto"/>
              <w:left w:val="single" w:sz="12" w:space="0" w:color="auto"/>
              <w:right w:val="single" w:sz="12" w:space="0" w:color="auto"/>
            </w:tcBorders>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 xml:space="preserve">On the table below are the five NQF Learning Domains, numbered in the left column. </w:t>
            </w:r>
          </w:p>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b/>
                <w:bCs/>
                <w:sz w:val="24"/>
                <w:szCs w:val="24"/>
                <w:u w:val="single"/>
              </w:rPr>
              <w:t>First</w:t>
            </w:r>
            <w:r w:rsidRPr="00C746C4">
              <w:rPr>
                <w:rFonts w:ascii="Times New Roman" w:hAnsi="Times New Roman" w:cs="Times New Roman"/>
                <w:sz w:val="24"/>
                <w:szCs w:val="24"/>
              </w:rPr>
              <w:t xml:space="preserve">, insert the suitable and measurable course learning outcomes required in the appropriate learning domains (see suggestions below the table). </w:t>
            </w:r>
            <w:r w:rsidRPr="00C746C4">
              <w:rPr>
                <w:rFonts w:ascii="Times New Roman" w:hAnsi="Times New Roman" w:cs="Times New Roman"/>
                <w:b/>
                <w:bCs/>
                <w:sz w:val="24"/>
                <w:szCs w:val="24"/>
                <w:u w:val="single"/>
              </w:rPr>
              <w:t>Second</w:t>
            </w:r>
            <w:r w:rsidRPr="00C746C4">
              <w:rPr>
                <w:rFonts w:ascii="Times New Roman" w:hAnsi="Times New Roman" w:cs="Times New Roman"/>
                <w:sz w:val="24"/>
                <w:szCs w:val="24"/>
              </w:rPr>
              <w:t xml:space="preserve">, insert supporting teaching strategies that fit and </w:t>
            </w:r>
            <w:r w:rsidRPr="00C746C4">
              <w:rPr>
                <w:rFonts w:ascii="Times New Roman" w:hAnsi="Times New Roman" w:cs="Times New Roman"/>
                <w:sz w:val="24"/>
                <w:szCs w:val="24"/>
              </w:rPr>
              <w:lastRenderedPageBreak/>
              <w:t xml:space="preserve">align with the assessment methods and intended learning outcomes. </w:t>
            </w:r>
            <w:r w:rsidRPr="00C746C4">
              <w:rPr>
                <w:rFonts w:ascii="Times New Roman" w:hAnsi="Times New Roman" w:cs="Times New Roman"/>
                <w:b/>
                <w:bCs/>
                <w:sz w:val="24"/>
                <w:szCs w:val="24"/>
                <w:u w:val="single"/>
              </w:rPr>
              <w:t>Third</w:t>
            </w:r>
            <w:r w:rsidRPr="00C746C4">
              <w:rPr>
                <w:rFonts w:ascii="Times New Roman" w:hAnsi="Times New Roman" w:cs="Times New Roman"/>
                <w:sz w:val="24"/>
                <w:szCs w:val="24"/>
              </w:rPr>
              <w:t xml:space="preserve">, insert appropriate assessment methods that accurately measure and evaluate the learning outcome. Each course learning outcomes, assessment method, and teaching strategy ought to reasonably fit and flow together as an integrated learning and teaching process. (Courses are not required to include learning outcomes from each domain.) </w:t>
            </w:r>
          </w:p>
        </w:tc>
      </w:tr>
      <w:tr w:rsidR="002C0BAB" w:rsidRPr="00C746C4" w:rsidTr="00917A01">
        <w:tblPrEx>
          <w:tblLook w:val="04A0"/>
        </w:tblPrEx>
        <w:trPr>
          <w:trHeight w:val="460"/>
        </w:trPr>
        <w:tc>
          <w:tcPr>
            <w:tcW w:w="37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lastRenderedPageBreak/>
              <w:t>Code</w:t>
            </w:r>
          </w:p>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w:t>
            </w:r>
          </w:p>
        </w:tc>
        <w:tc>
          <w:tcPr>
            <w:tcW w:w="2394" w:type="pct"/>
            <w:tcBorders>
              <w:top w:val="single" w:sz="12" w:space="0" w:color="auto"/>
              <w:left w:val="single" w:sz="12" w:space="0" w:color="auto"/>
              <w:bottom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NQF Learning Domains</w:t>
            </w:r>
          </w:p>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And Course Learning Outcomes</w:t>
            </w:r>
          </w:p>
        </w:tc>
        <w:tc>
          <w:tcPr>
            <w:tcW w:w="1169" w:type="pct"/>
            <w:tcBorders>
              <w:top w:val="single" w:sz="12" w:space="0" w:color="auto"/>
              <w:bottom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Course Teaching</w:t>
            </w:r>
          </w:p>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Strategies</w:t>
            </w:r>
          </w:p>
        </w:tc>
        <w:tc>
          <w:tcPr>
            <w:tcW w:w="1066" w:type="pct"/>
            <w:tcBorders>
              <w:top w:val="single" w:sz="12" w:space="0" w:color="auto"/>
              <w:right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Course Assessment</w:t>
            </w:r>
          </w:p>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Methods</w:t>
            </w:r>
          </w:p>
        </w:tc>
      </w:tr>
      <w:tr w:rsidR="002C0BAB" w:rsidRPr="00C746C4" w:rsidTr="001F553C">
        <w:tblPrEx>
          <w:tblLook w:val="04A0"/>
        </w:tblPrEx>
        <w:trPr>
          <w:trHeight w:val="460"/>
        </w:trPr>
        <w:tc>
          <w:tcPr>
            <w:tcW w:w="371" w:type="pct"/>
            <w:tcBorders>
              <w:top w:val="single" w:sz="12" w:space="0" w:color="auto"/>
              <w:left w:val="single" w:sz="12"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1.0</w:t>
            </w:r>
          </w:p>
        </w:tc>
        <w:tc>
          <w:tcPr>
            <w:tcW w:w="4629"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Knowledge</w:t>
            </w:r>
          </w:p>
        </w:tc>
      </w:tr>
      <w:tr w:rsidR="00917A01" w:rsidRPr="00C746C4" w:rsidTr="00917A01">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917A01" w:rsidRPr="00C746C4" w:rsidRDefault="00917A01" w:rsidP="002C0BAB">
            <w:pPr>
              <w:rPr>
                <w:rFonts w:ascii="Times New Roman" w:hAnsi="Times New Roman" w:cs="Times New Roman"/>
                <w:b/>
                <w:bCs/>
                <w:sz w:val="24"/>
                <w:szCs w:val="24"/>
              </w:rPr>
            </w:pPr>
            <w:r w:rsidRPr="00C746C4">
              <w:rPr>
                <w:rFonts w:ascii="Times New Roman" w:hAnsi="Times New Roman" w:cs="Times New Roman"/>
                <w:b/>
                <w:bCs/>
                <w:sz w:val="24"/>
                <w:szCs w:val="24"/>
              </w:rPr>
              <w:t>1.1</w:t>
            </w:r>
          </w:p>
        </w:tc>
        <w:tc>
          <w:tcPr>
            <w:tcW w:w="2394" w:type="pct"/>
            <w:tcBorders>
              <w:left w:val="single" w:sz="12" w:space="0" w:color="auto"/>
            </w:tcBorders>
          </w:tcPr>
          <w:p w:rsidR="00917A01" w:rsidRPr="00C746C4" w:rsidRDefault="00917A01" w:rsidP="00917A01">
            <w:pPr>
              <w:rPr>
                <w:rFonts w:ascii="Times New Roman" w:hAnsi="Times New Roman" w:cs="Times New Roman"/>
                <w:sz w:val="24"/>
                <w:szCs w:val="24"/>
              </w:rPr>
            </w:pPr>
            <w:r w:rsidRPr="00C746C4">
              <w:rPr>
                <w:rFonts w:ascii="Times New Roman" w:hAnsi="Times New Roman" w:cs="Times New Roman"/>
                <w:sz w:val="24"/>
                <w:szCs w:val="24"/>
              </w:rPr>
              <w:t>To List out the key concepts of ELT</w:t>
            </w:r>
          </w:p>
        </w:tc>
        <w:tc>
          <w:tcPr>
            <w:tcW w:w="1169" w:type="pct"/>
          </w:tcPr>
          <w:p w:rsidR="00917A01" w:rsidRPr="00C746C4" w:rsidRDefault="00917A01" w:rsidP="00917A01">
            <w:pPr>
              <w:rPr>
                <w:rFonts w:ascii="Times New Roman" w:hAnsi="Times New Roman" w:cs="Times New Roman"/>
                <w:sz w:val="24"/>
                <w:szCs w:val="24"/>
              </w:rPr>
            </w:pPr>
            <w:r w:rsidRPr="00C746C4">
              <w:rPr>
                <w:rFonts w:ascii="Times New Roman" w:hAnsi="Times New Roman" w:cs="Times New Roman"/>
                <w:sz w:val="24"/>
                <w:szCs w:val="24"/>
              </w:rPr>
              <w:t>Lectures</w:t>
            </w:r>
          </w:p>
        </w:tc>
        <w:tc>
          <w:tcPr>
            <w:tcW w:w="1066" w:type="pct"/>
            <w:tcBorders>
              <w:right w:val="single" w:sz="12" w:space="0" w:color="auto"/>
            </w:tcBorders>
          </w:tcPr>
          <w:p w:rsidR="00917A01" w:rsidRPr="00C746C4" w:rsidRDefault="00917A01" w:rsidP="00917A01">
            <w:pPr>
              <w:rPr>
                <w:rFonts w:ascii="Times New Roman" w:hAnsi="Times New Roman" w:cs="Times New Roman"/>
                <w:sz w:val="24"/>
                <w:szCs w:val="24"/>
              </w:rPr>
            </w:pPr>
            <w:r w:rsidRPr="00C746C4">
              <w:rPr>
                <w:rFonts w:ascii="Times New Roman" w:hAnsi="Times New Roman" w:cs="Times New Roman"/>
                <w:sz w:val="24"/>
                <w:szCs w:val="24"/>
              </w:rPr>
              <w:t>Written Test on key concepts</w:t>
            </w:r>
          </w:p>
        </w:tc>
      </w:tr>
      <w:tr w:rsidR="00917A01" w:rsidRPr="00C746C4" w:rsidTr="00917A01">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917A01" w:rsidRPr="00C746C4" w:rsidRDefault="00917A01" w:rsidP="002C0BAB">
            <w:pPr>
              <w:rPr>
                <w:rFonts w:ascii="Times New Roman" w:hAnsi="Times New Roman" w:cs="Times New Roman"/>
                <w:b/>
                <w:bCs/>
                <w:sz w:val="24"/>
                <w:szCs w:val="24"/>
              </w:rPr>
            </w:pPr>
            <w:r w:rsidRPr="00C746C4">
              <w:rPr>
                <w:rFonts w:ascii="Times New Roman" w:hAnsi="Times New Roman" w:cs="Times New Roman"/>
                <w:b/>
                <w:bCs/>
                <w:sz w:val="24"/>
                <w:szCs w:val="24"/>
              </w:rPr>
              <w:t>1.2</w:t>
            </w:r>
          </w:p>
        </w:tc>
        <w:tc>
          <w:tcPr>
            <w:tcW w:w="2394" w:type="pct"/>
            <w:tcBorders>
              <w:left w:val="single" w:sz="12" w:space="0" w:color="auto"/>
            </w:tcBorders>
          </w:tcPr>
          <w:p w:rsidR="00917A01" w:rsidRPr="00C746C4" w:rsidRDefault="00917A01" w:rsidP="00917A01">
            <w:pPr>
              <w:rPr>
                <w:rFonts w:ascii="Times New Roman" w:hAnsi="Times New Roman" w:cs="Times New Roman"/>
                <w:sz w:val="24"/>
                <w:szCs w:val="24"/>
              </w:rPr>
            </w:pPr>
            <w:r w:rsidRPr="00C746C4">
              <w:rPr>
                <w:rFonts w:ascii="Times New Roman" w:hAnsi="Times New Roman" w:cs="Times New Roman"/>
                <w:sz w:val="24"/>
                <w:szCs w:val="24"/>
              </w:rPr>
              <w:t xml:space="preserve">To Define the definitions of various methods of teaching </w:t>
            </w:r>
          </w:p>
        </w:tc>
        <w:tc>
          <w:tcPr>
            <w:tcW w:w="1169" w:type="pct"/>
          </w:tcPr>
          <w:p w:rsidR="00917A01" w:rsidRPr="00C746C4" w:rsidRDefault="00917A01" w:rsidP="001F553C">
            <w:pPr>
              <w:rPr>
                <w:rFonts w:ascii="Times New Roman" w:hAnsi="Times New Roman" w:cs="Times New Roman"/>
                <w:sz w:val="24"/>
                <w:szCs w:val="24"/>
              </w:rPr>
            </w:pPr>
            <w:r w:rsidRPr="00C746C4">
              <w:rPr>
                <w:rFonts w:ascii="Times New Roman" w:hAnsi="Times New Roman" w:cs="Times New Roman"/>
                <w:sz w:val="24"/>
                <w:szCs w:val="24"/>
              </w:rPr>
              <w:t>Lecture</w:t>
            </w:r>
          </w:p>
        </w:tc>
        <w:tc>
          <w:tcPr>
            <w:tcW w:w="1066" w:type="pct"/>
            <w:tcBorders>
              <w:right w:val="single" w:sz="12" w:space="0" w:color="auto"/>
            </w:tcBorders>
          </w:tcPr>
          <w:p w:rsidR="00917A01" w:rsidRPr="00C746C4" w:rsidRDefault="00917A01" w:rsidP="001F553C">
            <w:pPr>
              <w:rPr>
                <w:rFonts w:ascii="Times New Roman" w:hAnsi="Times New Roman" w:cs="Times New Roman"/>
                <w:sz w:val="24"/>
                <w:szCs w:val="24"/>
              </w:rPr>
            </w:pPr>
            <w:r w:rsidRPr="00C746C4">
              <w:rPr>
                <w:rFonts w:ascii="Times New Roman" w:hAnsi="Times New Roman" w:cs="Times New Roman"/>
                <w:sz w:val="24"/>
                <w:szCs w:val="24"/>
              </w:rPr>
              <w:t>Quiz on definitions</w:t>
            </w:r>
          </w:p>
        </w:tc>
      </w:tr>
      <w:tr w:rsidR="00917A01" w:rsidRPr="00C746C4" w:rsidTr="00917A01">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917A01" w:rsidRPr="00C746C4" w:rsidRDefault="00917A01" w:rsidP="002C0BAB">
            <w:pPr>
              <w:rPr>
                <w:rFonts w:ascii="Times New Roman" w:hAnsi="Times New Roman" w:cs="Times New Roman"/>
                <w:b/>
                <w:bCs/>
                <w:sz w:val="24"/>
                <w:szCs w:val="24"/>
              </w:rPr>
            </w:pPr>
            <w:r w:rsidRPr="00C746C4">
              <w:rPr>
                <w:rFonts w:ascii="Times New Roman" w:hAnsi="Times New Roman" w:cs="Times New Roman"/>
                <w:b/>
                <w:bCs/>
                <w:sz w:val="24"/>
                <w:szCs w:val="24"/>
              </w:rPr>
              <w:t>1.3</w:t>
            </w:r>
          </w:p>
        </w:tc>
        <w:tc>
          <w:tcPr>
            <w:tcW w:w="2394" w:type="pct"/>
            <w:tcBorders>
              <w:left w:val="single" w:sz="12" w:space="0" w:color="auto"/>
            </w:tcBorders>
          </w:tcPr>
          <w:p w:rsidR="00917A01" w:rsidRPr="00C746C4" w:rsidRDefault="00917A01" w:rsidP="001F553C">
            <w:pPr>
              <w:rPr>
                <w:rFonts w:ascii="Times New Roman" w:hAnsi="Times New Roman" w:cs="Times New Roman"/>
                <w:sz w:val="24"/>
                <w:szCs w:val="24"/>
              </w:rPr>
            </w:pPr>
            <w:r w:rsidRPr="00C746C4">
              <w:rPr>
                <w:rFonts w:ascii="Times New Roman" w:hAnsi="Times New Roman" w:cs="Times New Roman"/>
                <w:sz w:val="24"/>
                <w:szCs w:val="24"/>
              </w:rPr>
              <w:t>To List out the methods and approaches of ELT</w:t>
            </w:r>
          </w:p>
        </w:tc>
        <w:tc>
          <w:tcPr>
            <w:tcW w:w="1169" w:type="pct"/>
          </w:tcPr>
          <w:p w:rsidR="00917A01" w:rsidRPr="00C746C4" w:rsidRDefault="00917A01" w:rsidP="00917A01">
            <w:pPr>
              <w:rPr>
                <w:rFonts w:ascii="Times New Roman" w:hAnsi="Times New Roman" w:cs="Times New Roman"/>
                <w:sz w:val="24"/>
                <w:szCs w:val="24"/>
              </w:rPr>
            </w:pPr>
            <w:r w:rsidRPr="00C746C4">
              <w:rPr>
                <w:rFonts w:ascii="Times New Roman" w:hAnsi="Times New Roman" w:cs="Times New Roman"/>
                <w:sz w:val="24"/>
                <w:szCs w:val="24"/>
              </w:rPr>
              <w:t>Lecture</w:t>
            </w:r>
          </w:p>
        </w:tc>
        <w:tc>
          <w:tcPr>
            <w:tcW w:w="1066" w:type="pct"/>
            <w:tcBorders>
              <w:right w:val="single" w:sz="12" w:space="0" w:color="auto"/>
            </w:tcBorders>
          </w:tcPr>
          <w:p w:rsidR="00917A01" w:rsidRPr="00C746C4" w:rsidRDefault="00917A01" w:rsidP="001F553C">
            <w:pPr>
              <w:rPr>
                <w:rFonts w:ascii="Times New Roman" w:hAnsi="Times New Roman" w:cs="Times New Roman"/>
                <w:sz w:val="24"/>
                <w:szCs w:val="24"/>
              </w:rPr>
            </w:pPr>
            <w:r w:rsidRPr="00C746C4">
              <w:rPr>
                <w:rFonts w:ascii="Times New Roman" w:hAnsi="Times New Roman" w:cs="Times New Roman"/>
                <w:sz w:val="24"/>
                <w:szCs w:val="24"/>
              </w:rPr>
              <w:t>Written Test on Various Methods</w:t>
            </w:r>
          </w:p>
        </w:tc>
      </w:tr>
      <w:tr w:rsidR="002C0BAB" w:rsidRPr="00C746C4" w:rsidTr="001F553C">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2.0</w:t>
            </w:r>
          </w:p>
        </w:tc>
        <w:tc>
          <w:tcPr>
            <w:tcW w:w="4629" w:type="pct"/>
            <w:gridSpan w:val="3"/>
            <w:tcBorders>
              <w:left w:val="single" w:sz="12"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Cognitive Skills</w:t>
            </w:r>
          </w:p>
        </w:tc>
      </w:tr>
      <w:tr w:rsidR="00917A01" w:rsidRPr="00C746C4" w:rsidTr="001F553C">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917A01" w:rsidRPr="00C746C4" w:rsidRDefault="00917A01" w:rsidP="002C0BAB">
            <w:pPr>
              <w:rPr>
                <w:rFonts w:ascii="Times New Roman" w:hAnsi="Times New Roman" w:cs="Times New Roman"/>
                <w:b/>
                <w:bCs/>
                <w:sz w:val="24"/>
                <w:szCs w:val="24"/>
              </w:rPr>
            </w:pPr>
            <w:r w:rsidRPr="00C746C4">
              <w:rPr>
                <w:rFonts w:ascii="Times New Roman" w:hAnsi="Times New Roman" w:cs="Times New Roman"/>
                <w:b/>
                <w:bCs/>
                <w:sz w:val="24"/>
                <w:szCs w:val="24"/>
              </w:rPr>
              <w:t>2.1</w:t>
            </w:r>
          </w:p>
        </w:tc>
        <w:tc>
          <w:tcPr>
            <w:tcW w:w="2394" w:type="pct"/>
            <w:tcBorders>
              <w:left w:val="single" w:sz="12" w:space="0" w:color="auto"/>
            </w:tcBorders>
          </w:tcPr>
          <w:p w:rsidR="00917A01" w:rsidRPr="00C746C4" w:rsidRDefault="00917A01" w:rsidP="001F553C">
            <w:pPr>
              <w:rPr>
                <w:rFonts w:ascii="Times New Roman" w:hAnsi="Times New Roman" w:cs="Times New Roman"/>
                <w:sz w:val="24"/>
                <w:szCs w:val="24"/>
              </w:rPr>
            </w:pPr>
            <w:r w:rsidRPr="00C746C4">
              <w:rPr>
                <w:rFonts w:ascii="Times New Roman" w:hAnsi="Times New Roman" w:cs="Times New Roman"/>
                <w:sz w:val="24"/>
                <w:szCs w:val="24"/>
              </w:rPr>
              <w:t>To Compare and contrast the methods and approaches</w:t>
            </w:r>
          </w:p>
        </w:tc>
        <w:tc>
          <w:tcPr>
            <w:tcW w:w="1169" w:type="pct"/>
          </w:tcPr>
          <w:p w:rsidR="00917A01" w:rsidRPr="00C746C4" w:rsidRDefault="00917A01" w:rsidP="00917A01">
            <w:pPr>
              <w:rPr>
                <w:rFonts w:ascii="Times New Roman" w:hAnsi="Times New Roman" w:cs="Times New Roman"/>
                <w:sz w:val="24"/>
                <w:szCs w:val="24"/>
              </w:rPr>
            </w:pPr>
            <w:r w:rsidRPr="00C746C4">
              <w:rPr>
                <w:rFonts w:ascii="Times New Roman" w:hAnsi="Times New Roman" w:cs="Times New Roman"/>
                <w:sz w:val="24"/>
                <w:szCs w:val="24"/>
              </w:rPr>
              <w:t>Reviewing the definitions to differentiate the differences</w:t>
            </w:r>
          </w:p>
        </w:tc>
        <w:tc>
          <w:tcPr>
            <w:tcW w:w="1066" w:type="pct"/>
            <w:tcBorders>
              <w:right w:val="single" w:sz="12" w:space="0" w:color="auto"/>
            </w:tcBorders>
          </w:tcPr>
          <w:p w:rsidR="00917A01" w:rsidRPr="00C746C4" w:rsidRDefault="00917A01" w:rsidP="001F553C">
            <w:pPr>
              <w:rPr>
                <w:rFonts w:ascii="Times New Roman" w:hAnsi="Times New Roman" w:cs="Times New Roman"/>
                <w:sz w:val="24"/>
                <w:szCs w:val="24"/>
              </w:rPr>
            </w:pPr>
            <w:r w:rsidRPr="00C746C4">
              <w:rPr>
                <w:rFonts w:ascii="Times New Roman" w:hAnsi="Times New Roman" w:cs="Times New Roman"/>
                <w:sz w:val="24"/>
                <w:szCs w:val="24"/>
              </w:rPr>
              <w:t>Test</w:t>
            </w:r>
          </w:p>
        </w:tc>
      </w:tr>
      <w:tr w:rsidR="00917A01" w:rsidRPr="00C746C4" w:rsidTr="001F553C">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917A01" w:rsidRPr="00C746C4" w:rsidRDefault="00917A01" w:rsidP="002C0BAB">
            <w:pPr>
              <w:rPr>
                <w:rFonts w:ascii="Times New Roman" w:hAnsi="Times New Roman" w:cs="Times New Roman"/>
                <w:b/>
                <w:bCs/>
                <w:sz w:val="24"/>
                <w:szCs w:val="24"/>
              </w:rPr>
            </w:pPr>
            <w:r w:rsidRPr="00C746C4">
              <w:rPr>
                <w:rFonts w:ascii="Times New Roman" w:hAnsi="Times New Roman" w:cs="Times New Roman"/>
                <w:b/>
                <w:bCs/>
                <w:sz w:val="24"/>
                <w:szCs w:val="24"/>
              </w:rPr>
              <w:t>2.2</w:t>
            </w:r>
          </w:p>
        </w:tc>
        <w:tc>
          <w:tcPr>
            <w:tcW w:w="2394" w:type="pct"/>
            <w:tcBorders>
              <w:left w:val="single" w:sz="12" w:space="0" w:color="auto"/>
            </w:tcBorders>
          </w:tcPr>
          <w:p w:rsidR="00917A01" w:rsidRPr="00C746C4" w:rsidRDefault="00917A01" w:rsidP="00917A01">
            <w:pPr>
              <w:rPr>
                <w:rFonts w:ascii="Times New Roman" w:hAnsi="Times New Roman" w:cs="Times New Roman"/>
                <w:sz w:val="24"/>
                <w:szCs w:val="24"/>
              </w:rPr>
            </w:pPr>
            <w:r w:rsidRPr="00C746C4">
              <w:rPr>
                <w:rFonts w:ascii="Times New Roman" w:hAnsi="Times New Roman" w:cs="Times New Roman"/>
                <w:sz w:val="24"/>
                <w:szCs w:val="24"/>
              </w:rPr>
              <w:t>To exemplify the methods through Lesson Plans</w:t>
            </w:r>
          </w:p>
        </w:tc>
        <w:tc>
          <w:tcPr>
            <w:tcW w:w="1169" w:type="pct"/>
          </w:tcPr>
          <w:p w:rsidR="00917A01" w:rsidRPr="00C746C4" w:rsidRDefault="00917A01" w:rsidP="001F553C">
            <w:pPr>
              <w:rPr>
                <w:rFonts w:ascii="Times New Roman" w:hAnsi="Times New Roman" w:cs="Times New Roman"/>
                <w:sz w:val="24"/>
                <w:szCs w:val="24"/>
              </w:rPr>
            </w:pPr>
            <w:r w:rsidRPr="00C746C4">
              <w:rPr>
                <w:rFonts w:ascii="Times New Roman" w:hAnsi="Times New Roman" w:cs="Times New Roman"/>
                <w:sz w:val="24"/>
                <w:szCs w:val="24"/>
              </w:rPr>
              <w:t>Writing Lesson Plans</w:t>
            </w:r>
          </w:p>
        </w:tc>
        <w:tc>
          <w:tcPr>
            <w:tcW w:w="1066" w:type="pct"/>
            <w:tcBorders>
              <w:right w:val="single" w:sz="12" w:space="0" w:color="auto"/>
            </w:tcBorders>
          </w:tcPr>
          <w:p w:rsidR="00917A01" w:rsidRPr="00C746C4" w:rsidRDefault="00917A01" w:rsidP="001F553C">
            <w:pPr>
              <w:rPr>
                <w:rFonts w:ascii="Times New Roman" w:hAnsi="Times New Roman" w:cs="Times New Roman"/>
                <w:sz w:val="24"/>
                <w:szCs w:val="24"/>
              </w:rPr>
            </w:pPr>
            <w:r w:rsidRPr="00C746C4">
              <w:rPr>
                <w:rFonts w:ascii="Times New Roman" w:hAnsi="Times New Roman" w:cs="Times New Roman"/>
                <w:sz w:val="24"/>
                <w:szCs w:val="24"/>
              </w:rPr>
              <w:t>Teaching Practice</w:t>
            </w:r>
          </w:p>
        </w:tc>
      </w:tr>
      <w:tr w:rsidR="00917A01" w:rsidRPr="00C746C4" w:rsidTr="001F553C">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917A01" w:rsidRPr="00C746C4" w:rsidRDefault="00917A01" w:rsidP="002C0BAB">
            <w:pPr>
              <w:rPr>
                <w:rFonts w:ascii="Times New Roman" w:hAnsi="Times New Roman" w:cs="Times New Roman"/>
                <w:b/>
                <w:bCs/>
                <w:sz w:val="24"/>
                <w:szCs w:val="24"/>
              </w:rPr>
            </w:pPr>
            <w:r w:rsidRPr="00C746C4">
              <w:rPr>
                <w:rFonts w:ascii="Times New Roman" w:hAnsi="Times New Roman" w:cs="Times New Roman"/>
                <w:b/>
                <w:bCs/>
                <w:sz w:val="24"/>
                <w:szCs w:val="24"/>
              </w:rPr>
              <w:t>2.3</w:t>
            </w:r>
          </w:p>
        </w:tc>
        <w:tc>
          <w:tcPr>
            <w:tcW w:w="2394" w:type="pct"/>
            <w:tcBorders>
              <w:left w:val="single" w:sz="12" w:space="0" w:color="auto"/>
            </w:tcBorders>
          </w:tcPr>
          <w:p w:rsidR="00917A01"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To a</w:t>
            </w:r>
            <w:r w:rsidR="00917A01" w:rsidRPr="00C746C4">
              <w:rPr>
                <w:rFonts w:ascii="Times New Roman" w:hAnsi="Times New Roman" w:cs="Times New Roman"/>
                <w:sz w:val="24"/>
                <w:szCs w:val="24"/>
              </w:rPr>
              <w:t>nalyze the differences</w:t>
            </w:r>
          </w:p>
        </w:tc>
        <w:tc>
          <w:tcPr>
            <w:tcW w:w="1169" w:type="pct"/>
          </w:tcPr>
          <w:p w:rsidR="00917A01"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Strategies to teach different aspects</w:t>
            </w:r>
          </w:p>
        </w:tc>
        <w:tc>
          <w:tcPr>
            <w:tcW w:w="1066" w:type="pct"/>
            <w:tcBorders>
              <w:right w:val="single" w:sz="12" w:space="0" w:color="auto"/>
            </w:tcBorders>
          </w:tcPr>
          <w:p w:rsidR="00917A01" w:rsidRPr="00C746C4" w:rsidRDefault="00917A01" w:rsidP="001F553C">
            <w:pPr>
              <w:rPr>
                <w:rFonts w:ascii="Times New Roman" w:hAnsi="Times New Roman" w:cs="Times New Roman"/>
                <w:sz w:val="24"/>
                <w:szCs w:val="24"/>
              </w:rPr>
            </w:pPr>
            <w:r w:rsidRPr="00C746C4">
              <w:rPr>
                <w:rFonts w:ascii="Times New Roman" w:hAnsi="Times New Roman" w:cs="Times New Roman"/>
                <w:sz w:val="24"/>
                <w:szCs w:val="24"/>
              </w:rPr>
              <w:t>Oral Presentations</w:t>
            </w:r>
          </w:p>
        </w:tc>
      </w:tr>
      <w:tr w:rsidR="002C0BAB" w:rsidRPr="00C746C4" w:rsidTr="001F553C">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3.0</w:t>
            </w:r>
          </w:p>
        </w:tc>
        <w:tc>
          <w:tcPr>
            <w:tcW w:w="4629" w:type="pct"/>
            <w:gridSpan w:val="3"/>
            <w:tcBorders>
              <w:left w:val="single" w:sz="12"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Interpersonal Skills &amp; Responsibility</w:t>
            </w:r>
          </w:p>
        </w:tc>
      </w:tr>
      <w:tr w:rsidR="001F553C" w:rsidRPr="00C746C4" w:rsidTr="001F553C">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F553C" w:rsidRPr="00C746C4" w:rsidRDefault="001F553C" w:rsidP="002C0BAB">
            <w:pPr>
              <w:rPr>
                <w:rFonts w:ascii="Times New Roman" w:hAnsi="Times New Roman" w:cs="Times New Roman"/>
                <w:b/>
                <w:bCs/>
                <w:sz w:val="24"/>
                <w:szCs w:val="24"/>
              </w:rPr>
            </w:pPr>
            <w:r w:rsidRPr="00C746C4">
              <w:rPr>
                <w:rFonts w:ascii="Times New Roman" w:hAnsi="Times New Roman" w:cs="Times New Roman"/>
                <w:b/>
                <w:bCs/>
                <w:sz w:val="24"/>
                <w:szCs w:val="24"/>
              </w:rPr>
              <w:t>3.1</w:t>
            </w:r>
          </w:p>
        </w:tc>
        <w:tc>
          <w:tcPr>
            <w:tcW w:w="2394" w:type="pct"/>
            <w:tcBorders>
              <w:left w:val="single" w:sz="12" w:space="0" w:color="auto"/>
            </w:tcBorders>
          </w:tcPr>
          <w:p w:rsidR="001F553C" w:rsidRPr="00C746C4" w:rsidRDefault="00BB2102" w:rsidP="001F553C">
            <w:pPr>
              <w:rPr>
                <w:rFonts w:ascii="Times New Roman" w:hAnsi="Times New Roman" w:cs="Times New Roman"/>
                <w:sz w:val="24"/>
                <w:szCs w:val="24"/>
              </w:rPr>
            </w:pPr>
            <w:r>
              <w:rPr>
                <w:rFonts w:ascii="Times New Roman" w:hAnsi="Times New Roman" w:cs="Times New Roman"/>
                <w:sz w:val="24"/>
                <w:szCs w:val="24"/>
              </w:rPr>
              <w:t xml:space="preserve">To </w:t>
            </w:r>
            <w:r w:rsidR="001F553C" w:rsidRPr="00C746C4">
              <w:rPr>
                <w:rFonts w:ascii="Times New Roman" w:hAnsi="Times New Roman" w:cs="Times New Roman"/>
                <w:sz w:val="24"/>
                <w:szCs w:val="24"/>
              </w:rPr>
              <w:t>Demonstrate the methods of teaching English Language</w:t>
            </w:r>
          </w:p>
        </w:tc>
        <w:tc>
          <w:tcPr>
            <w:tcW w:w="1169" w:type="pct"/>
          </w:tcPr>
          <w:p w:rsidR="001F553C"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 xml:space="preserve">Demonstrate from the English Readers of the School  </w:t>
            </w:r>
          </w:p>
        </w:tc>
        <w:tc>
          <w:tcPr>
            <w:tcW w:w="1066" w:type="pct"/>
            <w:tcBorders>
              <w:right w:val="single" w:sz="12" w:space="0" w:color="auto"/>
            </w:tcBorders>
          </w:tcPr>
          <w:p w:rsidR="001F553C"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Group Assignment to teach various concepts of language from the English Reader</w:t>
            </w:r>
          </w:p>
        </w:tc>
      </w:tr>
      <w:tr w:rsidR="001F553C" w:rsidRPr="00C746C4" w:rsidTr="001F553C">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F553C" w:rsidRPr="00C746C4" w:rsidRDefault="001F553C" w:rsidP="002C0BAB">
            <w:pPr>
              <w:rPr>
                <w:rFonts w:ascii="Times New Roman" w:hAnsi="Times New Roman" w:cs="Times New Roman"/>
                <w:b/>
                <w:bCs/>
                <w:sz w:val="24"/>
                <w:szCs w:val="24"/>
              </w:rPr>
            </w:pPr>
            <w:r w:rsidRPr="00C746C4">
              <w:rPr>
                <w:rFonts w:ascii="Times New Roman" w:hAnsi="Times New Roman" w:cs="Times New Roman"/>
                <w:b/>
                <w:bCs/>
                <w:sz w:val="24"/>
                <w:szCs w:val="24"/>
              </w:rPr>
              <w:t>3.2</w:t>
            </w:r>
          </w:p>
        </w:tc>
        <w:tc>
          <w:tcPr>
            <w:tcW w:w="2394" w:type="pct"/>
            <w:tcBorders>
              <w:left w:val="single" w:sz="12" w:space="0" w:color="auto"/>
            </w:tcBorders>
          </w:tcPr>
          <w:p w:rsidR="001F553C" w:rsidRPr="00C746C4" w:rsidRDefault="00BB2102" w:rsidP="001F553C">
            <w:pPr>
              <w:rPr>
                <w:rFonts w:ascii="Times New Roman" w:hAnsi="Times New Roman" w:cs="Times New Roman"/>
                <w:sz w:val="24"/>
                <w:szCs w:val="24"/>
              </w:rPr>
            </w:pPr>
            <w:r>
              <w:rPr>
                <w:rFonts w:ascii="Times New Roman" w:hAnsi="Times New Roman" w:cs="Times New Roman"/>
                <w:sz w:val="24"/>
                <w:szCs w:val="24"/>
              </w:rPr>
              <w:t xml:space="preserve">To </w:t>
            </w:r>
            <w:r w:rsidR="001F553C" w:rsidRPr="00C746C4">
              <w:rPr>
                <w:rFonts w:ascii="Times New Roman" w:hAnsi="Times New Roman" w:cs="Times New Roman"/>
                <w:sz w:val="24"/>
                <w:szCs w:val="24"/>
              </w:rPr>
              <w:t>Use a lesson plan based on each method and approach to  teach English</w:t>
            </w:r>
          </w:p>
        </w:tc>
        <w:tc>
          <w:tcPr>
            <w:tcW w:w="1169" w:type="pct"/>
          </w:tcPr>
          <w:p w:rsidR="001F553C"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Procedure to prepare the teaching material to demonstrate</w:t>
            </w:r>
          </w:p>
        </w:tc>
        <w:tc>
          <w:tcPr>
            <w:tcW w:w="1066" w:type="pct"/>
            <w:tcBorders>
              <w:right w:val="single" w:sz="12" w:space="0" w:color="auto"/>
            </w:tcBorders>
          </w:tcPr>
          <w:p w:rsidR="001F553C"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 xml:space="preserve">Group Assignment to write lesson plans and collect teaching material </w:t>
            </w:r>
            <w:r w:rsidRPr="00C746C4">
              <w:rPr>
                <w:rFonts w:ascii="Times New Roman" w:hAnsi="Times New Roman" w:cs="Times New Roman"/>
                <w:sz w:val="24"/>
                <w:szCs w:val="24"/>
              </w:rPr>
              <w:lastRenderedPageBreak/>
              <w:t>on various concepts of English Language to teach</w:t>
            </w:r>
          </w:p>
        </w:tc>
      </w:tr>
      <w:tr w:rsidR="002C0BAB" w:rsidRPr="00C746C4" w:rsidTr="001F553C">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lastRenderedPageBreak/>
              <w:t>4.0</w:t>
            </w:r>
          </w:p>
        </w:tc>
        <w:tc>
          <w:tcPr>
            <w:tcW w:w="4629" w:type="pct"/>
            <w:gridSpan w:val="3"/>
            <w:tcBorders>
              <w:left w:val="single" w:sz="12"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Communication, Information Technology, Numerical</w:t>
            </w:r>
          </w:p>
        </w:tc>
      </w:tr>
      <w:tr w:rsidR="001F553C" w:rsidRPr="00C746C4" w:rsidTr="001F553C">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F553C" w:rsidRPr="00C746C4" w:rsidRDefault="001F553C" w:rsidP="002C0BAB">
            <w:pPr>
              <w:rPr>
                <w:rFonts w:ascii="Times New Roman" w:hAnsi="Times New Roman" w:cs="Times New Roman"/>
                <w:b/>
                <w:bCs/>
                <w:sz w:val="24"/>
                <w:szCs w:val="24"/>
              </w:rPr>
            </w:pPr>
            <w:r w:rsidRPr="00C746C4">
              <w:rPr>
                <w:rFonts w:ascii="Times New Roman" w:hAnsi="Times New Roman" w:cs="Times New Roman"/>
                <w:b/>
                <w:bCs/>
                <w:sz w:val="24"/>
                <w:szCs w:val="24"/>
              </w:rPr>
              <w:t>4.1</w:t>
            </w:r>
          </w:p>
        </w:tc>
        <w:tc>
          <w:tcPr>
            <w:tcW w:w="2394" w:type="pct"/>
            <w:tcBorders>
              <w:left w:val="single" w:sz="12" w:space="0" w:color="auto"/>
            </w:tcBorders>
          </w:tcPr>
          <w:p w:rsidR="001F553C"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To Evaluate the differences in Methods and approaches</w:t>
            </w:r>
          </w:p>
        </w:tc>
        <w:tc>
          <w:tcPr>
            <w:tcW w:w="1169" w:type="pct"/>
          </w:tcPr>
          <w:p w:rsidR="001F553C"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Introducing  collaborative learning to plan and disccuss</w:t>
            </w:r>
          </w:p>
        </w:tc>
        <w:tc>
          <w:tcPr>
            <w:tcW w:w="1066" w:type="pct"/>
            <w:tcBorders>
              <w:right w:val="single" w:sz="12" w:space="0" w:color="auto"/>
            </w:tcBorders>
          </w:tcPr>
          <w:p w:rsidR="001F553C"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Teaching Practice</w:t>
            </w:r>
          </w:p>
        </w:tc>
      </w:tr>
      <w:tr w:rsidR="001F553C" w:rsidRPr="00C746C4" w:rsidTr="001F553C">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1F553C" w:rsidRPr="00C746C4" w:rsidRDefault="001F553C" w:rsidP="002C0BAB">
            <w:pPr>
              <w:rPr>
                <w:rFonts w:ascii="Times New Roman" w:hAnsi="Times New Roman" w:cs="Times New Roman"/>
                <w:b/>
                <w:bCs/>
                <w:sz w:val="24"/>
                <w:szCs w:val="24"/>
              </w:rPr>
            </w:pPr>
            <w:r w:rsidRPr="00C746C4">
              <w:rPr>
                <w:rFonts w:ascii="Times New Roman" w:hAnsi="Times New Roman" w:cs="Times New Roman"/>
                <w:b/>
                <w:bCs/>
                <w:sz w:val="24"/>
                <w:szCs w:val="24"/>
              </w:rPr>
              <w:t>4.2</w:t>
            </w:r>
          </w:p>
        </w:tc>
        <w:tc>
          <w:tcPr>
            <w:tcW w:w="2394" w:type="pct"/>
            <w:tcBorders>
              <w:left w:val="single" w:sz="12" w:space="0" w:color="auto"/>
            </w:tcBorders>
          </w:tcPr>
          <w:p w:rsidR="001F553C" w:rsidRPr="00C746C4" w:rsidRDefault="00BB2102" w:rsidP="001F553C">
            <w:pPr>
              <w:rPr>
                <w:rFonts w:ascii="Times New Roman" w:hAnsi="Times New Roman" w:cs="Times New Roman"/>
                <w:sz w:val="24"/>
                <w:szCs w:val="24"/>
              </w:rPr>
            </w:pPr>
            <w:r>
              <w:rPr>
                <w:rFonts w:ascii="Times New Roman" w:hAnsi="Times New Roman" w:cs="Times New Roman"/>
                <w:sz w:val="24"/>
                <w:szCs w:val="24"/>
              </w:rPr>
              <w:t xml:space="preserve">To </w:t>
            </w:r>
            <w:r w:rsidR="001F553C" w:rsidRPr="00C746C4">
              <w:rPr>
                <w:rFonts w:ascii="Times New Roman" w:hAnsi="Times New Roman" w:cs="Times New Roman"/>
                <w:sz w:val="24"/>
                <w:szCs w:val="24"/>
              </w:rPr>
              <w:t>Use illustrations to differentiate</w:t>
            </w:r>
          </w:p>
        </w:tc>
        <w:tc>
          <w:tcPr>
            <w:tcW w:w="1169" w:type="pct"/>
          </w:tcPr>
          <w:p w:rsidR="001F553C"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 xml:space="preserve">  …..do…..</w:t>
            </w:r>
          </w:p>
        </w:tc>
        <w:tc>
          <w:tcPr>
            <w:tcW w:w="1066" w:type="pct"/>
            <w:tcBorders>
              <w:right w:val="single" w:sz="12" w:space="0" w:color="auto"/>
            </w:tcBorders>
          </w:tcPr>
          <w:p w:rsidR="001F553C"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Chart Presentations and model presentation</w:t>
            </w:r>
          </w:p>
        </w:tc>
      </w:tr>
      <w:tr w:rsidR="002C0BAB" w:rsidRPr="00C746C4" w:rsidTr="001F553C">
        <w:tblPrEx>
          <w:tblLook w:val="04A0"/>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5.0</w:t>
            </w:r>
          </w:p>
        </w:tc>
        <w:tc>
          <w:tcPr>
            <w:tcW w:w="4629" w:type="pct"/>
            <w:gridSpan w:val="3"/>
            <w:tcBorders>
              <w:left w:val="single" w:sz="12" w:space="0" w:color="auto"/>
              <w:right w:val="single" w:sz="12" w:space="0" w:color="auto"/>
            </w:tcBorders>
            <w:shd w:val="clear" w:color="auto" w:fill="D6E3BC" w:themeFill="accent3" w:themeFillTint="66"/>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Psychomotor</w:t>
            </w:r>
          </w:p>
        </w:tc>
      </w:tr>
      <w:tr w:rsidR="002C0BAB" w:rsidRPr="00C746C4" w:rsidTr="00917A01">
        <w:tblPrEx>
          <w:tblLook w:val="04A0"/>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5.1</w:t>
            </w:r>
          </w:p>
        </w:tc>
        <w:tc>
          <w:tcPr>
            <w:tcW w:w="2394" w:type="pct"/>
            <w:tcBorders>
              <w:left w:val="single" w:sz="12" w:space="0" w:color="auto"/>
            </w:tcBorders>
            <w:vAlign w:val="center"/>
          </w:tcPr>
          <w:p w:rsidR="002C0BAB" w:rsidRPr="00C746C4" w:rsidRDefault="00BB2102" w:rsidP="002C0BAB">
            <w:pPr>
              <w:rPr>
                <w:rFonts w:ascii="Times New Roman" w:hAnsi="Times New Roman" w:cs="Times New Roman"/>
                <w:sz w:val="24"/>
                <w:szCs w:val="24"/>
              </w:rPr>
            </w:pPr>
            <w:r>
              <w:rPr>
                <w:rFonts w:ascii="Times New Roman" w:hAnsi="Times New Roman" w:cs="Times New Roman"/>
                <w:sz w:val="24"/>
                <w:szCs w:val="24"/>
              </w:rPr>
              <w:t xml:space="preserve">To </w:t>
            </w:r>
            <w:r w:rsidR="00690D94" w:rsidRPr="00C746C4">
              <w:rPr>
                <w:rFonts w:ascii="Times New Roman" w:hAnsi="Times New Roman" w:cs="Times New Roman"/>
                <w:sz w:val="24"/>
                <w:szCs w:val="24"/>
              </w:rPr>
              <w:t xml:space="preserve">Apply various methods of teaching English </w:t>
            </w:r>
          </w:p>
        </w:tc>
        <w:tc>
          <w:tcPr>
            <w:tcW w:w="1169" w:type="pct"/>
            <w:vAlign w:val="center"/>
          </w:tcPr>
          <w:p w:rsidR="002C0BAB" w:rsidRPr="00C746C4" w:rsidRDefault="00690D94" w:rsidP="002C0BAB">
            <w:pPr>
              <w:rPr>
                <w:rFonts w:ascii="Times New Roman" w:hAnsi="Times New Roman" w:cs="Times New Roman"/>
                <w:sz w:val="24"/>
                <w:szCs w:val="24"/>
              </w:rPr>
            </w:pPr>
            <w:r w:rsidRPr="00C746C4">
              <w:rPr>
                <w:rFonts w:ascii="Times New Roman" w:hAnsi="Times New Roman" w:cs="Times New Roman"/>
                <w:sz w:val="24"/>
                <w:szCs w:val="24"/>
              </w:rPr>
              <w:t>Writing lesson plans</w:t>
            </w:r>
          </w:p>
        </w:tc>
        <w:tc>
          <w:tcPr>
            <w:tcW w:w="1066" w:type="pct"/>
            <w:tcBorders>
              <w:right w:val="single" w:sz="12" w:space="0" w:color="auto"/>
            </w:tcBorders>
            <w:vAlign w:val="center"/>
          </w:tcPr>
          <w:p w:rsidR="002C0BAB" w:rsidRPr="00C746C4" w:rsidRDefault="00690D94" w:rsidP="002C0BAB">
            <w:pPr>
              <w:rPr>
                <w:rFonts w:ascii="Times New Roman" w:hAnsi="Times New Roman" w:cs="Times New Roman"/>
                <w:sz w:val="24"/>
                <w:szCs w:val="24"/>
              </w:rPr>
            </w:pPr>
            <w:r w:rsidRPr="00C746C4">
              <w:rPr>
                <w:rFonts w:ascii="Times New Roman" w:hAnsi="Times New Roman" w:cs="Times New Roman"/>
                <w:sz w:val="24"/>
                <w:szCs w:val="24"/>
              </w:rPr>
              <w:t>Teaching Practice</w:t>
            </w:r>
          </w:p>
        </w:tc>
      </w:tr>
      <w:tr w:rsidR="002C0BAB" w:rsidRPr="00C746C4" w:rsidTr="00917A01">
        <w:tblPrEx>
          <w:tblLook w:val="04A0"/>
        </w:tblPrEx>
        <w:trPr>
          <w:trHeight w:val="460"/>
        </w:trPr>
        <w:tc>
          <w:tcPr>
            <w:tcW w:w="371" w:type="pct"/>
            <w:tcBorders>
              <w:left w:val="single" w:sz="12" w:space="0" w:color="auto"/>
              <w:bottom w:val="single" w:sz="12" w:space="0" w:color="auto"/>
              <w:right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5.2</w:t>
            </w:r>
          </w:p>
        </w:tc>
        <w:tc>
          <w:tcPr>
            <w:tcW w:w="2394" w:type="pct"/>
            <w:tcBorders>
              <w:left w:val="single" w:sz="12" w:space="0" w:color="auto"/>
              <w:bottom w:val="single" w:sz="12" w:space="0" w:color="auto"/>
            </w:tcBorders>
            <w:vAlign w:val="center"/>
          </w:tcPr>
          <w:p w:rsidR="002C0BAB" w:rsidRPr="00C746C4" w:rsidRDefault="00BB2102" w:rsidP="002C0BAB">
            <w:pPr>
              <w:rPr>
                <w:rFonts w:ascii="Times New Roman" w:hAnsi="Times New Roman" w:cs="Times New Roman"/>
                <w:sz w:val="24"/>
                <w:szCs w:val="24"/>
              </w:rPr>
            </w:pPr>
            <w:r>
              <w:rPr>
                <w:rFonts w:ascii="Times New Roman" w:hAnsi="Times New Roman" w:cs="Times New Roman"/>
                <w:sz w:val="24"/>
                <w:szCs w:val="24"/>
              </w:rPr>
              <w:t xml:space="preserve">To </w:t>
            </w:r>
            <w:r w:rsidR="00690D94" w:rsidRPr="00C746C4">
              <w:rPr>
                <w:rFonts w:ascii="Times New Roman" w:hAnsi="Times New Roman" w:cs="Times New Roman"/>
                <w:sz w:val="24"/>
                <w:szCs w:val="24"/>
              </w:rPr>
              <w:t>Justify the approaches for teaching different language aspects</w:t>
            </w:r>
          </w:p>
        </w:tc>
        <w:tc>
          <w:tcPr>
            <w:tcW w:w="1169" w:type="pct"/>
            <w:tcBorders>
              <w:bottom w:val="single" w:sz="12" w:space="0" w:color="auto"/>
            </w:tcBorders>
            <w:vAlign w:val="center"/>
          </w:tcPr>
          <w:p w:rsidR="002C0BAB" w:rsidRPr="00C746C4" w:rsidRDefault="00690D94" w:rsidP="002C0BAB">
            <w:pPr>
              <w:rPr>
                <w:rFonts w:ascii="Times New Roman" w:hAnsi="Times New Roman" w:cs="Times New Roman"/>
                <w:sz w:val="24"/>
                <w:szCs w:val="24"/>
              </w:rPr>
            </w:pPr>
            <w:r w:rsidRPr="00C746C4">
              <w:rPr>
                <w:rFonts w:ascii="Times New Roman" w:hAnsi="Times New Roman" w:cs="Times New Roman"/>
                <w:sz w:val="24"/>
                <w:szCs w:val="24"/>
              </w:rPr>
              <w:t>Preparing the material appropriate to the concept</w:t>
            </w:r>
          </w:p>
        </w:tc>
        <w:tc>
          <w:tcPr>
            <w:tcW w:w="1066" w:type="pct"/>
            <w:tcBorders>
              <w:bottom w:val="single" w:sz="12" w:space="0" w:color="auto"/>
              <w:right w:val="single" w:sz="12" w:space="0" w:color="auto"/>
            </w:tcBorders>
            <w:vAlign w:val="center"/>
          </w:tcPr>
          <w:p w:rsidR="002C0BAB" w:rsidRPr="00C746C4" w:rsidRDefault="00690D94" w:rsidP="002C0BAB">
            <w:pPr>
              <w:rPr>
                <w:rFonts w:ascii="Times New Roman" w:hAnsi="Times New Roman" w:cs="Times New Roman"/>
                <w:sz w:val="24"/>
                <w:szCs w:val="24"/>
              </w:rPr>
            </w:pPr>
            <w:r w:rsidRPr="00C746C4">
              <w:rPr>
                <w:rFonts w:ascii="Times New Roman" w:hAnsi="Times New Roman" w:cs="Times New Roman"/>
                <w:sz w:val="24"/>
                <w:szCs w:val="24"/>
              </w:rPr>
              <w:t>Teaching Practice</w:t>
            </w:r>
          </w:p>
        </w:tc>
      </w:tr>
    </w:tbl>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sz w:val="24"/>
          <w:szCs w:val="24"/>
        </w:rPr>
      </w:pPr>
    </w:p>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2C0BAB" w:rsidRPr="00C746C4" w:rsidTr="001F553C">
        <w:trPr>
          <w:trHeight w:val="552"/>
        </w:trPr>
        <w:tc>
          <w:tcPr>
            <w:tcW w:w="10219" w:type="dxa"/>
            <w:gridSpan w:val="4"/>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5. Schedule of Assessment Tasks for Students During the Semester</w:t>
            </w:r>
          </w:p>
        </w:tc>
      </w:tr>
      <w:tr w:rsidR="002C0BAB" w:rsidRPr="00C746C4" w:rsidTr="001F553C">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2C0BAB" w:rsidRPr="00C746C4" w:rsidRDefault="002C0BAB" w:rsidP="002C0BAB">
            <w:pPr>
              <w:rPr>
                <w:rFonts w:ascii="Times New Roman" w:hAnsi="Times New Roman" w:cs="Times New Roman"/>
                <w:b/>
                <w:bCs/>
                <w:sz w:val="24"/>
                <w:szCs w:val="24"/>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Assessment task (i.e., essay, test, quizzes, 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Week Due</w:t>
            </w:r>
          </w:p>
        </w:tc>
        <w:tc>
          <w:tcPr>
            <w:tcW w:w="2406" w:type="dxa"/>
            <w:tcBorders>
              <w:top w:val="single" w:sz="12" w:space="0" w:color="auto"/>
              <w:bottom w:val="single" w:sz="12" w:space="0" w:color="auto"/>
            </w:tcBorders>
            <w:shd w:val="clear" w:color="auto" w:fill="C2D69B" w:themeFill="accent3" w:themeFillTint="99"/>
            <w:vAlign w:val="center"/>
          </w:tcPr>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Proportion of Total Assessment</w:t>
            </w:r>
          </w:p>
        </w:tc>
      </w:tr>
      <w:tr w:rsidR="001F553C" w:rsidRPr="00C746C4" w:rsidTr="001F553C">
        <w:trPr>
          <w:trHeight w:val="552"/>
        </w:trPr>
        <w:tc>
          <w:tcPr>
            <w:tcW w:w="425" w:type="dxa"/>
            <w:tcBorders>
              <w:top w:val="single" w:sz="12" w:space="0" w:color="auto"/>
              <w:right w:val="single" w:sz="12" w:space="0" w:color="auto"/>
            </w:tcBorders>
            <w:shd w:val="clear" w:color="auto" w:fill="C2D69B" w:themeFill="accent3" w:themeFillTint="99"/>
            <w:vAlign w:val="center"/>
          </w:tcPr>
          <w:p w:rsidR="001F553C" w:rsidRPr="00C746C4" w:rsidRDefault="001F553C" w:rsidP="002C0BAB">
            <w:pPr>
              <w:rPr>
                <w:rFonts w:ascii="Times New Roman" w:hAnsi="Times New Roman" w:cs="Times New Roman"/>
                <w:b/>
                <w:bCs/>
                <w:sz w:val="24"/>
                <w:szCs w:val="24"/>
              </w:rPr>
            </w:pPr>
            <w:r w:rsidRPr="00C746C4">
              <w:rPr>
                <w:rFonts w:ascii="Times New Roman" w:hAnsi="Times New Roman" w:cs="Times New Roman"/>
                <w:b/>
                <w:bCs/>
                <w:sz w:val="24"/>
                <w:szCs w:val="24"/>
              </w:rPr>
              <w:t>1</w:t>
            </w:r>
          </w:p>
        </w:tc>
        <w:tc>
          <w:tcPr>
            <w:tcW w:w="5943" w:type="dxa"/>
            <w:tcBorders>
              <w:top w:val="single" w:sz="12" w:space="0" w:color="auto"/>
              <w:left w:val="single" w:sz="12" w:space="0" w:color="auto"/>
              <w:right w:val="single" w:sz="12" w:space="0" w:color="auto"/>
            </w:tcBorders>
          </w:tcPr>
          <w:p w:rsidR="001F553C"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I Mid Exam</w:t>
            </w:r>
          </w:p>
        </w:tc>
        <w:tc>
          <w:tcPr>
            <w:tcW w:w="1445" w:type="dxa"/>
            <w:tcBorders>
              <w:top w:val="single" w:sz="12" w:space="0" w:color="auto"/>
              <w:left w:val="single" w:sz="12" w:space="0" w:color="auto"/>
            </w:tcBorders>
          </w:tcPr>
          <w:p w:rsidR="001F553C" w:rsidRPr="00C746C4" w:rsidRDefault="001F553C" w:rsidP="001F553C">
            <w:pPr>
              <w:jc w:val="center"/>
              <w:rPr>
                <w:rFonts w:ascii="Times New Roman" w:hAnsi="Times New Roman" w:cs="Times New Roman"/>
                <w:sz w:val="24"/>
                <w:szCs w:val="24"/>
              </w:rPr>
            </w:pPr>
            <w:r w:rsidRPr="00C746C4">
              <w:rPr>
                <w:rFonts w:ascii="Times New Roman" w:hAnsi="Times New Roman" w:cs="Times New Roman"/>
                <w:sz w:val="24"/>
                <w:szCs w:val="24"/>
              </w:rPr>
              <w:t>8</w:t>
            </w:r>
          </w:p>
        </w:tc>
        <w:tc>
          <w:tcPr>
            <w:tcW w:w="2406" w:type="dxa"/>
            <w:tcBorders>
              <w:top w:val="single" w:sz="12" w:space="0" w:color="auto"/>
            </w:tcBorders>
          </w:tcPr>
          <w:p w:rsidR="001F553C" w:rsidRPr="00C746C4" w:rsidRDefault="001F553C" w:rsidP="001F553C">
            <w:pPr>
              <w:jc w:val="center"/>
              <w:rPr>
                <w:rFonts w:ascii="Times New Roman" w:hAnsi="Times New Roman" w:cs="Times New Roman"/>
                <w:sz w:val="24"/>
                <w:szCs w:val="24"/>
              </w:rPr>
            </w:pPr>
            <w:r w:rsidRPr="00C746C4">
              <w:rPr>
                <w:rFonts w:ascii="Times New Roman" w:hAnsi="Times New Roman" w:cs="Times New Roman"/>
                <w:sz w:val="24"/>
                <w:szCs w:val="24"/>
              </w:rPr>
              <w:t>20</w:t>
            </w:r>
          </w:p>
        </w:tc>
      </w:tr>
      <w:tr w:rsidR="001F553C" w:rsidRPr="00C746C4" w:rsidTr="001F553C">
        <w:trPr>
          <w:trHeight w:val="552"/>
        </w:trPr>
        <w:tc>
          <w:tcPr>
            <w:tcW w:w="425" w:type="dxa"/>
            <w:tcBorders>
              <w:right w:val="single" w:sz="12" w:space="0" w:color="auto"/>
            </w:tcBorders>
            <w:shd w:val="clear" w:color="auto" w:fill="C2D69B" w:themeFill="accent3" w:themeFillTint="99"/>
            <w:vAlign w:val="center"/>
          </w:tcPr>
          <w:p w:rsidR="001F553C" w:rsidRPr="00C746C4" w:rsidRDefault="001F553C" w:rsidP="002C0BAB">
            <w:pPr>
              <w:rPr>
                <w:rFonts w:ascii="Times New Roman" w:hAnsi="Times New Roman" w:cs="Times New Roman"/>
                <w:b/>
                <w:bCs/>
                <w:sz w:val="24"/>
                <w:szCs w:val="24"/>
              </w:rPr>
            </w:pPr>
            <w:r w:rsidRPr="00C746C4">
              <w:rPr>
                <w:rFonts w:ascii="Times New Roman" w:hAnsi="Times New Roman" w:cs="Times New Roman"/>
                <w:b/>
                <w:bCs/>
                <w:sz w:val="24"/>
                <w:szCs w:val="24"/>
              </w:rPr>
              <w:t>2</w:t>
            </w:r>
          </w:p>
        </w:tc>
        <w:tc>
          <w:tcPr>
            <w:tcW w:w="5943" w:type="dxa"/>
            <w:tcBorders>
              <w:left w:val="single" w:sz="12" w:space="0" w:color="auto"/>
              <w:right w:val="single" w:sz="12" w:space="0" w:color="auto"/>
            </w:tcBorders>
          </w:tcPr>
          <w:p w:rsidR="001F553C"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II Mid Exam</w:t>
            </w:r>
          </w:p>
        </w:tc>
        <w:tc>
          <w:tcPr>
            <w:tcW w:w="1445" w:type="dxa"/>
            <w:tcBorders>
              <w:left w:val="single" w:sz="12" w:space="0" w:color="auto"/>
            </w:tcBorders>
          </w:tcPr>
          <w:p w:rsidR="001F553C" w:rsidRPr="00C746C4" w:rsidRDefault="001F553C" w:rsidP="001F553C">
            <w:pPr>
              <w:jc w:val="center"/>
              <w:rPr>
                <w:rFonts w:ascii="Times New Roman" w:hAnsi="Times New Roman" w:cs="Times New Roman"/>
                <w:sz w:val="24"/>
                <w:szCs w:val="24"/>
              </w:rPr>
            </w:pPr>
            <w:r w:rsidRPr="00C746C4">
              <w:rPr>
                <w:rFonts w:ascii="Times New Roman" w:hAnsi="Times New Roman" w:cs="Times New Roman"/>
                <w:sz w:val="24"/>
                <w:szCs w:val="24"/>
              </w:rPr>
              <w:t>12</w:t>
            </w:r>
          </w:p>
        </w:tc>
        <w:tc>
          <w:tcPr>
            <w:tcW w:w="2406" w:type="dxa"/>
          </w:tcPr>
          <w:p w:rsidR="001F553C" w:rsidRPr="00C746C4" w:rsidRDefault="001F553C" w:rsidP="001F553C">
            <w:pPr>
              <w:jc w:val="center"/>
              <w:rPr>
                <w:rFonts w:ascii="Times New Roman" w:hAnsi="Times New Roman" w:cs="Times New Roman"/>
                <w:sz w:val="24"/>
                <w:szCs w:val="24"/>
              </w:rPr>
            </w:pPr>
            <w:r w:rsidRPr="00C746C4">
              <w:rPr>
                <w:rFonts w:ascii="Times New Roman" w:hAnsi="Times New Roman" w:cs="Times New Roman"/>
                <w:sz w:val="24"/>
                <w:szCs w:val="24"/>
              </w:rPr>
              <w:t>20</w:t>
            </w:r>
          </w:p>
        </w:tc>
      </w:tr>
      <w:tr w:rsidR="001F553C" w:rsidRPr="00C746C4" w:rsidTr="001F553C">
        <w:trPr>
          <w:trHeight w:val="552"/>
        </w:trPr>
        <w:tc>
          <w:tcPr>
            <w:tcW w:w="425" w:type="dxa"/>
            <w:tcBorders>
              <w:right w:val="single" w:sz="12" w:space="0" w:color="auto"/>
            </w:tcBorders>
            <w:shd w:val="clear" w:color="auto" w:fill="C2D69B" w:themeFill="accent3" w:themeFillTint="99"/>
            <w:vAlign w:val="center"/>
          </w:tcPr>
          <w:p w:rsidR="001F553C" w:rsidRPr="00C746C4" w:rsidRDefault="001F553C" w:rsidP="002C0BAB">
            <w:pPr>
              <w:rPr>
                <w:rFonts w:ascii="Times New Roman" w:hAnsi="Times New Roman" w:cs="Times New Roman"/>
                <w:b/>
                <w:bCs/>
                <w:sz w:val="24"/>
                <w:szCs w:val="24"/>
              </w:rPr>
            </w:pPr>
            <w:r w:rsidRPr="00C746C4">
              <w:rPr>
                <w:rFonts w:ascii="Times New Roman" w:hAnsi="Times New Roman" w:cs="Times New Roman"/>
                <w:b/>
                <w:bCs/>
                <w:sz w:val="24"/>
                <w:szCs w:val="24"/>
              </w:rPr>
              <w:t>3</w:t>
            </w:r>
          </w:p>
        </w:tc>
        <w:tc>
          <w:tcPr>
            <w:tcW w:w="5943" w:type="dxa"/>
            <w:tcBorders>
              <w:left w:val="single" w:sz="12" w:space="0" w:color="auto"/>
              <w:right w:val="single" w:sz="12" w:space="0" w:color="auto"/>
            </w:tcBorders>
            <w:vAlign w:val="center"/>
          </w:tcPr>
          <w:p w:rsidR="001F553C" w:rsidRPr="00C746C4" w:rsidRDefault="001F553C" w:rsidP="001F553C">
            <w:pPr>
              <w:jc w:val="center"/>
              <w:rPr>
                <w:rFonts w:ascii="Times New Roman" w:hAnsi="Times New Roman" w:cs="Times New Roman"/>
                <w:b/>
                <w:bCs/>
                <w:sz w:val="24"/>
                <w:szCs w:val="24"/>
              </w:rPr>
            </w:pPr>
            <w:r w:rsidRPr="00C746C4">
              <w:rPr>
                <w:rFonts w:ascii="Times New Roman" w:hAnsi="Times New Roman" w:cs="Times New Roman"/>
                <w:sz w:val="24"/>
                <w:szCs w:val="24"/>
              </w:rPr>
              <w:t>Assignments on methods and Approaches of various teaching methods</w:t>
            </w:r>
          </w:p>
        </w:tc>
        <w:tc>
          <w:tcPr>
            <w:tcW w:w="1445" w:type="dxa"/>
            <w:tcBorders>
              <w:left w:val="single" w:sz="12" w:space="0" w:color="auto"/>
            </w:tcBorders>
            <w:vAlign w:val="center"/>
          </w:tcPr>
          <w:p w:rsidR="001F553C" w:rsidRPr="00C746C4" w:rsidRDefault="001F553C" w:rsidP="001F553C">
            <w:pPr>
              <w:jc w:val="center"/>
              <w:rPr>
                <w:rFonts w:ascii="Times New Roman" w:hAnsi="Times New Roman" w:cs="Times New Roman"/>
                <w:sz w:val="24"/>
                <w:szCs w:val="24"/>
              </w:rPr>
            </w:pPr>
            <w:r w:rsidRPr="00C746C4">
              <w:rPr>
                <w:rFonts w:ascii="Times New Roman" w:hAnsi="Times New Roman" w:cs="Times New Roman"/>
                <w:sz w:val="24"/>
                <w:szCs w:val="24"/>
              </w:rPr>
              <w:t>12</w:t>
            </w:r>
          </w:p>
        </w:tc>
        <w:tc>
          <w:tcPr>
            <w:tcW w:w="2406" w:type="dxa"/>
            <w:vAlign w:val="center"/>
          </w:tcPr>
          <w:p w:rsidR="001F553C" w:rsidRPr="00C746C4" w:rsidRDefault="001F553C" w:rsidP="001F553C">
            <w:pPr>
              <w:jc w:val="center"/>
              <w:rPr>
                <w:rFonts w:ascii="Times New Roman" w:hAnsi="Times New Roman" w:cs="Times New Roman"/>
                <w:sz w:val="24"/>
                <w:szCs w:val="24"/>
              </w:rPr>
            </w:pPr>
            <w:r w:rsidRPr="00C746C4">
              <w:rPr>
                <w:rFonts w:ascii="Times New Roman" w:hAnsi="Times New Roman" w:cs="Times New Roman"/>
                <w:sz w:val="24"/>
                <w:szCs w:val="24"/>
              </w:rPr>
              <w:t>10</w:t>
            </w:r>
          </w:p>
        </w:tc>
      </w:tr>
      <w:tr w:rsidR="001F553C" w:rsidRPr="00C746C4" w:rsidTr="001F553C">
        <w:trPr>
          <w:trHeight w:val="552"/>
        </w:trPr>
        <w:tc>
          <w:tcPr>
            <w:tcW w:w="425" w:type="dxa"/>
            <w:tcBorders>
              <w:right w:val="single" w:sz="12" w:space="0" w:color="auto"/>
            </w:tcBorders>
            <w:shd w:val="clear" w:color="auto" w:fill="C2D69B" w:themeFill="accent3" w:themeFillTint="99"/>
            <w:vAlign w:val="center"/>
          </w:tcPr>
          <w:p w:rsidR="001F553C" w:rsidRPr="00C746C4" w:rsidRDefault="001F553C" w:rsidP="002C0BAB">
            <w:pPr>
              <w:rPr>
                <w:rFonts w:ascii="Times New Roman" w:hAnsi="Times New Roman" w:cs="Times New Roman"/>
                <w:b/>
                <w:bCs/>
                <w:sz w:val="24"/>
                <w:szCs w:val="24"/>
              </w:rPr>
            </w:pPr>
            <w:r w:rsidRPr="00C746C4">
              <w:rPr>
                <w:rFonts w:ascii="Times New Roman" w:hAnsi="Times New Roman" w:cs="Times New Roman"/>
                <w:b/>
                <w:bCs/>
                <w:sz w:val="24"/>
                <w:szCs w:val="24"/>
              </w:rPr>
              <w:t>4</w:t>
            </w:r>
          </w:p>
        </w:tc>
        <w:tc>
          <w:tcPr>
            <w:tcW w:w="5943" w:type="dxa"/>
            <w:tcBorders>
              <w:left w:val="single" w:sz="12" w:space="0" w:color="auto"/>
              <w:right w:val="single" w:sz="12" w:space="0" w:color="auto"/>
            </w:tcBorders>
            <w:vAlign w:val="center"/>
          </w:tcPr>
          <w:p w:rsidR="001F553C" w:rsidRPr="00C746C4" w:rsidRDefault="001F553C" w:rsidP="001F553C">
            <w:pPr>
              <w:rPr>
                <w:rFonts w:ascii="Times New Roman" w:hAnsi="Times New Roman" w:cs="Times New Roman"/>
                <w:b/>
                <w:bCs/>
                <w:sz w:val="24"/>
                <w:szCs w:val="24"/>
              </w:rPr>
            </w:pPr>
            <w:r w:rsidRPr="00C746C4">
              <w:rPr>
                <w:rFonts w:ascii="Times New Roman" w:hAnsi="Times New Roman" w:cs="Times New Roman"/>
                <w:sz w:val="24"/>
                <w:szCs w:val="24"/>
              </w:rPr>
              <w:t>Prepare a lesson plan to teach a topic based the assigned method or approach and present</w:t>
            </w:r>
          </w:p>
        </w:tc>
        <w:tc>
          <w:tcPr>
            <w:tcW w:w="1445" w:type="dxa"/>
            <w:tcBorders>
              <w:left w:val="single" w:sz="12" w:space="0" w:color="auto"/>
            </w:tcBorders>
            <w:vAlign w:val="center"/>
          </w:tcPr>
          <w:p w:rsidR="001F553C" w:rsidRPr="00C746C4" w:rsidRDefault="001F553C" w:rsidP="001F553C">
            <w:pPr>
              <w:jc w:val="center"/>
              <w:rPr>
                <w:rFonts w:ascii="Times New Roman" w:hAnsi="Times New Roman" w:cs="Times New Roman"/>
                <w:sz w:val="24"/>
                <w:szCs w:val="24"/>
              </w:rPr>
            </w:pPr>
            <w:r w:rsidRPr="00C746C4">
              <w:rPr>
                <w:rFonts w:ascii="Times New Roman" w:hAnsi="Times New Roman" w:cs="Times New Roman"/>
                <w:sz w:val="24"/>
                <w:szCs w:val="24"/>
              </w:rPr>
              <w:t>14</w:t>
            </w:r>
          </w:p>
        </w:tc>
        <w:tc>
          <w:tcPr>
            <w:tcW w:w="2406" w:type="dxa"/>
            <w:vAlign w:val="center"/>
          </w:tcPr>
          <w:p w:rsidR="001F553C" w:rsidRPr="00C746C4" w:rsidRDefault="001F553C" w:rsidP="001F553C">
            <w:pPr>
              <w:jc w:val="center"/>
              <w:rPr>
                <w:rFonts w:ascii="Times New Roman" w:hAnsi="Times New Roman" w:cs="Times New Roman"/>
                <w:sz w:val="24"/>
                <w:szCs w:val="24"/>
              </w:rPr>
            </w:pPr>
            <w:r w:rsidRPr="00C746C4">
              <w:rPr>
                <w:rFonts w:ascii="Times New Roman" w:hAnsi="Times New Roman" w:cs="Times New Roman"/>
                <w:sz w:val="24"/>
                <w:szCs w:val="24"/>
              </w:rPr>
              <w:t>10</w:t>
            </w:r>
          </w:p>
        </w:tc>
      </w:tr>
      <w:tr w:rsidR="001F553C" w:rsidRPr="00C746C4" w:rsidTr="001F553C">
        <w:trPr>
          <w:trHeight w:val="552"/>
        </w:trPr>
        <w:tc>
          <w:tcPr>
            <w:tcW w:w="425" w:type="dxa"/>
            <w:tcBorders>
              <w:right w:val="single" w:sz="12" w:space="0" w:color="auto"/>
            </w:tcBorders>
            <w:shd w:val="clear" w:color="auto" w:fill="C2D69B" w:themeFill="accent3" w:themeFillTint="99"/>
            <w:vAlign w:val="center"/>
          </w:tcPr>
          <w:p w:rsidR="001F553C" w:rsidRPr="00C746C4" w:rsidRDefault="001F553C" w:rsidP="002C0BAB">
            <w:pPr>
              <w:rPr>
                <w:rFonts w:ascii="Times New Roman" w:hAnsi="Times New Roman" w:cs="Times New Roman"/>
                <w:b/>
                <w:bCs/>
                <w:sz w:val="24"/>
                <w:szCs w:val="24"/>
              </w:rPr>
            </w:pPr>
            <w:r w:rsidRPr="00C746C4">
              <w:rPr>
                <w:rFonts w:ascii="Times New Roman" w:hAnsi="Times New Roman" w:cs="Times New Roman"/>
                <w:b/>
                <w:bCs/>
                <w:sz w:val="24"/>
                <w:szCs w:val="24"/>
              </w:rPr>
              <w:t>5</w:t>
            </w:r>
          </w:p>
        </w:tc>
        <w:tc>
          <w:tcPr>
            <w:tcW w:w="5943" w:type="dxa"/>
            <w:tcBorders>
              <w:left w:val="single" w:sz="12" w:space="0" w:color="auto"/>
              <w:right w:val="single" w:sz="12" w:space="0" w:color="auto"/>
            </w:tcBorders>
            <w:vAlign w:val="center"/>
          </w:tcPr>
          <w:p w:rsidR="001F553C" w:rsidRPr="00C746C4" w:rsidRDefault="001F553C" w:rsidP="001F553C">
            <w:pPr>
              <w:rPr>
                <w:rFonts w:ascii="Times New Roman" w:hAnsi="Times New Roman" w:cs="Times New Roman"/>
                <w:sz w:val="24"/>
                <w:szCs w:val="24"/>
              </w:rPr>
            </w:pPr>
            <w:r w:rsidRPr="00C746C4">
              <w:rPr>
                <w:rFonts w:ascii="Times New Roman" w:hAnsi="Times New Roman" w:cs="Times New Roman"/>
                <w:sz w:val="24"/>
                <w:szCs w:val="24"/>
              </w:rPr>
              <w:t>Final Test on all prescribed units</w:t>
            </w:r>
          </w:p>
        </w:tc>
        <w:tc>
          <w:tcPr>
            <w:tcW w:w="1445" w:type="dxa"/>
            <w:tcBorders>
              <w:left w:val="single" w:sz="12" w:space="0" w:color="auto"/>
            </w:tcBorders>
            <w:vAlign w:val="center"/>
          </w:tcPr>
          <w:p w:rsidR="001F553C" w:rsidRPr="00C746C4" w:rsidRDefault="001F553C" w:rsidP="001F553C">
            <w:pPr>
              <w:jc w:val="center"/>
              <w:rPr>
                <w:rFonts w:ascii="Times New Roman" w:hAnsi="Times New Roman" w:cs="Times New Roman"/>
                <w:sz w:val="24"/>
                <w:szCs w:val="24"/>
              </w:rPr>
            </w:pPr>
            <w:r w:rsidRPr="00C746C4">
              <w:rPr>
                <w:rFonts w:ascii="Times New Roman" w:hAnsi="Times New Roman" w:cs="Times New Roman"/>
                <w:sz w:val="24"/>
                <w:szCs w:val="24"/>
              </w:rPr>
              <w:t>15</w:t>
            </w:r>
          </w:p>
        </w:tc>
        <w:tc>
          <w:tcPr>
            <w:tcW w:w="2406" w:type="dxa"/>
            <w:vAlign w:val="center"/>
          </w:tcPr>
          <w:p w:rsidR="001F553C" w:rsidRPr="00C746C4" w:rsidRDefault="001F553C" w:rsidP="001F553C">
            <w:pPr>
              <w:jc w:val="center"/>
              <w:rPr>
                <w:rFonts w:ascii="Times New Roman" w:hAnsi="Times New Roman" w:cs="Times New Roman"/>
                <w:sz w:val="24"/>
                <w:szCs w:val="24"/>
              </w:rPr>
            </w:pPr>
            <w:r w:rsidRPr="00C746C4">
              <w:rPr>
                <w:rFonts w:ascii="Times New Roman" w:hAnsi="Times New Roman" w:cs="Times New Roman"/>
                <w:sz w:val="24"/>
                <w:szCs w:val="24"/>
              </w:rPr>
              <w:t>40</w:t>
            </w:r>
          </w:p>
        </w:tc>
      </w:tr>
    </w:tbl>
    <w:p w:rsidR="00C746C4" w:rsidRDefault="00C746C4" w:rsidP="002C0BAB">
      <w:pPr>
        <w:rPr>
          <w:rFonts w:ascii="Times New Roman" w:hAnsi="Times New Roman" w:cs="Times New Roman"/>
          <w:b/>
          <w:bCs/>
          <w:color w:val="C00000"/>
          <w:sz w:val="28"/>
          <w:szCs w:val="28"/>
        </w:rPr>
      </w:pPr>
    </w:p>
    <w:p w:rsidR="002C0BAB" w:rsidRPr="00C746C4" w:rsidRDefault="002C0BAB" w:rsidP="002C0BAB">
      <w:pPr>
        <w:rPr>
          <w:rFonts w:ascii="Times New Roman" w:hAnsi="Times New Roman" w:cs="Times New Roman"/>
          <w:b/>
          <w:bCs/>
          <w:color w:val="C00000"/>
          <w:sz w:val="28"/>
          <w:szCs w:val="28"/>
        </w:rPr>
      </w:pPr>
      <w:r w:rsidRPr="00C746C4">
        <w:rPr>
          <w:rFonts w:ascii="Times New Roman" w:hAnsi="Times New Roman" w:cs="Times New Roman"/>
          <w:b/>
          <w:bCs/>
          <w:color w:val="C00000"/>
          <w:sz w:val="28"/>
          <w:szCs w:val="28"/>
        </w:rPr>
        <w:lastRenderedPageBreak/>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2C0BAB" w:rsidRPr="00C746C4" w:rsidTr="001F553C">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1. Arrangements for availability of faculty and teaching staff for individual student consultations and academic advice. (include amount of time teaching staff are expected to be available each week)</w:t>
            </w:r>
          </w:p>
          <w:p w:rsidR="002C0BAB" w:rsidRPr="00C746C4" w:rsidRDefault="001F553C" w:rsidP="002C0BAB">
            <w:pPr>
              <w:rPr>
                <w:rFonts w:ascii="Times New Roman" w:hAnsi="Times New Roman" w:cs="Times New Roman"/>
                <w:sz w:val="24"/>
                <w:szCs w:val="24"/>
              </w:rPr>
            </w:pPr>
            <w:r w:rsidRPr="00C746C4">
              <w:rPr>
                <w:rFonts w:ascii="Times New Roman" w:hAnsi="Times New Roman" w:cs="Times New Roman"/>
                <w:sz w:val="24"/>
                <w:szCs w:val="24"/>
              </w:rPr>
              <w:t>Two days in a week for 3 hours</w:t>
            </w:r>
          </w:p>
        </w:tc>
      </w:tr>
    </w:tbl>
    <w:p w:rsidR="001F553C" w:rsidRPr="00C746C4" w:rsidRDefault="001F553C" w:rsidP="002C0BAB">
      <w:pPr>
        <w:rPr>
          <w:rFonts w:ascii="Times New Roman" w:hAnsi="Times New Roman" w:cs="Times New Roman"/>
          <w:b/>
          <w:bCs/>
          <w:sz w:val="24"/>
          <w:szCs w:val="24"/>
        </w:rPr>
      </w:pPr>
    </w:p>
    <w:p w:rsidR="002C0BAB" w:rsidRPr="00C746C4" w:rsidRDefault="001F553C" w:rsidP="002C0BAB">
      <w:pPr>
        <w:rPr>
          <w:rFonts w:ascii="Times New Roman" w:hAnsi="Times New Roman" w:cs="Times New Roman"/>
          <w:b/>
          <w:bCs/>
          <w:color w:val="C00000"/>
          <w:sz w:val="28"/>
          <w:szCs w:val="28"/>
        </w:rPr>
      </w:pPr>
      <w:r w:rsidRPr="00C746C4">
        <w:rPr>
          <w:rFonts w:ascii="Times New Roman" w:hAnsi="Times New Roman" w:cs="Times New Roman"/>
          <w:b/>
          <w:bCs/>
          <w:color w:val="C00000"/>
          <w:sz w:val="28"/>
          <w:szCs w:val="28"/>
        </w:rPr>
        <w:t>E</w:t>
      </w:r>
      <w:r w:rsidR="002C0BAB" w:rsidRPr="00C746C4">
        <w:rPr>
          <w:rFonts w:ascii="Times New Roman" w:hAnsi="Times New Roman" w:cs="Times New Roman"/>
          <w:b/>
          <w:bCs/>
          <w:color w:val="C00000"/>
          <w:sz w:val="28"/>
          <w:szCs w:val="28"/>
        </w:rPr>
        <w:t xml:space="preserv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C746C4" w:rsidTr="001F553C">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1. List Required Textbooks</w:t>
            </w:r>
          </w:p>
          <w:p w:rsidR="001F553C" w:rsidRPr="00C746C4" w:rsidRDefault="001F553C" w:rsidP="001F553C">
            <w:pPr>
              <w:pStyle w:val="ListParagraph"/>
              <w:numPr>
                <w:ilvl w:val="0"/>
                <w:numId w:val="5"/>
              </w:numPr>
              <w:spacing w:after="0"/>
              <w:rPr>
                <w:rFonts w:ascii="Times New Roman" w:hAnsi="Times New Roman" w:cs="Times New Roman"/>
                <w:sz w:val="24"/>
                <w:szCs w:val="24"/>
              </w:rPr>
            </w:pPr>
            <w:r w:rsidRPr="00C746C4">
              <w:rPr>
                <w:rFonts w:ascii="Times New Roman" w:hAnsi="Times New Roman" w:cs="Times New Roman"/>
                <w:sz w:val="24"/>
                <w:szCs w:val="24"/>
              </w:rPr>
              <w:t xml:space="preserve">Methodology In Language Teaching: An Anthology of Current Practice by </w:t>
            </w:r>
          </w:p>
          <w:p w:rsidR="002C0BAB" w:rsidRPr="00C746C4" w:rsidRDefault="001F553C" w:rsidP="002C0BAB">
            <w:pPr>
              <w:rPr>
                <w:rFonts w:ascii="Times New Roman" w:hAnsi="Times New Roman" w:cs="Times New Roman"/>
                <w:sz w:val="24"/>
                <w:szCs w:val="24"/>
              </w:rPr>
            </w:pPr>
            <w:r w:rsidRPr="00C746C4">
              <w:rPr>
                <w:rFonts w:ascii="Times New Roman" w:hAnsi="Times New Roman" w:cs="Times New Roman"/>
                <w:sz w:val="24"/>
                <w:szCs w:val="24"/>
              </w:rPr>
              <w:t>Richards, J C</w:t>
            </w:r>
          </w:p>
          <w:p w:rsidR="00B46DCA" w:rsidRPr="00C746C4" w:rsidRDefault="00B46DCA" w:rsidP="002C0BAB">
            <w:pPr>
              <w:pStyle w:val="ListParagraph"/>
              <w:numPr>
                <w:ilvl w:val="0"/>
                <w:numId w:val="6"/>
              </w:numPr>
              <w:rPr>
                <w:rFonts w:ascii="Times New Roman" w:hAnsi="Times New Roman" w:cs="Times New Roman"/>
                <w:sz w:val="24"/>
                <w:szCs w:val="24"/>
              </w:rPr>
            </w:pPr>
            <w:r w:rsidRPr="00C746C4">
              <w:rPr>
                <w:rFonts w:ascii="Times New Roman" w:hAnsi="Times New Roman" w:cs="Times New Roman"/>
                <w:sz w:val="24"/>
                <w:szCs w:val="24"/>
                <w:lang w:bidi="ar-EG"/>
              </w:rPr>
              <w:t>“</w:t>
            </w:r>
            <w:r w:rsidRPr="00C746C4">
              <w:rPr>
                <w:rFonts w:ascii="Times New Roman" w:hAnsi="Times New Roman" w:cs="Times New Roman"/>
                <w:sz w:val="24"/>
                <w:szCs w:val="24"/>
              </w:rPr>
              <w:t xml:space="preserve"> The Crafts of Research” (Chicago guides to writing, Editing and Publishing) by Wayne C Booth</w:t>
            </w:r>
          </w:p>
        </w:tc>
      </w:tr>
      <w:tr w:rsidR="002C0BAB" w:rsidRPr="00C746C4" w:rsidTr="001F553C">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2. List Essential References Materials (Journals, Reports, etc.)</w:t>
            </w:r>
          </w:p>
          <w:p w:rsidR="002C0BAB" w:rsidRPr="00C746C4" w:rsidRDefault="00B46DCA" w:rsidP="002C0BAB">
            <w:pPr>
              <w:rPr>
                <w:rFonts w:ascii="Times New Roman" w:hAnsi="Times New Roman" w:cs="Times New Roman"/>
                <w:sz w:val="24"/>
                <w:szCs w:val="24"/>
              </w:rPr>
            </w:pPr>
            <w:r w:rsidRPr="00C746C4">
              <w:rPr>
                <w:rFonts w:ascii="Times New Roman" w:hAnsi="Times New Roman" w:cs="Times New Roman"/>
                <w:sz w:val="24"/>
                <w:szCs w:val="24"/>
              </w:rPr>
              <w:t>ELT Journals to know the modern trends in teaching methodologies</w:t>
            </w:r>
          </w:p>
        </w:tc>
      </w:tr>
      <w:tr w:rsidR="002C0BAB" w:rsidRPr="00C746C4" w:rsidTr="001F553C">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3. List Electronic Materials, Web</w:t>
            </w:r>
            <w:r w:rsidR="00B46DCA" w:rsidRPr="00C746C4">
              <w:rPr>
                <w:rFonts w:ascii="Times New Roman" w:hAnsi="Times New Roman" w:cs="Times New Roman"/>
                <w:sz w:val="24"/>
                <w:szCs w:val="24"/>
              </w:rPr>
              <w:t xml:space="preserve"> Sites, Facebook, Twitter, etc.</w:t>
            </w:r>
          </w:p>
          <w:p w:rsidR="002C0BAB" w:rsidRPr="00C746C4" w:rsidRDefault="00B46DCA" w:rsidP="002C0BAB">
            <w:pPr>
              <w:rPr>
                <w:rFonts w:ascii="Times New Roman" w:hAnsi="Times New Roman" w:cs="Times New Roman"/>
                <w:sz w:val="24"/>
                <w:szCs w:val="24"/>
              </w:rPr>
            </w:pPr>
            <w:r w:rsidRPr="00C746C4">
              <w:rPr>
                <w:rFonts w:ascii="Times New Roman" w:hAnsi="Times New Roman" w:cs="Times New Roman"/>
                <w:b/>
                <w:bCs/>
                <w:sz w:val="24"/>
                <w:szCs w:val="24"/>
              </w:rPr>
              <w:t>Websites of  bbc.org, TSOL, TOEFL</w:t>
            </w:r>
            <w:r w:rsidRPr="00C746C4">
              <w:rPr>
                <w:rFonts w:ascii="Times New Roman" w:hAnsi="Times New Roman" w:cs="Times New Roman"/>
                <w:b/>
                <w:bCs/>
                <w:color w:val="C00000"/>
                <w:sz w:val="24"/>
                <w:szCs w:val="24"/>
              </w:rPr>
              <w:t xml:space="preserve">, </w:t>
            </w:r>
          </w:p>
        </w:tc>
      </w:tr>
      <w:tr w:rsidR="002C0BAB" w:rsidRPr="00C746C4" w:rsidTr="001F553C">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4. Other learning material such as computer-based programs/CD, professional standards or regulations and software.</w:t>
            </w:r>
          </w:p>
          <w:p w:rsidR="002C0BAB" w:rsidRPr="00C746C4" w:rsidRDefault="00B46DCA" w:rsidP="002C0BAB">
            <w:pPr>
              <w:rPr>
                <w:rFonts w:ascii="Times New Roman" w:hAnsi="Times New Roman" w:cs="Times New Roman"/>
                <w:sz w:val="24"/>
                <w:szCs w:val="24"/>
              </w:rPr>
            </w:pPr>
            <w:r w:rsidRPr="00C746C4">
              <w:rPr>
                <w:rFonts w:ascii="Times New Roman" w:hAnsi="Times New Roman" w:cs="Times New Roman"/>
                <w:sz w:val="24"/>
                <w:szCs w:val="24"/>
              </w:rPr>
              <w:t>--------</w:t>
            </w:r>
          </w:p>
        </w:tc>
      </w:tr>
    </w:tbl>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b/>
          <w:bCs/>
          <w:color w:val="C00000"/>
          <w:sz w:val="28"/>
          <w:szCs w:val="28"/>
        </w:rPr>
      </w:pPr>
      <w:r w:rsidRPr="00C746C4">
        <w:rPr>
          <w:rFonts w:ascii="Times New Roman" w:hAnsi="Times New Roman" w:cs="Times New Roman"/>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C746C4" w:rsidTr="001F553C">
        <w:trPr>
          <w:trHeight w:val="1104"/>
        </w:trPr>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Indicate requirements for the course including size of classrooms and laboratories (i.e. number of seats in classrooms and laboratories, extent of computer access, etc.)</w:t>
            </w:r>
          </w:p>
          <w:p w:rsidR="00B46DCA" w:rsidRPr="00C746C4" w:rsidRDefault="00B46DCA" w:rsidP="002C0BAB">
            <w:pPr>
              <w:rPr>
                <w:rFonts w:ascii="Times New Roman" w:hAnsi="Times New Roman" w:cs="Times New Roman"/>
                <w:sz w:val="24"/>
                <w:szCs w:val="24"/>
              </w:rPr>
            </w:pPr>
            <w:r w:rsidRPr="00C746C4">
              <w:rPr>
                <w:rFonts w:ascii="Times New Roman" w:hAnsi="Times New Roman" w:cs="Times New Roman"/>
                <w:sz w:val="24"/>
                <w:szCs w:val="24"/>
              </w:rPr>
              <w:t>The available resources are good enough</w:t>
            </w:r>
          </w:p>
        </w:tc>
      </w:tr>
      <w:tr w:rsidR="002C0BAB" w:rsidRPr="00C746C4" w:rsidTr="001F553C">
        <w:trPr>
          <w:trHeight w:val="1104"/>
        </w:trPr>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1.  Accommodation (Classrooms, laboratories, demonstration rooms/labs, etc.)</w:t>
            </w:r>
          </w:p>
          <w:p w:rsidR="002C0BAB" w:rsidRPr="00C746C4" w:rsidRDefault="00B46DCA" w:rsidP="002C0BAB">
            <w:pPr>
              <w:rPr>
                <w:rFonts w:ascii="Times New Roman" w:hAnsi="Times New Roman" w:cs="Times New Roman"/>
                <w:sz w:val="24"/>
                <w:szCs w:val="24"/>
              </w:rPr>
            </w:pPr>
            <w:r w:rsidRPr="00C746C4">
              <w:rPr>
                <w:rFonts w:ascii="Times New Roman" w:hAnsi="Times New Roman" w:cs="Times New Roman"/>
                <w:sz w:val="24"/>
                <w:szCs w:val="24"/>
              </w:rPr>
              <w:t>Good</w:t>
            </w:r>
          </w:p>
        </w:tc>
      </w:tr>
      <w:tr w:rsidR="002C0BAB" w:rsidRPr="00C746C4" w:rsidTr="001F553C">
        <w:trPr>
          <w:trHeight w:val="1104"/>
        </w:trPr>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lastRenderedPageBreak/>
              <w:t>2. Technology resources (AV, data show, Smart Board, software, etc.)</w:t>
            </w:r>
          </w:p>
          <w:p w:rsidR="002C0BAB" w:rsidRPr="00C746C4" w:rsidRDefault="00B46DCA" w:rsidP="002C0BAB">
            <w:pPr>
              <w:rPr>
                <w:rFonts w:ascii="Times New Roman" w:hAnsi="Times New Roman" w:cs="Times New Roman"/>
                <w:sz w:val="24"/>
                <w:szCs w:val="24"/>
              </w:rPr>
            </w:pPr>
            <w:r w:rsidRPr="00C746C4">
              <w:rPr>
                <w:rFonts w:ascii="Times New Roman" w:hAnsi="Times New Roman" w:cs="Times New Roman"/>
                <w:sz w:val="24"/>
                <w:szCs w:val="24"/>
              </w:rPr>
              <w:t>Good enough</w:t>
            </w:r>
          </w:p>
        </w:tc>
      </w:tr>
      <w:tr w:rsidR="002C0BAB" w:rsidRPr="00C746C4" w:rsidTr="001F553C">
        <w:trPr>
          <w:trHeight w:val="1104"/>
        </w:trPr>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 xml:space="preserve">3. Other resources (specify, e.g. if specific laboratory equipment is required, list requirements or attach list) </w:t>
            </w:r>
          </w:p>
          <w:p w:rsidR="002C0BAB" w:rsidRPr="00C746C4" w:rsidRDefault="00B46DCA" w:rsidP="002C0BAB">
            <w:pPr>
              <w:rPr>
                <w:rFonts w:ascii="Times New Roman" w:hAnsi="Times New Roman" w:cs="Times New Roman"/>
                <w:sz w:val="24"/>
                <w:szCs w:val="24"/>
              </w:rPr>
            </w:pPr>
            <w:r w:rsidRPr="00C746C4">
              <w:rPr>
                <w:rFonts w:ascii="Times New Roman" w:hAnsi="Times New Roman" w:cs="Times New Roman"/>
                <w:sz w:val="24"/>
                <w:szCs w:val="24"/>
              </w:rPr>
              <w:t>----------</w:t>
            </w:r>
          </w:p>
        </w:tc>
      </w:tr>
    </w:tbl>
    <w:p w:rsidR="00B46DCA" w:rsidRPr="00C746C4" w:rsidRDefault="00B46DCA" w:rsidP="002C0BAB">
      <w:pPr>
        <w:rPr>
          <w:rFonts w:ascii="Times New Roman" w:hAnsi="Times New Roman" w:cs="Times New Roman"/>
          <w:b/>
          <w:bCs/>
          <w:sz w:val="24"/>
          <w:szCs w:val="24"/>
        </w:rPr>
      </w:pPr>
    </w:p>
    <w:p w:rsidR="002C0BAB" w:rsidRPr="00C746C4" w:rsidRDefault="002C0BAB" w:rsidP="002C0BAB">
      <w:pPr>
        <w:rPr>
          <w:rFonts w:ascii="Times New Roman" w:hAnsi="Times New Roman" w:cs="Times New Roman"/>
          <w:b/>
          <w:bCs/>
          <w:color w:val="C00000"/>
          <w:sz w:val="28"/>
          <w:szCs w:val="28"/>
        </w:rPr>
      </w:pPr>
      <w:r w:rsidRPr="00C746C4">
        <w:rPr>
          <w:rFonts w:ascii="Times New Roman" w:hAnsi="Times New Roman" w:cs="Times New Roman"/>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2C0BAB" w:rsidRPr="00C746C4" w:rsidTr="001F553C">
        <w:trPr>
          <w:trHeight w:val="1380"/>
        </w:trPr>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1. Strategies for Obtaining Student Feedback on Effectiveness of Teaching</w:t>
            </w:r>
          </w:p>
          <w:p w:rsidR="002C0BAB" w:rsidRPr="00C746C4" w:rsidRDefault="00B46DCA" w:rsidP="002C0BAB">
            <w:pPr>
              <w:rPr>
                <w:rFonts w:ascii="Times New Roman" w:hAnsi="Times New Roman" w:cs="Times New Roman"/>
                <w:sz w:val="24"/>
                <w:szCs w:val="24"/>
              </w:rPr>
            </w:pPr>
            <w:r w:rsidRPr="00C746C4">
              <w:rPr>
                <w:rFonts w:ascii="Times New Roman" w:hAnsi="Times New Roman" w:cs="Times New Roman"/>
                <w:sz w:val="24"/>
                <w:szCs w:val="24"/>
              </w:rPr>
              <w:t>IQAC  should collect the feedback and counsel the teachers to improve teaching effectiveness</w:t>
            </w:r>
          </w:p>
          <w:p w:rsidR="002C0BAB" w:rsidRPr="00C746C4" w:rsidRDefault="00B46DCA" w:rsidP="00B46DCA">
            <w:pPr>
              <w:rPr>
                <w:rFonts w:ascii="Times New Roman" w:hAnsi="Times New Roman" w:cs="Times New Roman"/>
                <w:sz w:val="24"/>
                <w:szCs w:val="24"/>
              </w:rPr>
            </w:pPr>
            <w:r w:rsidRPr="00C746C4">
              <w:rPr>
                <w:rFonts w:ascii="Times New Roman" w:hAnsi="Times New Roman" w:cs="Times New Roman"/>
                <w:sz w:val="24"/>
                <w:szCs w:val="24"/>
              </w:rPr>
              <w:t xml:space="preserve">The Department Coordinators should review the Result Analysis to know the students’ progress from MID-1 to Mid-2 </w:t>
            </w:r>
          </w:p>
        </w:tc>
      </w:tr>
      <w:tr w:rsidR="002C0BAB" w:rsidRPr="00C746C4" w:rsidTr="001F553C">
        <w:trPr>
          <w:trHeight w:val="1380"/>
        </w:trPr>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2.  Other Strategies for Evaluation of Teaching by the Instructor or by the Department</w:t>
            </w:r>
          </w:p>
          <w:p w:rsidR="002C0BAB" w:rsidRPr="00C746C4" w:rsidRDefault="00B46DCA" w:rsidP="002C0BAB">
            <w:pPr>
              <w:rPr>
                <w:rFonts w:ascii="Times New Roman" w:hAnsi="Times New Roman" w:cs="Times New Roman"/>
                <w:sz w:val="24"/>
                <w:szCs w:val="24"/>
              </w:rPr>
            </w:pPr>
            <w:r w:rsidRPr="00C746C4">
              <w:rPr>
                <w:rFonts w:ascii="Times New Roman" w:hAnsi="Times New Roman" w:cs="Times New Roman"/>
                <w:sz w:val="24"/>
                <w:szCs w:val="24"/>
              </w:rPr>
              <w:t>The Question Paper should be prepared to test all the domains of learning and is verified before it goes for printing</w:t>
            </w:r>
          </w:p>
        </w:tc>
      </w:tr>
      <w:tr w:rsidR="002C0BAB" w:rsidRPr="00C746C4" w:rsidTr="001F553C">
        <w:trPr>
          <w:trHeight w:val="1380"/>
        </w:trPr>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3.  Processes for Improvement of Teaching</w:t>
            </w:r>
          </w:p>
          <w:p w:rsidR="002C0BAB" w:rsidRPr="00C746C4" w:rsidRDefault="00B46DCA" w:rsidP="002C0BAB">
            <w:pPr>
              <w:rPr>
                <w:rFonts w:ascii="Times New Roman" w:hAnsi="Times New Roman" w:cs="Times New Roman"/>
                <w:sz w:val="24"/>
                <w:szCs w:val="24"/>
              </w:rPr>
            </w:pPr>
            <w:r w:rsidRPr="00C746C4">
              <w:rPr>
                <w:rFonts w:ascii="Times New Roman" w:hAnsi="Times New Roman" w:cs="Times New Roman"/>
                <w:sz w:val="24"/>
                <w:szCs w:val="24"/>
              </w:rPr>
              <w:t xml:space="preserve">Workshops must be conducted in English </w:t>
            </w:r>
            <w:r w:rsidR="00AE6C17" w:rsidRPr="00C746C4">
              <w:rPr>
                <w:rFonts w:ascii="Times New Roman" w:hAnsi="Times New Roman" w:cs="Times New Roman"/>
                <w:sz w:val="24"/>
                <w:szCs w:val="24"/>
              </w:rPr>
              <w:t>only.</w:t>
            </w:r>
          </w:p>
          <w:p w:rsidR="00AE6C17" w:rsidRPr="00C746C4" w:rsidRDefault="00AE6C17" w:rsidP="002C0BAB">
            <w:pPr>
              <w:rPr>
                <w:rFonts w:ascii="Times New Roman" w:hAnsi="Times New Roman" w:cs="Times New Roman"/>
                <w:sz w:val="24"/>
                <w:szCs w:val="24"/>
              </w:rPr>
            </w:pPr>
            <w:r w:rsidRPr="00C746C4">
              <w:rPr>
                <w:rFonts w:ascii="Times New Roman" w:hAnsi="Times New Roman" w:cs="Times New Roman"/>
                <w:sz w:val="24"/>
                <w:szCs w:val="24"/>
              </w:rPr>
              <w:t>Bilingual Education to be introduced</w:t>
            </w:r>
          </w:p>
          <w:p w:rsidR="002C0BAB" w:rsidRPr="00C746C4" w:rsidRDefault="002C0BAB" w:rsidP="002C0BAB">
            <w:pPr>
              <w:rPr>
                <w:rFonts w:ascii="Times New Roman" w:hAnsi="Times New Roman" w:cs="Times New Roman"/>
                <w:sz w:val="24"/>
                <w:szCs w:val="24"/>
              </w:rPr>
            </w:pPr>
          </w:p>
        </w:tc>
      </w:tr>
      <w:tr w:rsidR="002C0BAB" w:rsidRPr="00C746C4" w:rsidTr="001F553C">
        <w:trPr>
          <w:trHeight w:val="1380"/>
        </w:trPr>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4. Processes for Verifying Standards of Student Achievement (e.g. check marking by an independent  member teaching staff of a sample of student work, periodic exchange and remarking of tests or a sample of assignments with staff at another institution)</w:t>
            </w:r>
          </w:p>
          <w:p w:rsidR="002C0BAB" w:rsidRPr="00C746C4" w:rsidRDefault="00AE6C17" w:rsidP="002C0BAB">
            <w:pPr>
              <w:rPr>
                <w:rFonts w:ascii="Times New Roman" w:hAnsi="Times New Roman" w:cs="Times New Roman"/>
                <w:sz w:val="24"/>
                <w:szCs w:val="24"/>
              </w:rPr>
            </w:pPr>
            <w:r w:rsidRPr="00C746C4">
              <w:rPr>
                <w:rFonts w:ascii="Times New Roman" w:hAnsi="Times New Roman" w:cs="Times New Roman"/>
                <w:sz w:val="24"/>
                <w:szCs w:val="24"/>
              </w:rPr>
              <w:t>--------</w:t>
            </w:r>
          </w:p>
        </w:tc>
      </w:tr>
      <w:tr w:rsidR="002C0BAB" w:rsidRPr="00C746C4" w:rsidTr="001F553C">
        <w:trPr>
          <w:trHeight w:val="1380"/>
        </w:trPr>
        <w:tc>
          <w:tcPr>
            <w:tcW w:w="10188" w:type="dxa"/>
          </w:tcPr>
          <w:p w:rsidR="002C0BAB" w:rsidRPr="00C746C4" w:rsidRDefault="002C0BAB" w:rsidP="002C0BAB">
            <w:pPr>
              <w:rPr>
                <w:rFonts w:ascii="Times New Roman" w:hAnsi="Times New Roman" w:cs="Times New Roman"/>
                <w:sz w:val="24"/>
                <w:szCs w:val="24"/>
              </w:rPr>
            </w:pPr>
            <w:r w:rsidRPr="00C746C4">
              <w:rPr>
                <w:rFonts w:ascii="Times New Roman" w:hAnsi="Times New Roman" w:cs="Times New Roman"/>
                <w:sz w:val="24"/>
                <w:szCs w:val="24"/>
              </w:rPr>
              <w:t>5. Describe the planning arrangements for periodically reviewing course effectiveness and planning for improvement.</w:t>
            </w:r>
          </w:p>
          <w:p w:rsidR="002C0BAB" w:rsidRPr="00C746C4" w:rsidRDefault="00BB2102" w:rsidP="002C0BAB">
            <w:pPr>
              <w:rPr>
                <w:rFonts w:ascii="Times New Roman" w:hAnsi="Times New Roman" w:cs="Times New Roman"/>
                <w:sz w:val="24"/>
                <w:szCs w:val="24"/>
              </w:rPr>
            </w:pPr>
            <w:r>
              <w:rPr>
                <w:rFonts w:ascii="Times New Roman" w:hAnsi="Times New Roman" w:cs="Times New Roman"/>
                <w:sz w:val="24"/>
                <w:szCs w:val="24"/>
              </w:rPr>
              <w:t>T</w:t>
            </w:r>
            <w:r w:rsidR="00AE6C17" w:rsidRPr="00C746C4">
              <w:rPr>
                <w:rFonts w:ascii="Times New Roman" w:hAnsi="Times New Roman" w:cs="Times New Roman"/>
                <w:sz w:val="24"/>
                <w:szCs w:val="24"/>
              </w:rPr>
              <w:t>o write learning objectives for the course and plan to teach over the objective to test the Learning Outcomes</w:t>
            </w:r>
          </w:p>
        </w:tc>
      </w:tr>
    </w:tbl>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sz w:val="24"/>
          <w:szCs w:val="24"/>
        </w:rPr>
      </w:pPr>
    </w:p>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lastRenderedPageBreak/>
        <w:t xml:space="preserve">Name of Course Instructor: </w:t>
      </w:r>
      <w:r w:rsidR="00AE6C17" w:rsidRPr="00C746C4">
        <w:rPr>
          <w:rFonts w:ascii="Times New Roman" w:hAnsi="Times New Roman" w:cs="Times New Roman"/>
          <w:b/>
          <w:bCs/>
          <w:sz w:val="24"/>
          <w:szCs w:val="24"/>
        </w:rPr>
        <w:t>Prof VSV Laxmi Ramana</w:t>
      </w:r>
    </w:p>
    <w:p w:rsidR="002C0BAB" w:rsidRPr="00C746C4" w:rsidRDefault="002C0BAB" w:rsidP="002C0BAB">
      <w:pPr>
        <w:rPr>
          <w:rFonts w:ascii="Times New Roman" w:hAnsi="Times New Roman" w:cs="Times New Roman"/>
          <w:b/>
          <w:bCs/>
          <w:sz w:val="24"/>
          <w:szCs w:val="24"/>
        </w:rPr>
      </w:pPr>
    </w:p>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Signature: …</w:t>
      </w:r>
      <w:r w:rsidR="009D7792" w:rsidRPr="00C746C4">
        <w:rPr>
          <w:rFonts w:ascii="Times New Roman" w:hAnsi="Times New Roman" w:cs="Times New Roman"/>
          <w:b/>
          <w:bCs/>
          <w:sz w:val="24"/>
          <w:szCs w:val="24"/>
        </w:rPr>
        <w:t>Laxmi</w:t>
      </w:r>
      <w:r w:rsidRPr="00C746C4">
        <w:rPr>
          <w:rFonts w:ascii="Times New Roman" w:hAnsi="Times New Roman" w:cs="Times New Roman"/>
          <w:b/>
          <w:bCs/>
          <w:sz w:val="24"/>
          <w:szCs w:val="24"/>
        </w:rPr>
        <w:t xml:space="preserve">……………………….   Date Specification Completed: </w:t>
      </w:r>
      <w:r w:rsidR="00AE6C17" w:rsidRPr="00C746C4">
        <w:rPr>
          <w:rFonts w:ascii="Times New Roman" w:hAnsi="Times New Roman" w:cs="Times New Roman"/>
          <w:b/>
          <w:bCs/>
          <w:sz w:val="24"/>
          <w:szCs w:val="24"/>
        </w:rPr>
        <w:t>14 November,2017</w:t>
      </w:r>
    </w:p>
    <w:p w:rsidR="002C0BAB" w:rsidRPr="00C746C4" w:rsidRDefault="002C0BAB" w:rsidP="002C0BAB">
      <w:pPr>
        <w:rPr>
          <w:rFonts w:ascii="Times New Roman" w:hAnsi="Times New Roman" w:cs="Times New Roman"/>
          <w:b/>
          <w:bCs/>
          <w:sz w:val="24"/>
          <w:szCs w:val="24"/>
        </w:rPr>
      </w:pPr>
    </w:p>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Program Coordinator: …………………………………………………………………….</w:t>
      </w:r>
    </w:p>
    <w:p w:rsidR="002C0BAB" w:rsidRPr="00C746C4" w:rsidRDefault="002C0BAB" w:rsidP="002C0BAB">
      <w:pPr>
        <w:rPr>
          <w:rFonts w:ascii="Times New Roman" w:hAnsi="Times New Roman" w:cs="Times New Roman"/>
          <w:b/>
          <w:bCs/>
          <w:sz w:val="24"/>
          <w:szCs w:val="24"/>
        </w:rPr>
      </w:pPr>
    </w:p>
    <w:p w:rsidR="002C0BAB" w:rsidRPr="00C746C4" w:rsidRDefault="002C0BAB" w:rsidP="002C0BAB">
      <w:pPr>
        <w:rPr>
          <w:rFonts w:ascii="Times New Roman" w:hAnsi="Times New Roman" w:cs="Times New Roman"/>
          <w:b/>
          <w:bCs/>
          <w:sz w:val="24"/>
          <w:szCs w:val="24"/>
        </w:rPr>
      </w:pPr>
      <w:r w:rsidRPr="00C746C4">
        <w:rPr>
          <w:rFonts w:ascii="Times New Roman" w:hAnsi="Times New Roman" w:cs="Times New Roman"/>
          <w:b/>
          <w:bCs/>
          <w:sz w:val="24"/>
          <w:szCs w:val="24"/>
        </w:rPr>
        <w:t>Signature: …………………………..   Date Received: ………………………………......</w:t>
      </w:r>
    </w:p>
    <w:p w:rsidR="00AF1283" w:rsidRPr="00C746C4" w:rsidRDefault="00AF1283">
      <w:pPr>
        <w:rPr>
          <w:rFonts w:ascii="Times New Roman" w:hAnsi="Times New Roman" w:cs="Times New Roman"/>
          <w:sz w:val="24"/>
          <w:szCs w:val="24"/>
        </w:rPr>
      </w:pPr>
    </w:p>
    <w:sectPr w:rsidR="00AF1283" w:rsidRPr="00C746C4" w:rsidSect="001F553C">
      <w:headerReference w:type="default" r:id="rId7"/>
      <w:footerReference w:type="even" r:id="rId8"/>
      <w:footerReference w:type="default" r:id="rId9"/>
      <w:headerReference w:type="first" r:id="rId10"/>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47D" w:rsidRDefault="00CC647D">
      <w:pPr>
        <w:spacing w:after="0" w:line="240" w:lineRule="auto"/>
      </w:pPr>
      <w:r>
        <w:separator/>
      </w:r>
    </w:p>
  </w:endnote>
  <w:endnote w:type="continuationSeparator" w:id="1">
    <w:p w:rsidR="00CC647D" w:rsidRDefault="00CC6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ohanad">
    <w:altName w:val="Times New Roman"/>
    <w:charset w:val="00"/>
    <w:family w:val="roman"/>
    <w:pitch w:val="variable"/>
    <w:sig w:usb0="00000000"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3C" w:rsidRDefault="003D4FE5">
    <w:pPr>
      <w:pStyle w:val="Footer"/>
      <w:framePr w:wrap="around" w:vAnchor="text" w:hAnchor="margin" w:xAlign="center" w:y="1"/>
      <w:rPr>
        <w:rStyle w:val="PageNumber"/>
      </w:rPr>
    </w:pPr>
    <w:r>
      <w:rPr>
        <w:rStyle w:val="PageNumber"/>
      </w:rPr>
      <w:fldChar w:fldCharType="begin"/>
    </w:r>
    <w:r w:rsidR="001F553C">
      <w:rPr>
        <w:rStyle w:val="PageNumber"/>
      </w:rPr>
      <w:instrText xml:space="preserve">PAGE  </w:instrText>
    </w:r>
    <w:r>
      <w:rPr>
        <w:rStyle w:val="PageNumber"/>
      </w:rPr>
      <w:fldChar w:fldCharType="separate"/>
    </w:r>
    <w:r w:rsidR="001F553C">
      <w:rPr>
        <w:rStyle w:val="PageNumber"/>
        <w:noProof/>
      </w:rPr>
      <w:t>246</w:t>
    </w:r>
    <w:r>
      <w:rPr>
        <w:rStyle w:val="PageNumber"/>
      </w:rPr>
      <w:fldChar w:fldCharType="end"/>
    </w:r>
  </w:p>
  <w:p w:rsidR="001F553C" w:rsidRDefault="001F55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3C" w:rsidRDefault="003D4FE5">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1F553C" w:rsidRPr="00186D67" w:rsidRDefault="003D4FE5" w:rsidP="001F553C">
                        <w:pPr>
                          <w:pStyle w:val="Footer"/>
                          <w:jc w:val="center"/>
                          <w:rPr>
                            <w:color w:val="FFFFFF" w:themeColor="background1"/>
                          </w:rPr>
                        </w:pPr>
                        <w:r w:rsidRPr="00186D67">
                          <w:rPr>
                            <w:b/>
                            <w:bCs/>
                            <w:color w:val="FFFFFF" w:themeColor="background1"/>
                          </w:rPr>
                          <w:fldChar w:fldCharType="begin"/>
                        </w:r>
                        <w:r w:rsidR="001F553C" w:rsidRPr="00186D67">
                          <w:rPr>
                            <w:b/>
                            <w:bCs/>
                            <w:color w:val="FFFFFF" w:themeColor="background1"/>
                          </w:rPr>
                          <w:instrText>PAGE</w:instrText>
                        </w:r>
                        <w:r w:rsidRPr="00186D67">
                          <w:rPr>
                            <w:b/>
                            <w:bCs/>
                            <w:color w:val="FFFFFF" w:themeColor="background1"/>
                          </w:rPr>
                          <w:fldChar w:fldCharType="separate"/>
                        </w:r>
                        <w:r w:rsidR="00BB2102">
                          <w:rPr>
                            <w:b/>
                            <w:bCs/>
                            <w:noProof/>
                            <w:color w:val="FFFFFF" w:themeColor="background1"/>
                          </w:rPr>
                          <w:t>10</w:t>
                        </w:r>
                        <w:r w:rsidRPr="00186D67">
                          <w:rPr>
                            <w:b/>
                            <w:bCs/>
                            <w:color w:val="FFFFFF" w:themeColor="background1"/>
                          </w:rPr>
                          <w:fldChar w:fldCharType="end"/>
                        </w:r>
                        <w:r w:rsidR="001F553C" w:rsidRPr="00186D67">
                          <w:rPr>
                            <w:rFonts w:hint="cs"/>
                            <w:color w:val="FFFFFF" w:themeColor="background1"/>
                            <w:rtl/>
                            <w:lang w:val="ar-SA"/>
                          </w:rPr>
                          <w:t>/</w:t>
                        </w:r>
                        <w:r w:rsidRPr="00186D67">
                          <w:rPr>
                            <w:b/>
                            <w:bCs/>
                            <w:color w:val="FFFFFF" w:themeColor="background1"/>
                          </w:rPr>
                          <w:fldChar w:fldCharType="begin"/>
                        </w:r>
                        <w:r w:rsidR="001F553C" w:rsidRPr="00186D67">
                          <w:rPr>
                            <w:b/>
                            <w:bCs/>
                            <w:color w:val="FFFFFF" w:themeColor="background1"/>
                          </w:rPr>
                          <w:instrText>NUMPAGES</w:instrText>
                        </w:r>
                        <w:r w:rsidRPr="00186D67">
                          <w:rPr>
                            <w:b/>
                            <w:bCs/>
                            <w:color w:val="FFFFFF" w:themeColor="background1"/>
                          </w:rPr>
                          <w:fldChar w:fldCharType="separate"/>
                        </w:r>
                        <w:r w:rsidR="00BB2102">
                          <w:rPr>
                            <w:b/>
                            <w:bCs/>
                            <w:noProof/>
                            <w:color w:val="FFFFFF" w:themeColor="background1"/>
                          </w:rPr>
                          <w:t>10</w:t>
                        </w:r>
                        <w:r w:rsidRPr="00186D67">
                          <w:rPr>
                            <w:b/>
                            <w:bCs/>
                            <w:color w:val="FFFFFF" w:themeColor="background1"/>
                          </w:rPr>
                          <w:fldChar w:fldCharType="end"/>
                        </w:r>
                      </w:p>
                    </w:sdtContent>
                  </w:sdt>
                </w:sdtContent>
              </w:sdt>
              <w:p w:rsidR="001F553C" w:rsidRDefault="001F553C" w:rsidP="001F553C"/>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47D" w:rsidRDefault="00CC647D">
      <w:pPr>
        <w:spacing w:after="0" w:line="240" w:lineRule="auto"/>
      </w:pPr>
      <w:r>
        <w:separator/>
      </w:r>
    </w:p>
  </w:footnote>
  <w:footnote w:type="continuationSeparator" w:id="1">
    <w:p w:rsidR="00CC647D" w:rsidRDefault="00CC64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3C" w:rsidRPr="00867905" w:rsidRDefault="001F553C" w:rsidP="001F553C">
    <w:pPr>
      <w:pStyle w:val="Header"/>
    </w:pPr>
    <w:r>
      <w:rPr>
        <w:noProof/>
      </w:rPr>
      <w:drawing>
        <wp:anchor distT="0" distB="0" distL="114300" distR="114300" simplePos="0" relativeHeight="251660288"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53C" w:rsidRDefault="001F553C">
    <w:pPr>
      <w:pStyle w:val="Header"/>
    </w:pPr>
    <w:r>
      <w:rPr>
        <w:noProof/>
      </w:rPr>
      <w:drawing>
        <wp:anchor distT="0" distB="0" distL="114300" distR="114300" simplePos="0" relativeHeight="251659264"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A55AA"/>
    <w:multiLevelType w:val="hybridMultilevel"/>
    <w:tmpl w:val="2EFA83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085368"/>
    <w:multiLevelType w:val="hybridMultilevel"/>
    <w:tmpl w:val="09042D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7B945DC"/>
    <w:multiLevelType w:val="hybridMultilevel"/>
    <w:tmpl w:val="2A80E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AD6A0A"/>
    <w:multiLevelType w:val="hybridMultilevel"/>
    <w:tmpl w:val="7E16B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6D632F8C"/>
    <w:multiLevelType w:val="hybridMultilevel"/>
    <w:tmpl w:val="71A655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E94FEC"/>
    <w:multiLevelType w:val="hybridMultilevel"/>
    <w:tmpl w:val="9326A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1665BC"/>
    <w:multiLevelType w:val="hybridMultilevel"/>
    <w:tmpl w:val="3282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20"/>
  <w:drawingGridHorizontalSpacing w:val="110"/>
  <w:displayHorizontalDrawingGridEvery w:val="2"/>
  <w:displayVerticalDrawingGridEvery w:val="2"/>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rsids>
    <w:rsidRoot w:val="001E2D07"/>
    <w:rsid w:val="000E741A"/>
    <w:rsid w:val="00100F2D"/>
    <w:rsid w:val="001A767C"/>
    <w:rsid w:val="001E2D07"/>
    <w:rsid w:val="001F553C"/>
    <w:rsid w:val="00251277"/>
    <w:rsid w:val="002C0BAB"/>
    <w:rsid w:val="003D4FE5"/>
    <w:rsid w:val="00540413"/>
    <w:rsid w:val="0067157B"/>
    <w:rsid w:val="00690D94"/>
    <w:rsid w:val="006A7EA3"/>
    <w:rsid w:val="006E3805"/>
    <w:rsid w:val="0071094F"/>
    <w:rsid w:val="007907AF"/>
    <w:rsid w:val="007A2EDE"/>
    <w:rsid w:val="007B4F18"/>
    <w:rsid w:val="008646D1"/>
    <w:rsid w:val="008A1170"/>
    <w:rsid w:val="008E4960"/>
    <w:rsid w:val="00917A01"/>
    <w:rsid w:val="009D7792"/>
    <w:rsid w:val="00A15D83"/>
    <w:rsid w:val="00AE6C17"/>
    <w:rsid w:val="00AF1283"/>
    <w:rsid w:val="00B21E46"/>
    <w:rsid w:val="00B41589"/>
    <w:rsid w:val="00B46DCA"/>
    <w:rsid w:val="00BB2102"/>
    <w:rsid w:val="00BD42E7"/>
    <w:rsid w:val="00C746C4"/>
    <w:rsid w:val="00CC647D"/>
    <w:rsid w:val="00CD3B5A"/>
    <w:rsid w:val="00CD4CF2"/>
    <w:rsid w:val="00ED00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9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C0B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0BAB"/>
  </w:style>
  <w:style w:type="paragraph" w:styleId="Header">
    <w:name w:val="header"/>
    <w:basedOn w:val="Normal"/>
    <w:link w:val="HeaderChar"/>
    <w:uiPriority w:val="99"/>
    <w:semiHidden/>
    <w:unhideWhenUsed/>
    <w:rsid w:val="002C0B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0BAB"/>
  </w:style>
  <w:style w:type="character" w:styleId="PageNumber">
    <w:name w:val="page number"/>
    <w:basedOn w:val="DefaultParagraphFont"/>
    <w:rsid w:val="002C0BAB"/>
  </w:style>
  <w:style w:type="paragraph" w:styleId="NoSpacing">
    <w:name w:val="No Spacing"/>
    <w:uiPriority w:val="1"/>
    <w:qFormat/>
    <w:rsid w:val="001A767C"/>
    <w:pPr>
      <w:spacing w:after="0" w:line="240" w:lineRule="auto"/>
    </w:pPr>
  </w:style>
  <w:style w:type="paragraph" w:styleId="ListParagraph">
    <w:name w:val="List Paragraph"/>
    <w:basedOn w:val="Normal"/>
    <w:uiPriority w:val="34"/>
    <w:qFormat/>
    <w:rsid w:val="001A767C"/>
    <w:pPr>
      <w:ind w:left="720"/>
      <w:contextualSpacing/>
    </w:pPr>
  </w:style>
</w:styles>
</file>

<file path=word/webSettings.xml><?xml version="1.0" encoding="utf-8"?>
<w:webSettings xmlns:r="http://schemas.openxmlformats.org/officeDocument/2006/relationships" xmlns:w="http://schemas.openxmlformats.org/wordprocessingml/2006/main">
  <w:divs>
    <w:div w:id="51827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1431</Words>
  <Characters>8163</Characters>
  <Application>Microsoft Office Word</Application>
  <DocSecurity>0</DocSecurity>
  <Lines>68</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2017-11-20T09:40:00Z</dcterms:created>
  <dcterms:modified xsi:type="dcterms:W3CDTF">2017-11-23T09:14:00Z</dcterms:modified>
</cp:coreProperties>
</file>